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816D55" w14:textId="77777777" w:rsidR="00521CA5" w:rsidRPr="00876171" w:rsidRDefault="00521CA5" w:rsidP="00521CA5">
      <w:pPr>
        <w:pStyle w:val="SCVborderabovetitle"/>
        <w:pBdr>
          <w:top w:val="single" w:sz="24" w:space="1" w:color="CCCCD0"/>
        </w:pBdr>
      </w:pPr>
    </w:p>
    <w:p w14:paraId="714C0B26" w14:textId="77777777" w:rsidR="00521CA5" w:rsidRPr="00876171" w:rsidRDefault="00521CA5" w:rsidP="00521CA5">
      <w:pPr>
        <w:pStyle w:val="SCVborderabovetitle"/>
        <w:sectPr w:rsidR="00521CA5" w:rsidRPr="00876171" w:rsidSect="006F6D36">
          <w:headerReference w:type="default" r:id="rId11"/>
          <w:footerReference w:type="even" r:id="rId12"/>
          <w:footerReference w:type="default" r:id="rId13"/>
          <w:type w:val="continuous"/>
          <w:pgSz w:w="11906" w:h="16838" w:code="9"/>
          <w:pgMar w:top="2438" w:right="737" w:bottom="1361" w:left="737" w:header="454" w:footer="851" w:gutter="0"/>
          <w:cols w:space="284"/>
          <w:docGrid w:linePitch="360"/>
        </w:sectPr>
      </w:pPr>
    </w:p>
    <w:p w14:paraId="2C7F8DB3" w14:textId="6F260F78" w:rsidR="65913F2A" w:rsidRPr="00106BF4" w:rsidRDefault="65913F2A" w:rsidP="621E8D2C">
      <w:pPr>
        <w:pStyle w:val="SCVfactsheettitle"/>
        <w:rPr>
          <w:color w:val="0070C0"/>
        </w:rPr>
      </w:pPr>
      <w:r w:rsidRPr="621E8D2C">
        <w:rPr>
          <w:color w:val="0070C0"/>
        </w:rPr>
        <w:t>Subgaleal haemorrhage</w:t>
      </w:r>
    </w:p>
    <w:p w14:paraId="05EF01DA" w14:textId="137DBD9B" w:rsidR="00C50A2B" w:rsidRPr="00876171" w:rsidRDefault="006F6D36" w:rsidP="00521CA5">
      <w:pPr>
        <w:pStyle w:val="SCVfactsheetsubtitle"/>
      </w:pPr>
      <w:r>
        <w:t>Good practice point</w:t>
      </w:r>
    </w:p>
    <w:p w14:paraId="3D26C6FC" w14:textId="77777777" w:rsidR="00C50A2B" w:rsidRPr="00876171" w:rsidRDefault="006F6D36" w:rsidP="00521CA5">
      <w:pPr>
        <w:pStyle w:val="SCVprotectivemarkingbelowsubtitle"/>
      </w:pPr>
      <w:fldSimple w:instr="FILLIN  &quot;Type the protective marking&quot; \d OFFICIAL \o  \* MERGEFORMAT">
        <w:r>
          <w:t>OFFICIAL</w:t>
        </w:r>
      </w:fldSimple>
    </w:p>
    <w:p w14:paraId="5EA85869" w14:textId="3686230E" w:rsidR="00C97B86" w:rsidRPr="00A35D9D" w:rsidRDefault="006F6D36" w:rsidP="00A35D9D">
      <w:pPr>
        <w:pStyle w:val="Heading1"/>
      </w:pPr>
      <w:bookmarkStart w:id="0" w:name="_Toc52978537"/>
      <w:bookmarkStart w:id="1" w:name="_Toc43470670"/>
      <w:r>
        <w:t xml:space="preserve">Aim </w:t>
      </w:r>
      <w:bookmarkEnd w:id="0"/>
    </w:p>
    <w:p w14:paraId="26ADB403" w14:textId="79E2DEDD" w:rsidR="1230E5F2" w:rsidRDefault="006F6D36" w:rsidP="6CB18E24">
      <w:pPr>
        <w:shd w:val="clear" w:color="auto" w:fill="FFFFFF" w:themeFill="background1"/>
        <w:spacing w:before="0" w:after="0"/>
      </w:pPr>
      <w:r w:rsidRPr="621E8D2C">
        <w:t xml:space="preserve">The aim of this good practice point is to </w:t>
      </w:r>
      <w:r w:rsidR="561D444C" w:rsidRPr="621E8D2C">
        <w:t xml:space="preserve">emphasise </w:t>
      </w:r>
      <w:r w:rsidR="2AB2114B" w:rsidRPr="621E8D2C">
        <w:t>that</w:t>
      </w:r>
      <w:r w:rsidR="6777D6D3" w:rsidRPr="621E8D2C">
        <w:t xml:space="preserve"> </w:t>
      </w:r>
      <w:r w:rsidR="03B6F628" w:rsidRPr="621E8D2C">
        <w:t xml:space="preserve">guidelines and protocols exist for Subgaleal </w:t>
      </w:r>
      <w:r w:rsidR="25A3F8F1" w:rsidRPr="621E8D2C">
        <w:t>Haemorrhages</w:t>
      </w:r>
      <w:r w:rsidR="03B6F628" w:rsidRPr="621E8D2C">
        <w:t xml:space="preserve"> and it is the </w:t>
      </w:r>
      <w:r w:rsidR="1C495DFF" w:rsidRPr="621E8D2C">
        <w:t>expectation</w:t>
      </w:r>
      <w:r w:rsidR="03B6F628" w:rsidRPr="621E8D2C">
        <w:t xml:space="preserve"> of </w:t>
      </w:r>
      <w:r w:rsidR="007B1DB0" w:rsidRPr="621E8D2C">
        <w:t>Consultative Council on Obstetric and Paediatric Mortality and Morbidity (CCOPMM)</w:t>
      </w:r>
      <w:r w:rsidR="03B6F628" w:rsidRPr="621E8D2C">
        <w:t xml:space="preserve"> that all Heath Services in Victoria </w:t>
      </w:r>
      <w:r w:rsidR="2EB87710" w:rsidRPr="621E8D2C">
        <w:t xml:space="preserve">have </w:t>
      </w:r>
      <w:r w:rsidR="37387350" w:rsidRPr="621E8D2C">
        <w:t xml:space="preserve">a protocol or guideline </w:t>
      </w:r>
      <w:r w:rsidR="037FB227" w:rsidRPr="621E8D2C">
        <w:t xml:space="preserve">to </w:t>
      </w:r>
      <w:r w:rsidR="213C3DD0" w:rsidRPr="621E8D2C">
        <w:rPr>
          <w:rFonts w:ascii="Arial" w:eastAsia="Arial" w:hAnsi="Arial" w:cs="Arial"/>
        </w:rPr>
        <w:t>identify risk factors, recognise signs and symptoms, observe and treat the newborn with a subgaleal haemorrhage (SGH) to reduce the incidence of neonatal adverse outcomes.</w:t>
      </w:r>
    </w:p>
    <w:p w14:paraId="3DD9C7EB" w14:textId="35568A08" w:rsidR="1230E5F2" w:rsidRDefault="1230E5F2" w:rsidP="6CB18E24">
      <w:pPr>
        <w:shd w:val="clear" w:color="auto" w:fill="FFFFFF" w:themeFill="background1"/>
        <w:spacing w:before="0" w:after="0"/>
      </w:pPr>
    </w:p>
    <w:p w14:paraId="6B92CA62" w14:textId="4197D05B" w:rsidR="1230E5F2" w:rsidRDefault="213C3DD0" w:rsidP="6CB18E24">
      <w:pPr>
        <w:shd w:val="clear" w:color="auto" w:fill="FFFFFF" w:themeFill="background1"/>
        <w:spacing w:before="0" w:after="0"/>
      </w:pPr>
      <w:r w:rsidRPr="6CB18E24">
        <w:t xml:space="preserve">It is also expected that all </w:t>
      </w:r>
      <w:r w:rsidR="44FEC916" w:rsidRPr="6CB18E24">
        <w:t xml:space="preserve">health professionals </w:t>
      </w:r>
      <w:r w:rsidRPr="6CB18E24">
        <w:t xml:space="preserve">involved with the care either before or after birth </w:t>
      </w:r>
      <w:r w:rsidR="33D0ABB6" w:rsidRPr="6CB18E24">
        <w:t xml:space="preserve">of the newborn </w:t>
      </w:r>
      <w:r w:rsidRPr="6CB18E24">
        <w:t xml:space="preserve">know and follow </w:t>
      </w:r>
      <w:r w:rsidR="61A9DEA0" w:rsidRPr="6CB18E24">
        <w:t xml:space="preserve">their </w:t>
      </w:r>
      <w:r w:rsidR="00EB76BA">
        <w:t xml:space="preserve">local </w:t>
      </w:r>
      <w:r w:rsidR="61A9DEA0" w:rsidRPr="6CB18E24">
        <w:t>guidelines.</w:t>
      </w:r>
    </w:p>
    <w:p w14:paraId="17D7BEDD" w14:textId="11A385C9" w:rsidR="1230E5F2" w:rsidRDefault="1230E5F2" w:rsidP="6CB18E24">
      <w:pPr>
        <w:shd w:val="clear" w:color="auto" w:fill="FFFFFF" w:themeFill="background1"/>
        <w:spacing w:before="0" w:after="0"/>
      </w:pPr>
    </w:p>
    <w:p w14:paraId="6B73FD44" w14:textId="38C433C7" w:rsidR="1230E5F2" w:rsidRDefault="61A9DEA0" w:rsidP="6CB18E24">
      <w:pPr>
        <w:shd w:val="clear" w:color="auto" w:fill="FFFFFF" w:themeFill="background1"/>
        <w:spacing w:before="0" w:after="0"/>
      </w:pPr>
      <w:r w:rsidRPr="621E8D2C">
        <w:t>T</w:t>
      </w:r>
      <w:r w:rsidR="7F418C52" w:rsidRPr="621E8D2C">
        <w:t xml:space="preserve">his is especially </w:t>
      </w:r>
      <w:r w:rsidR="4CD320BD" w:rsidRPr="621E8D2C">
        <w:t xml:space="preserve">important as severe subgaleal haemorrhages are </w:t>
      </w:r>
      <w:r w:rsidR="5DE422F0" w:rsidRPr="621E8D2C">
        <w:t>rare</w:t>
      </w:r>
      <w:r w:rsidR="4CD320BD" w:rsidRPr="621E8D2C">
        <w:t xml:space="preserve"> </w:t>
      </w:r>
      <w:r w:rsidR="36C4831A" w:rsidRPr="621E8D2C">
        <w:t xml:space="preserve">but eminently treatable in </w:t>
      </w:r>
      <w:r w:rsidR="6F878A76" w:rsidRPr="621E8D2C">
        <w:t>most</w:t>
      </w:r>
      <w:r w:rsidR="36C4831A" w:rsidRPr="621E8D2C">
        <w:t xml:space="preserve"> cases when detected early.</w:t>
      </w:r>
    </w:p>
    <w:p w14:paraId="665A47C8" w14:textId="285176EF" w:rsidR="1230E5F2" w:rsidRDefault="1230E5F2" w:rsidP="6CB18E24">
      <w:pPr>
        <w:shd w:val="clear" w:color="auto" w:fill="FFFFFF" w:themeFill="background1"/>
        <w:spacing w:before="0" w:after="0"/>
      </w:pPr>
    </w:p>
    <w:p w14:paraId="1E067B59" w14:textId="5EF89013" w:rsidR="1230E5F2" w:rsidRDefault="5CA2863A" w:rsidP="6CB18E24">
      <w:pPr>
        <w:shd w:val="clear" w:color="auto" w:fill="FFFFFF" w:themeFill="background1"/>
        <w:spacing w:before="0" w:after="0"/>
      </w:pPr>
      <w:r w:rsidRPr="621E8D2C">
        <w:t>W</w:t>
      </w:r>
      <w:r w:rsidR="0C81A65F" w:rsidRPr="621E8D2C">
        <w:t xml:space="preserve">ell referenced and considered guidelines are </w:t>
      </w:r>
      <w:r w:rsidR="1D2CF65F" w:rsidRPr="621E8D2C">
        <w:t xml:space="preserve">widely </w:t>
      </w:r>
      <w:r w:rsidR="69F269BD" w:rsidRPr="621E8D2C">
        <w:t>available</w:t>
      </w:r>
      <w:r w:rsidR="1D2CF65F" w:rsidRPr="621E8D2C">
        <w:t>.</w:t>
      </w:r>
    </w:p>
    <w:p w14:paraId="1FE685C4" w14:textId="563D2697" w:rsidR="1230E5F2" w:rsidRDefault="1230E5F2" w:rsidP="6CB18E24">
      <w:pPr>
        <w:shd w:val="clear" w:color="auto" w:fill="FFFFFF" w:themeFill="background1"/>
        <w:spacing w:before="0" w:after="0"/>
      </w:pPr>
    </w:p>
    <w:p w14:paraId="0CDF8C16" w14:textId="224B6617" w:rsidR="00F24517" w:rsidRDefault="00F24517" w:rsidP="6CB18E24">
      <w:pPr>
        <w:pStyle w:val="Heading1"/>
        <w:rPr>
          <w:color w:val="116591" w:themeColor="accent3" w:themeShade="80"/>
        </w:rPr>
      </w:pPr>
      <w:r w:rsidRPr="6CB18E24">
        <w:rPr>
          <w:color w:val="116591" w:themeColor="accent3" w:themeShade="80"/>
        </w:rPr>
        <w:t xml:space="preserve">Background </w:t>
      </w:r>
    </w:p>
    <w:p w14:paraId="50270D03" w14:textId="29F53269" w:rsidR="66366A4E" w:rsidRDefault="66366A4E" w:rsidP="343B7C60">
      <w:pPr>
        <w:pStyle w:val="SCVbody"/>
      </w:pPr>
      <w:r w:rsidRPr="343B7C60">
        <w:t xml:space="preserve">In 2006 Jessica Lee STEMMER and in 2007 Thomas William MAHAR died in South Australia, from Subgaleal haemorrhages. </w:t>
      </w:r>
      <w:r w:rsidR="61786B92" w:rsidRPr="343B7C60">
        <w:t>In 2010 Deputy St</w:t>
      </w:r>
      <w:r w:rsidR="0535F6F7" w:rsidRPr="343B7C60">
        <w:t>at</w:t>
      </w:r>
      <w:r w:rsidR="61786B92" w:rsidRPr="343B7C60">
        <w:t xml:space="preserve">e Coroner Shapel </w:t>
      </w:r>
      <w:r w:rsidR="275AEBAC" w:rsidRPr="343B7C60">
        <w:t xml:space="preserve">recommended </w:t>
      </w:r>
      <w:r w:rsidR="2FBEAC8B" w:rsidRPr="343B7C60">
        <w:t>among other things</w:t>
      </w:r>
      <w:r w:rsidR="729624A3" w:rsidRPr="343B7C60">
        <w:t xml:space="preserve"> (</w:t>
      </w:r>
      <w:r w:rsidR="729624A3">
        <w:t>Coroners Court of South Australia, 2010)</w:t>
      </w:r>
      <w:r w:rsidR="2FBEAC8B" w:rsidRPr="343B7C60">
        <w:t>:</w:t>
      </w:r>
    </w:p>
    <w:p w14:paraId="1A2171EA" w14:textId="704B8768" w:rsidR="2FBEAC8B" w:rsidRDefault="2FBEAC8B" w:rsidP="621E8D2C">
      <w:pPr>
        <w:pStyle w:val="ListParagraph"/>
        <w:numPr>
          <w:ilvl w:val="0"/>
          <w:numId w:val="1"/>
        </w:numPr>
        <w:shd w:val="clear" w:color="auto" w:fill="FFFFFF" w:themeFill="background1"/>
        <w:spacing w:before="0" w:after="0"/>
        <w:rPr>
          <w:color w:val="333333"/>
        </w:rPr>
      </w:pPr>
      <w:r w:rsidRPr="621E8D2C">
        <w:rPr>
          <w:color w:val="333333"/>
        </w:rPr>
        <w:t>That the Royal Australasian College of Physicians draw these findings and recommendations to the attention of its members, and in particular those members who are neonatologists;</w:t>
      </w:r>
    </w:p>
    <w:p w14:paraId="49655A9B" w14:textId="3ADE2B7A" w:rsidR="6CB18E24" w:rsidRDefault="6CB18E24" w:rsidP="6CB18E24">
      <w:pPr>
        <w:shd w:val="clear" w:color="auto" w:fill="FFFFFF" w:themeFill="background1"/>
        <w:spacing w:before="0" w:after="0"/>
        <w:rPr>
          <w:color w:val="333333"/>
        </w:rPr>
      </w:pPr>
    </w:p>
    <w:p w14:paraId="7B9FCCAA" w14:textId="7DBCCDD7" w:rsidR="2FBEAC8B" w:rsidRDefault="2FBEAC8B" w:rsidP="621E8D2C">
      <w:pPr>
        <w:pStyle w:val="ListParagraph"/>
        <w:numPr>
          <w:ilvl w:val="0"/>
          <w:numId w:val="1"/>
        </w:numPr>
        <w:shd w:val="clear" w:color="auto" w:fill="FFFFFF" w:themeFill="background1"/>
        <w:spacing w:before="0" w:after="0"/>
        <w:rPr>
          <w:color w:val="333333"/>
        </w:rPr>
      </w:pPr>
      <w:r w:rsidRPr="621E8D2C">
        <w:rPr>
          <w:color w:val="333333"/>
        </w:rPr>
        <w:t>That the Royal Australasian College of Physicians promulgate and circulate for the benefit of its members a College Statement that replicates that of the Royal Australian and New Zealand College of Obstetricians and Gynaecologists document dated July 2009 and entitled ‘Prevention Detection and Management of Subgaleal Haemorrhage in the Newborn’;</w:t>
      </w:r>
    </w:p>
    <w:p w14:paraId="064A7748" w14:textId="5A5D5374" w:rsidR="6CB18E24" w:rsidRDefault="6CB18E24" w:rsidP="6CB18E24">
      <w:pPr>
        <w:pStyle w:val="ListParagraph"/>
        <w:shd w:val="clear" w:color="auto" w:fill="FFFFFF" w:themeFill="background1"/>
        <w:spacing w:before="0" w:after="0"/>
        <w:rPr>
          <w:color w:val="333333"/>
        </w:rPr>
      </w:pPr>
    </w:p>
    <w:p w14:paraId="08067AD5" w14:textId="7DB68BD0" w:rsidR="2FBEAC8B" w:rsidRDefault="2FBEAC8B" w:rsidP="009A01C9">
      <w:pPr>
        <w:pStyle w:val="ListParagraph"/>
        <w:numPr>
          <w:ilvl w:val="0"/>
          <w:numId w:val="1"/>
        </w:numPr>
        <w:shd w:val="clear" w:color="auto" w:fill="FFFFFF" w:themeFill="background1"/>
        <w:spacing w:before="0" w:after="0"/>
        <w:rPr>
          <w:color w:val="333333"/>
        </w:rPr>
      </w:pPr>
      <w:r w:rsidRPr="6CB18E24">
        <w:rPr>
          <w:color w:val="333333"/>
        </w:rPr>
        <w:t>That the Royal Australasian College of Physicians draws to the attention of its members, and in particular neonatologists, the following matters:</w:t>
      </w:r>
    </w:p>
    <w:p w14:paraId="73CA3C50" w14:textId="1BF2BE7D" w:rsidR="6CB18E24" w:rsidRDefault="6CB18E24" w:rsidP="6CB18E24">
      <w:pPr>
        <w:pStyle w:val="ListParagraph"/>
        <w:shd w:val="clear" w:color="auto" w:fill="FFFFFF" w:themeFill="background1"/>
        <w:spacing w:before="0" w:after="0"/>
        <w:rPr>
          <w:color w:val="333333"/>
        </w:rPr>
      </w:pPr>
    </w:p>
    <w:p w14:paraId="4CC341E0" w14:textId="617917D9" w:rsidR="2FBEAC8B" w:rsidRDefault="2FBEAC8B" w:rsidP="621E8D2C">
      <w:pPr>
        <w:shd w:val="clear" w:color="auto" w:fill="FFFFFF" w:themeFill="background1"/>
        <w:spacing w:before="0" w:after="0"/>
        <w:ind w:left="720" w:firstLine="720"/>
        <w:rPr>
          <w:color w:val="333333"/>
        </w:rPr>
      </w:pPr>
      <w:r w:rsidRPr="621E8D2C">
        <w:rPr>
          <w:color w:val="333333"/>
        </w:rPr>
        <w:t xml:space="preserve">a) That practitioners should recognise that subgaleal haemorrhages can behave in unpredictable </w:t>
      </w:r>
      <w:r>
        <w:tab/>
      </w:r>
      <w:r w:rsidRPr="621E8D2C">
        <w:rPr>
          <w:color w:val="333333"/>
        </w:rPr>
        <w:t>ways and can have devastating consequences;</w:t>
      </w:r>
    </w:p>
    <w:p w14:paraId="17F8A47B" w14:textId="1C0FEF06" w:rsidR="6CB18E24" w:rsidRDefault="6CB18E24" w:rsidP="6CB18E24">
      <w:pPr>
        <w:shd w:val="clear" w:color="auto" w:fill="FFFFFF" w:themeFill="background1"/>
        <w:spacing w:before="0" w:after="0"/>
        <w:ind w:left="720" w:firstLine="720"/>
        <w:rPr>
          <w:color w:val="333333"/>
        </w:rPr>
      </w:pPr>
    </w:p>
    <w:p w14:paraId="719EC5FE" w14:textId="4614CC88" w:rsidR="2FBEAC8B" w:rsidRDefault="2FBEAC8B" w:rsidP="6CB18E24">
      <w:pPr>
        <w:shd w:val="clear" w:color="auto" w:fill="FFFFFF" w:themeFill="background1"/>
        <w:spacing w:before="0" w:after="198"/>
        <w:ind w:left="720" w:firstLine="720"/>
        <w:rPr>
          <w:color w:val="333333"/>
        </w:rPr>
      </w:pPr>
      <w:r w:rsidRPr="6CB18E24">
        <w:rPr>
          <w:color w:val="333333"/>
        </w:rPr>
        <w:lastRenderedPageBreak/>
        <w:t xml:space="preserve">b) That undue reliance should not be placed upon a clinical picture of haemodynamic stability alone </w:t>
      </w:r>
      <w:r>
        <w:tab/>
      </w:r>
      <w:r w:rsidRPr="6CB18E24">
        <w:rPr>
          <w:color w:val="333333"/>
        </w:rPr>
        <w:t>as the clinical picture may be falsely reassuring;</w:t>
      </w:r>
    </w:p>
    <w:p w14:paraId="7DB7F6FF" w14:textId="3142AE94" w:rsidR="2FBEAC8B" w:rsidRDefault="2FBEAC8B" w:rsidP="6CB18E24">
      <w:pPr>
        <w:shd w:val="clear" w:color="auto" w:fill="FFFFFF" w:themeFill="background1"/>
        <w:spacing w:before="0" w:after="198"/>
        <w:ind w:left="720" w:firstLine="720"/>
        <w:rPr>
          <w:color w:val="333333"/>
        </w:rPr>
      </w:pPr>
      <w:r w:rsidRPr="6CB18E24">
        <w:rPr>
          <w:color w:val="333333"/>
        </w:rPr>
        <w:t>c) That regular monitoring of acidosis and haemoglobin levels, among other parameters, is essential;</w:t>
      </w:r>
    </w:p>
    <w:p w14:paraId="3AA43775" w14:textId="2CFE9BA0" w:rsidR="2FBEAC8B" w:rsidRDefault="2FBEAC8B" w:rsidP="621E8D2C">
      <w:pPr>
        <w:shd w:val="clear" w:color="auto" w:fill="FFFFFF" w:themeFill="background1"/>
        <w:spacing w:before="0" w:after="198"/>
        <w:ind w:left="720" w:firstLine="720"/>
        <w:rPr>
          <w:color w:val="333333"/>
        </w:rPr>
      </w:pPr>
      <w:r w:rsidRPr="621E8D2C">
        <w:rPr>
          <w:color w:val="333333"/>
        </w:rPr>
        <w:t xml:space="preserve">d) That upon a diagnosis of a subgaleal haemorrhage in a neonate, practitioners should have regard </w:t>
      </w:r>
      <w:r>
        <w:tab/>
      </w:r>
      <w:r w:rsidRPr="621E8D2C">
        <w:rPr>
          <w:color w:val="333333"/>
        </w:rPr>
        <w:t xml:space="preserve">to the potential need for cross matched blood transfusion and transfusion of fresh frozen plasma and </w:t>
      </w:r>
      <w:r>
        <w:tab/>
      </w:r>
      <w:r w:rsidRPr="621E8D2C">
        <w:rPr>
          <w:color w:val="333333"/>
        </w:rPr>
        <w:t xml:space="preserve">that they should immediately take the necessary steps to ensure that cross matched blood and fresh </w:t>
      </w:r>
      <w:r>
        <w:tab/>
      </w:r>
      <w:r w:rsidRPr="621E8D2C">
        <w:rPr>
          <w:color w:val="333333"/>
        </w:rPr>
        <w:t>frozen plasma is available to be administered at short notice;</w:t>
      </w:r>
    </w:p>
    <w:p w14:paraId="582003F6" w14:textId="2113A0FB" w:rsidR="2FBEAC8B" w:rsidRDefault="2FBEAC8B" w:rsidP="3E74B8F6">
      <w:pPr>
        <w:shd w:val="clear" w:color="auto" w:fill="FFFFFF" w:themeFill="background1"/>
        <w:spacing w:before="0" w:after="198"/>
        <w:ind w:left="720" w:firstLine="720"/>
      </w:pPr>
      <w:r w:rsidRPr="3E74B8F6">
        <w:rPr>
          <w:color w:val="333333"/>
        </w:rPr>
        <w:t xml:space="preserve">e) That if a decision is made to administer a blood transfusion or a transfusion of fresh frozen plasma </w:t>
      </w:r>
      <w:r>
        <w:tab/>
      </w:r>
      <w:r w:rsidRPr="3E74B8F6">
        <w:rPr>
          <w:color w:val="333333"/>
        </w:rPr>
        <w:t>that practitioners should ensure that it is administered without delay.</w:t>
      </w:r>
    </w:p>
    <w:p w14:paraId="5E1EEE33" w14:textId="168EB66A" w:rsidR="3B7325A4" w:rsidRDefault="3B7325A4" w:rsidP="621E8D2C">
      <w:pPr>
        <w:pStyle w:val="Heading2"/>
        <w:rPr>
          <w:rFonts w:asciiTheme="minorHAnsi" w:eastAsiaTheme="minorEastAsia" w:hAnsiTheme="minorHAnsi" w:cstheme="minorBidi"/>
          <w:i/>
          <w:iCs/>
          <w:sz w:val="20"/>
          <w:szCs w:val="20"/>
        </w:rPr>
      </w:pPr>
      <w:r w:rsidRPr="621E8D2C">
        <w:rPr>
          <w:rFonts w:asciiTheme="minorHAnsi" w:eastAsiaTheme="minorEastAsia" w:hAnsiTheme="minorHAnsi" w:cstheme="minorBidi"/>
          <w:i/>
          <w:iCs/>
          <w:sz w:val="20"/>
          <w:szCs w:val="20"/>
        </w:rPr>
        <w:t xml:space="preserve">Despite these recommendations Victoria has </w:t>
      </w:r>
      <w:r w:rsidR="24CBA3D7" w:rsidRPr="621E8D2C">
        <w:rPr>
          <w:rFonts w:asciiTheme="minorHAnsi" w:eastAsiaTheme="minorEastAsia" w:hAnsiTheme="minorHAnsi" w:cstheme="minorBidi"/>
          <w:i/>
          <w:iCs/>
          <w:sz w:val="20"/>
          <w:szCs w:val="20"/>
        </w:rPr>
        <w:t>infants dying each year from SGH and in the majority of these cases defic</w:t>
      </w:r>
      <w:r w:rsidR="4E2038C5" w:rsidRPr="621E8D2C">
        <w:rPr>
          <w:rFonts w:asciiTheme="minorHAnsi" w:eastAsiaTheme="minorEastAsia" w:hAnsiTheme="minorHAnsi" w:cstheme="minorBidi"/>
          <w:i/>
          <w:iCs/>
          <w:sz w:val="20"/>
          <w:szCs w:val="20"/>
        </w:rPr>
        <w:t>ie</w:t>
      </w:r>
      <w:r w:rsidR="24CBA3D7" w:rsidRPr="621E8D2C">
        <w:rPr>
          <w:rFonts w:asciiTheme="minorHAnsi" w:eastAsiaTheme="minorEastAsia" w:hAnsiTheme="minorHAnsi" w:cstheme="minorBidi"/>
          <w:i/>
          <w:iCs/>
          <w:sz w:val="20"/>
          <w:szCs w:val="20"/>
        </w:rPr>
        <w:t>ncies in care have been found</w:t>
      </w:r>
      <w:r w:rsidR="00333381" w:rsidRPr="621E8D2C">
        <w:rPr>
          <w:rFonts w:asciiTheme="minorHAnsi" w:eastAsiaTheme="minorEastAsia" w:hAnsiTheme="minorHAnsi" w:cstheme="minorBidi"/>
          <w:i/>
          <w:iCs/>
          <w:sz w:val="20"/>
          <w:szCs w:val="20"/>
        </w:rPr>
        <w:t>.</w:t>
      </w:r>
    </w:p>
    <w:p w14:paraId="2F0F1BB8" w14:textId="798E658C" w:rsidR="6CB18E24" w:rsidRDefault="00333381" w:rsidP="24A6B580">
      <w:pPr>
        <w:pStyle w:val="Heading2"/>
        <w:rPr>
          <w:rFonts w:asciiTheme="minorHAnsi" w:eastAsiaTheme="minorEastAsia" w:hAnsiTheme="minorHAnsi" w:cstheme="minorBidi"/>
          <w:color w:val="116591" w:themeColor="accent3" w:themeShade="80"/>
          <w:sz w:val="32"/>
          <w:szCs w:val="32"/>
        </w:rPr>
      </w:pPr>
      <w:r>
        <w:t>Existing guidance</w:t>
      </w:r>
    </w:p>
    <w:p w14:paraId="0BD3B524" w14:textId="60984ED7" w:rsidR="00397508" w:rsidRPr="00271ED6" w:rsidRDefault="00785D6D" w:rsidP="621E8D2C">
      <w:pPr>
        <w:shd w:val="clear" w:color="auto" w:fill="FFFFFF" w:themeFill="background1"/>
        <w:spacing w:before="0" w:after="0"/>
        <w:rPr>
          <w:b/>
          <w:bCs/>
        </w:rPr>
      </w:pPr>
      <w:r>
        <w:br/>
      </w:r>
      <w:r w:rsidR="00397508" w:rsidRPr="621E8D2C">
        <w:rPr>
          <w:b/>
          <w:bCs/>
        </w:rPr>
        <w:t xml:space="preserve">RANZCOG Clinical Guidance: Statement Prevention, detection, and management of subgaleal haemorrhage in the newborn </w:t>
      </w:r>
    </w:p>
    <w:p w14:paraId="53D8E970" w14:textId="77777777" w:rsidR="00397508" w:rsidRDefault="00397508" w:rsidP="00397508">
      <w:pPr>
        <w:shd w:val="clear" w:color="auto" w:fill="FFFFFF" w:themeFill="background1"/>
        <w:spacing w:before="0" w:after="0"/>
      </w:pPr>
      <w:hyperlink r:id="rId14" w:history="1">
        <w:r w:rsidRPr="00F42FCF">
          <w:rPr>
            <w:rStyle w:val="Hyperlink"/>
          </w:rPr>
          <w:t>https://ranzcog.edu.au/wp-content/uploads/Subgaleal-Haemorrhage.pdf</w:t>
        </w:r>
      </w:hyperlink>
      <w:r w:rsidRPr="6CB18E24">
        <w:t xml:space="preserve"> </w:t>
      </w:r>
      <w:r>
        <w:br/>
      </w:r>
    </w:p>
    <w:p w14:paraId="438052D7" w14:textId="77777777" w:rsidR="00397508" w:rsidRDefault="00397508" w:rsidP="621E8D2C">
      <w:pPr>
        <w:shd w:val="clear" w:color="auto" w:fill="FFFFFF" w:themeFill="background1"/>
        <w:spacing w:before="0" w:after="0"/>
      </w:pPr>
      <w:r w:rsidRPr="621E8D2C">
        <w:rPr>
          <w:b/>
          <w:bCs/>
        </w:rPr>
        <w:t>Paediatric Infant Perinatal Emergency Retrieval (PIPER) – NEONATAL Management of Subgaleal Haemorrhage in Neonatal Transport</w:t>
      </w:r>
      <w:r>
        <w:br/>
      </w:r>
      <w:hyperlink r:id="rId15">
        <w:r w:rsidRPr="621E8D2C">
          <w:rPr>
            <w:rStyle w:val="Hyperlink"/>
          </w:rPr>
          <w:t>https://www.rch.org.au/uploadedFiles/Main/Content/piper/PIPER%20Neonatal%20-%20Management%20of%20Subgaleal%20Haemorrhage%20in%20Neonatal%20Transport.pdf</w:t>
        </w:r>
      </w:hyperlink>
      <w:r w:rsidRPr="621E8D2C">
        <w:t xml:space="preserve"> </w:t>
      </w:r>
      <w:r>
        <w:br/>
      </w:r>
    </w:p>
    <w:p w14:paraId="169CD65D" w14:textId="04DD4C50" w:rsidR="00397508" w:rsidRDefault="00397508" w:rsidP="343B7C60">
      <w:pPr>
        <w:shd w:val="clear" w:color="auto" w:fill="FFFFFF" w:themeFill="background1"/>
        <w:spacing w:before="0" w:after="0"/>
        <w:rPr>
          <w:rStyle w:val="Hyperlink"/>
          <w:color w:val="000000" w:themeColor="text1"/>
          <w:sz w:val="22"/>
          <w:szCs w:val="22"/>
        </w:rPr>
      </w:pPr>
      <w:r w:rsidRPr="343B7C60">
        <w:rPr>
          <w:b/>
          <w:bCs/>
        </w:rPr>
        <w:t>South Australian Perinatal Practice Guideline: Subgaleal Haemorrhage</w:t>
      </w:r>
      <w:r>
        <w:br/>
      </w:r>
      <w:hyperlink r:id="rId16">
        <w:r w:rsidRPr="343B7C60">
          <w:rPr>
            <w:rStyle w:val="Hyperlink"/>
          </w:rPr>
          <w:t>https://www.sahealth.sa.gov.au/wps/wcm/connect/15f93e07-ab09-4919-9f74-e507204dae27/Subgaleal+Haemorrhage+PPG_v2_0_docx.pdf?MOD=AJPERES&amp;CACHEID=ROOTWORKSPACE-15f93e07-ab09-4919-9f74-e507204dae27-p4cfZ6E</w:t>
        </w:r>
      </w:hyperlink>
    </w:p>
    <w:p w14:paraId="1AA10DB9" w14:textId="12F62844" w:rsidR="398C8991" w:rsidRDefault="398C8991" w:rsidP="24A6B580">
      <w:pPr>
        <w:pStyle w:val="Heading2"/>
        <w:rPr>
          <w:color w:val="116591" w:themeColor="accent3" w:themeShade="80"/>
          <w:sz w:val="32"/>
          <w:szCs w:val="32"/>
        </w:rPr>
      </w:pPr>
      <w:r>
        <w:t>Reference</w:t>
      </w:r>
      <w:r w:rsidR="6295D0A4">
        <w:t>s</w:t>
      </w:r>
    </w:p>
    <w:p w14:paraId="1C29ECBA" w14:textId="02109BEA" w:rsidR="6CB18E24" w:rsidRDefault="005001BF" w:rsidP="343B7C60">
      <w:pPr>
        <w:pStyle w:val="SCVbody"/>
      </w:pPr>
      <w:r>
        <w:t xml:space="preserve">Coroners Court of South Australia </w:t>
      </w:r>
      <w:r w:rsidR="2F7FD733">
        <w:t xml:space="preserve">(2010) </w:t>
      </w:r>
      <w:r>
        <w:t>STEMMER, Jessica Lee &amp; MAHAR, Thomas William - Inquest Number 36/2009 (1762/2006, 0493/2007) [2010] SACorC 13 (9 July 2010)</w:t>
      </w:r>
      <w:r w:rsidR="2D6B3132">
        <w:t xml:space="preserve"> available at:</w:t>
      </w:r>
      <w:hyperlink r:id="rId17">
        <w:r w:rsidR="2D6B3132" w:rsidRPr="343B7C60">
          <w:rPr>
            <w:rStyle w:val="Hyperlink"/>
          </w:rPr>
          <w:t>STEMMER, Jessica Lee &amp; MAHAR, Thomas William - Inquest Number 36/2009 (1762/2006, 0493/2007) [2010] SACorC 13 (9 July 2010)</w:t>
        </w:r>
      </w:hyperlink>
      <w:bookmarkEnd w:id="1"/>
    </w:p>
    <w:sectPr w:rsidR="6CB18E24" w:rsidSect="004608A5">
      <w:headerReference w:type="even" r:id="rId18"/>
      <w:headerReference w:type="default" r:id="rId19"/>
      <w:type w:val="continuous"/>
      <w:pgSz w:w="11906" w:h="16838" w:code="9"/>
      <w:pgMar w:top="2438" w:right="737" w:bottom="1361" w:left="737" w:header="851" w:footer="851"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DAC742" w14:textId="77777777" w:rsidR="00725B95" w:rsidRDefault="00725B95" w:rsidP="002D711A">
      <w:pPr>
        <w:spacing w:after="0" w:line="240" w:lineRule="auto"/>
      </w:pPr>
      <w:r>
        <w:separator/>
      </w:r>
    </w:p>
  </w:endnote>
  <w:endnote w:type="continuationSeparator" w:id="0">
    <w:p w14:paraId="3ACEAD56" w14:textId="77777777" w:rsidR="00725B95" w:rsidRDefault="00725B95" w:rsidP="002D71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D958C4" w14:textId="77777777" w:rsidR="00385D03" w:rsidRDefault="00385D03">
    <w:pPr>
      <w:pStyle w:val="Footer"/>
    </w:pPr>
    <w:r>
      <mc:AlternateContent>
        <mc:Choice Requires="wps">
          <w:drawing>
            <wp:anchor distT="0" distB="0" distL="114300" distR="114300" simplePos="0" relativeHeight="251662336" behindDoc="0" locked="0" layoutInCell="0" allowOverlap="1" wp14:anchorId="0BDF93E2" wp14:editId="1B390265">
              <wp:simplePos x="0" y="0"/>
              <wp:positionH relativeFrom="page">
                <wp:posOffset>0</wp:posOffset>
              </wp:positionH>
              <wp:positionV relativeFrom="page">
                <wp:posOffset>10234930</wp:posOffset>
              </wp:positionV>
              <wp:extent cx="7560310" cy="266700"/>
              <wp:effectExtent l="0" t="0" r="0" b="0"/>
              <wp:wrapNone/>
              <wp:docPr id="4" name="MSIPCM778c4c7da650f796005b5f3f"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C9302C3" w14:textId="77777777" w:rsidR="00385D03" w:rsidRPr="00F635D9" w:rsidRDefault="00385D03" w:rsidP="00F635D9">
                          <w:pPr>
                            <w:spacing w:before="0" w:after="0"/>
                            <w:jc w:val="center"/>
                            <w:rPr>
                              <w:rFonts w:ascii="Arial Black" w:hAnsi="Arial Black"/>
                              <w:color w:val="000000"/>
                            </w:rPr>
                          </w:pPr>
                          <w:r w:rsidRPr="00F635D9">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14="http://schemas.microsoft.com/office/drawing/2010/main" xmlns:a="http://schemas.openxmlformats.org/drawingml/2006/main">
          <w:pict w14:anchorId="0D3808E7">
            <v:shapetype id="_x0000_t202" coordsize="21600,21600" o:spt="202" path="m,l,21600r21600,l21600,xe" w14:anchorId="0BDF93E2">
              <v:stroke joinstyle="miter"/>
              <v:path gradientshapeok="t" o:connecttype="rect"/>
            </v:shapetype>
            <v:shape id="MSIPCM778c4c7da650f796005b5f3f" style="position:absolute;margin-left:0;margin-top:805.9pt;width:595.3pt;height:21pt;z-index:251662336;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OddAndEven&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">
              <v:textbox inset=",0,,0">
                <w:txbxContent>
                  <w:p w:rsidRPr="00F635D9" w:rsidR="00385D03" w:rsidP="00F635D9" w:rsidRDefault="00385D03" w14:paraId="08CE8BEA" w14:textId="77777777">
                    <w:pPr>
                      <w:spacing w:before="0" w:after="0"/>
                      <w:jc w:val="center"/>
                      <w:rPr>
                        <w:rFonts w:ascii="Arial Black" w:hAnsi="Arial Black"/>
                        <w:color w:val="000000"/>
                      </w:rPr>
                    </w:pPr>
                    <w:r w:rsidRPr="00F635D9">
                      <w:rPr>
                        <w:rFonts w:ascii="Arial Black" w:hAnsi="Arial Black"/>
                        <w:color w:val="00000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06F7E1" w14:textId="7921B600" w:rsidR="00385D03" w:rsidRPr="006B337A" w:rsidRDefault="00CD27BE" w:rsidP="621E8D2C">
    <w:pPr>
      <w:pStyle w:val="SCVfooter"/>
      <w:jc w:val="right"/>
    </w:pPr>
    <w:r>
      <mc:AlternateContent>
        <mc:Choice Requires="wps">
          <w:drawing>
            <wp:anchor distT="0" distB="0" distL="114300" distR="114300" simplePos="0" relativeHeight="251664384" behindDoc="0" locked="0" layoutInCell="0" allowOverlap="1" wp14:anchorId="751DA67E" wp14:editId="0D892CC2">
              <wp:simplePos x="0" y="0"/>
              <wp:positionH relativeFrom="page">
                <wp:posOffset>0</wp:posOffset>
              </wp:positionH>
              <wp:positionV relativeFrom="page">
                <wp:posOffset>10189210</wp:posOffset>
              </wp:positionV>
              <wp:extent cx="7560310" cy="311785"/>
              <wp:effectExtent l="0" t="0" r="0" b="12065"/>
              <wp:wrapNone/>
              <wp:docPr id="1" name="MSIPCM20be40788fa5d4fabd7fac39"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157BA7A" w14:textId="77777777" w:rsidR="00CD27BE" w:rsidRPr="00CD27BE" w:rsidRDefault="00CD27BE" w:rsidP="00CD27BE">
                          <w:pPr>
                            <w:spacing w:before="0" w:after="0"/>
                            <w:jc w:val="center"/>
                            <w:rPr>
                              <w:rFonts w:ascii="Arial Black" w:hAnsi="Arial Black"/>
                              <w:color w:val="000000"/>
                            </w:rPr>
                          </w:pPr>
                          <w:r w:rsidRPr="00CD27BE">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14="http://schemas.microsoft.com/office/drawing/2010/main" xmlns:a="http://schemas.openxmlformats.org/drawingml/2006/main">
          <w:pict w14:anchorId="6E30D42E">
            <v:shapetype id="_x0000_t202" coordsize="21600,21600" o:spt="202" path="m,l,21600r21600,l21600,xe" w14:anchorId="751DA67E">
              <v:stroke joinstyle="miter"/>
              <v:path gradientshapeok="t" o:connecttype="rect"/>
            </v:shapetype>
            <v:shape id="MSIPCM20be40788fa5d4fabd7fac39" style="position:absolute;left:0;text-align:left;margin-left:0;margin-top:802.3pt;width:595.3pt;height:24.55pt;z-index:251664384;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Primary&quot;,&quot;Section&quot;:1,&quot;Top&quot;:0.0,&quot;Left&quot;:0.0}" o:spid="_x0000_s1027"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v:textbox inset=",0,,0">
                <w:txbxContent>
                  <w:p w:rsidRPr="00CD27BE" w:rsidR="00CD27BE" w:rsidP="00CD27BE" w:rsidRDefault="00CD27BE" w14:paraId="09E77742" w14:textId="77777777">
                    <w:pPr>
                      <w:spacing w:before="0" w:after="0"/>
                      <w:jc w:val="center"/>
                      <w:rPr>
                        <w:rFonts w:ascii="Arial Black" w:hAnsi="Arial Black"/>
                        <w:color w:val="000000"/>
                      </w:rPr>
                    </w:pPr>
                    <w:r w:rsidRPr="00CD27BE">
                      <w:rPr>
                        <w:rFonts w:ascii="Arial Black" w:hAnsi="Arial Black"/>
                        <w:color w:val="000000"/>
                      </w:rPr>
                      <w:t>OFFICIAL</w:t>
                    </w:r>
                  </w:p>
                </w:txbxContent>
              </v:textbox>
              <w10:wrap anchorx="page" anchory="page"/>
            </v:shape>
          </w:pict>
        </mc:Fallback>
      </mc:AlternateContent>
    </w:r>
    <w:r w:rsidR="00E93D6B">
      <w:t xml:space="preserve">March 2025 </w:t>
    </w:r>
    <w:fldSimple w:instr="STYLEREF  &quot;SCV factsheet title&quot;  \* MERGEFORMAT">
      <w:r w:rsidR="00A34327">
        <w:t>Subgaleal haemorrhage</w:t>
      </w:r>
    </w:fldSimple>
    <w:r w:rsidR="621E8D2C" w:rsidRPr="621E8D2C">
      <w:t> </w:t>
    </w:r>
    <w:r w:rsidR="621E8D2C" w:rsidRPr="621E8D2C">
      <w:t> </w:t>
    </w:r>
    <w:r w:rsidR="621E8D2C" w:rsidRPr="621E8D2C">
      <w:rPr>
        <w:b/>
        <w:bCs/>
      </w:rPr>
      <w:t>Consultative Council on Obstetric and Paediatric Mortality and Morbidity</w:t>
    </w:r>
    <w:r w:rsidR="621E8D2C" w:rsidRPr="621E8D2C">
      <w:t> </w:t>
    </w:r>
    <w:r w:rsidR="621E8D2C" w:rsidRPr="621E8D2C">
      <w:t> </w:t>
    </w:r>
    <w:r w:rsidR="00385D03" w:rsidRPr="621E8D2C">
      <w:fldChar w:fldCharType="begin"/>
    </w:r>
    <w:r w:rsidR="00385D03">
      <w:instrText xml:space="preserve"> PAGE   \* MERGEFORMAT </w:instrText>
    </w:r>
    <w:r w:rsidR="00385D03" w:rsidRPr="621E8D2C">
      <w:fldChar w:fldCharType="separate"/>
    </w:r>
    <w:r w:rsidR="621E8D2C" w:rsidRPr="621E8D2C">
      <w:t>3</w:t>
    </w:r>
    <w:r w:rsidR="00385D03" w:rsidRPr="621E8D2C">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E38951" w14:textId="77777777" w:rsidR="00725B95" w:rsidRDefault="00725B95" w:rsidP="00E33E08">
      <w:pPr>
        <w:spacing w:before="0" w:after="0" w:line="240" w:lineRule="auto"/>
      </w:pPr>
    </w:p>
  </w:footnote>
  <w:footnote w:type="continuationSeparator" w:id="0">
    <w:p w14:paraId="3AFDE4FC" w14:textId="77777777" w:rsidR="00725B95" w:rsidRDefault="00725B95" w:rsidP="00E33E08">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46D4FF" w14:textId="77777777" w:rsidR="00385D03" w:rsidRDefault="00A35D9D">
    <w:pPr>
      <w:pStyle w:val="Header"/>
    </w:pPr>
    <w:r>
      <w:rPr>
        <w:noProof/>
      </w:rPr>
      <w:drawing>
        <wp:inline distT="0" distB="0" distL="0" distR="0" wp14:anchorId="71FD4590" wp14:editId="1C628D9D">
          <wp:extent cx="2448000" cy="95822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 cstate="print">
                    <a:extLst>
                      <a:ext uri="{28A0092B-C50C-407E-A947-70E740481C1C}">
                        <a14:useLocalDpi xmlns:a14="http://schemas.microsoft.com/office/drawing/2010/main" val="0"/>
                      </a:ext>
                    </a:extLst>
                  </a:blip>
                  <a:srcRect l="12583" t="21776" b="22613"/>
                  <a:stretch/>
                </pic:blipFill>
                <pic:spPr bwMode="auto">
                  <a:xfrm>
                    <a:off x="0" y="0"/>
                    <a:ext cx="2448000" cy="958227"/>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D2F221" w14:textId="77777777" w:rsidR="00385D03" w:rsidRDefault="00385D03" w:rsidP="00B1051C">
    <w:pPr>
      <w:pStyle w:val="SCVfooterempty"/>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1542F0" w14:textId="77777777" w:rsidR="00385D03" w:rsidRDefault="00385D03" w:rsidP="00C15DBE">
    <w:pPr>
      <w:pStyle w:val="SCVheader"/>
      <w:pBdr>
        <w:bottom w:val="none" w:sz="0" w:space="0" w:color="auto"/>
      </w:pBdr>
    </w:pPr>
  </w:p>
</w:hdr>
</file>

<file path=word/intelligence2.xml><?xml version="1.0" encoding="utf-8"?>
<int2:intelligence xmlns:int2="http://schemas.microsoft.com/office/intelligence/2020/intelligence" xmlns:oel="http://schemas.microsoft.com/office/2019/extlst">
  <int2:observations>
    <int2:textHash int2:hashCode="Esn9V68887HTKh" int2:id="spC3YZF9">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7B64C0"/>
    <w:multiLevelType w:val="multilevel"/>
    <w:tmpl w:val="B96621C2"/>
    <w:styleLink w:val="ZZPulloutbullets"/>
    <w:lvl w:ilvl="0">
      <w:start w:val="1"/>
      <w:numFmt w:val="bullet"/>
      <w:pStyle w:val="SCVpulloutbullet"/>
      <w:lvlText w:val="•"/>
      <w:lvlJc w:val="left"/>
      <w:pPr>
        <w:ind w:left="284" w:hanging="284"/>
      </w:pPr>
      <w:rPr>
        <w:rFonts w:ascii="Calibri" w:hAnsi="Calibri" w:hint="default"/>
        <w:color w:val="007586" w:themeColor="text2"/>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1C762465"/>
    <w:multiLevelType w:val="hybridMultilevel"/>
    <w:tmpl w:val="0862E1D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393615B0"/>
    <w:multiLevelType w:val="multilevel"/>
    <w:tmpl w:val="F27293EC"/>
    <w:name w:val="List num2"/>
    <w:lvl w:ilvl="0">
      <w:start w:val="1"/>
      <w:numFmt w:val="decimal"/>
      <w:suff w:val="space"/>
      <w:lvlText w:val="Section %1.0"/>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right"/>
      <w:pPr>
        <w:ind w:left="0" w:firstLine="0"/>
      </w:pPr>
      <w:rPr>
        <w:rFonts w:hint="default"/>
      </w:rPr>
    </w:lvl>
  </w:abstractNum>
  <w:abstractNum w:abstractNumId="3" w15:restartNumberingAfterBreak="0">
    <w:nsid w:val="3E6C68D4"/>
    <w:multiLevelType w:val="multilevel"/>
    <w:tmpl w:val="FCC83088"/>
    <w:styleLink w:val="ZZNumbersdigit"/>
    <w:lvl w:ilvl="0">
      <w:start w:val="1"/>
      <w:numFmt w:val="decimal"/>
      <w:pStyle w:val="SCVnumberdigit"/>
      <w:lvlText w:val="%1."/>
      <w:lvlJc w:val="left"/>
      <w:pPr>
        <w:tabs>
          <w:tab w:val="num" w:pos="397"/>
        </w:tabs>
        <w:ind w:left="397" w:hanging="397"/>
      </w:pPr>
      <w:rPr>
        <w:rFonts w:cs="Times New Roman" w:hint="default"/>
      </w:rPr>
    </w:lvl>
    <w:lvl w:ilvl="1">
      <w:start w:val="1"/>
      <w:numFmt w:val="lowerLetter"/>
      <w:pStyle w:val="SCVnumberloweralphaindent"/>
      <w:lvlText w:val="%2."/>
      <w:lvlJc w:val="left"/>
      <w:pPr>
        <w:tabs>
          <w:tab w:val="num" w:pos="794"/>
        </w:tabs>
        <w:ind w:left="794" w:hanging="397"/>
      </w:pPr>
      <w:rPr>
        <w:rFonts w:cs="Times New Roman" w:hint="default"/>
      </w:rPr>
    </w:lvl>
    <w:lvl w:ilvl="2">
      <w:start w:val="1"/>
      <w:numFmt w:val="none"/>
      <w:lvlRestart w:val="0"/>
      <w:lvlText w:val=""/>
      <w:lvlJc w:val="left"/>
      <w:pPr>
        <w:ind w:left="0" w:firstLine="0"/>
      </w:pPr>
      <w:rPr>
        <w:rFonts w:hint="default"/>
        <w:color w:val="auto"/>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cs="Times New Roman" w:hint="default"/>
      </w:rPr>
    </w:lvl>
    <w:lvl w:ilvl="5">
      <w:start w:val="1"/>
      <w:numFmt w:val="none"/>
      <w:lvlRestart w:val="0"/>
      <w:lvlText w:val=""/>
      <w:lvlJc w:val="left"/>
      <w:pPr>
        <w:tabs>
          <w:tab w:val="num" w:pos="0"/>
        </w:tabs>
        <w:ind w:left="0" w:firstLine="0"/>
      </w:pPr>
      <w:rPr>
        <w:rFonts w:cs="Times New Roman" w:hint="default"/>
      </w:rPr>
    </w:lvl>
    <w:lvl w:ilvl="6">
      <w:start w:val="1"/>
      <w:numFmt w:val="none"/>
      <w:lvlRestart w:val="0"/>
      <w:lvlText w:val=""/>
      <w:lvlJc w:val="left"/>
      <w:pPr>
        <w:ind w:left="0" w:firstLine="0"/>
      </w:pPr>
      <w:rPr>
        <w:rFonts w:cs="Times New Roman" w:hint="default"/>
      </w:rPr>
    </w:lvl>
    <w:lvl w:ilvl="7">
      <w:start w:val="1"/>
      <w:numFmt w:val="none"/>
      <w:lvlRestart w:val="0"/>
      <w:lvlText w:val=""/>
      <w:lvlJc w:val="left"/>
      <w:pPr>
        <w:ind w:left="0" w:firstLine="0"/>
      </w:pPr>
      <w:rPr>
        <w:rFonts w:cs="Times New Roman" w:hint="default"/>
      </w:rPr>
    </w:lvl>
    <w:lvl w:ilvl="8">
      <w:start w:val="1"/>
      <w:numFmt w:val="none"/>
      <w:lvlRestart w:val="0"/>
      <w:lvlText w:val=""/>
      <w:lvlJc w:val="right"/>
      <w:pPr>
        <w:ind w:left="0" w:firstLine="0"/>
      </w:pPr>
      <w:rPr>
        <w:rFonts w:cs="Times New Roman" w:hint="default"/>
      </w:rPr>
    </w:lvl>
  </w:abstractNum>
  <w:abstractNum w:abstractNumId="4" w15:restartNumberingAfterBreak="0">
    <w:nsid w:val="4A8513C4"/>
    <w:multiLevelType w:val="multilevel"/>
    <w:tmpl w:val="1EF4C3C8"/>
    <w:styleLink w:val="ZZTablenumbers"/>
    <w:lvl w:ilvl="0">
      <w:start w:val="1"/>
      <w:numFmt w:val="decimal"/>
      <w:pStyle w:val="SCVtablenumber1"/>
      <w:lvlText w:val="%1."/>
      <w:lvlJc w:val="left"/>
      <w:pPr>
        <w:ind w:left="340" w:hanging="340"/>
      </w:pPr>
      <w:rPr>
        <w:rFonts w:hint="default"/>
      </w:rPr>
    </w:lvl>
    <w:lvl w:ilvl="1">
      <w:start w:val="1"/>
      <w:numFmt w:val="lowerLetter"/>
      <w:pStyle w:val="SCVtablenumber2"/>
      <w:lvlText w:val="(%2)"/>
      <w:lvlJc w:val="left"/>
      <w:pPr>
        <w:tabs>
          <w:tab w:val="num" w:pos="340"/>
        </w:tabs>
        <w:ind w:left="680" w:hanging="34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15:restartNumberingAfterBreak="0">
    <w:nsid w:val="541611C2"/>
    <w:multiLevelType w:val="multilevel"/>
    <w:tmpl w:val="E0D49F02"/>
    <w:styleLink w:val="ZZTablebullets"/>
    <w:lvl w:ilvl="0">
      <w:start w:val="1"/>
      <w:numFmt w:val="bullet"/>
      <w:pStyle w:val="SCVtablebullet1"/>
      <w:lvlText w:val="•"/>
      <w:lvlJc w:val="left"/>
      <w:pPr>
        <w:ind w:left="227" w:hanging="227"/>
      </w:pPr>
      <w:rPr>
        <w:rFonts w:ascii="Calibri" w:hAnsi="Calibri" w:hint="default"/>
      </w:rPr>
    </w:lvl>
    <w:lvl w:ilvl="1">
      <w:start w:val="1"/>
      <w:numFmt w:val="bullet"/>
      <w:lvlRestart w:val="0"/>
      <w:pStyle w:val="SCVtablebullet2"/>
      <w:lvlText w:val="–"/>
      <w:lvlJc w:val="left"/>
      <w:pPr>
        <w:tabs>
          <w:tab w:val="num" w:pos="227"/>
        </w:tabs>
        <w:ind w:left="454" w:hanging="227"/>
      </w:pPr>
      <w:rPr>
        <w:rFonts w:ascii="Calibri" w:hAnsi="Calibri" w:hint="default"/>
      </w:rPr>
    </w:lvl>
    <w:lvl w:ilvl="2">
      <w:start w:val="1"/>
      <w:numFmt w:val="none"/>
      <w:lvlRestart w:val="0"/>
      <w:lvlText w:val=""/>
      <w:lvlJc w:val="left"/>
      <w:rPr>
        <w:rFonts w:cs="Times New Roman" w:hint="default"/>
      </w:rPr>
    </w:lvl>
    <w:lvl w:ilvl="3">
      <w:start w:val="1"/>
      <w:numFmt w:val="none"/>
      <w:lvlRestart w:val="0"/>
      <w:lvlText w:val=""/>
      <w:lvlJc w:val="left"/>
      <w:rPr>
        <w:rFonts w:cs="Times New Roman" w:hint="default"/>
      </w:rPr>
    </w:lvl>
    <w:lvl w:ilvl="4">
      <w:start w:val="1"/>
      <w:numFmt w:val="none"/>
      <w:lvlRestart w:val="0"/>
      <w:lvlText w:val=""/>
      <w:lvlJc w:val="left"/>
      <w:rPr>
        <w:rFonts w:cs="Times New Roman" w:hint="default"/>
      </w:rPr>
    </w:lvl>
    <w:lvl w:ilvl="5">
      <w:start w:val="1"/>
      <w:numFmt w:val="none"/>
      <w:lvlRestart w:val="0"/>
      <w:lvlText w:val=""/>
      <w:lvlJc w:val="left"/>
      <w:rPr>
        <w:rFonts w:cs="Times New Roman" w:hint="default"/>
      </w:rPr>
    </w:lvl>
    <w:lvl w:ilvl="6">
      <w:start w:val="1"/>
      <w:numFmt w:val="none"/>
      <w:lvlRestart w:val="0"/>
      <w:lvlText w:val=""/>
      <w:lvlJc w:val="left"/>
      <w:rPr>
        <w:rFonts w:cs="Times New Roman" w:hint="default"/>
      </w:rPr>
    </w:lvl>
    <w:lvl w:ilvl="7">
      <w:start w:val="1"/>
      <w:numFmt w:val="none"/>
      <w:lvlRestart w:val="0"/>
      <w:lvlText w:val=""/>
      <w:lvlJc w:val="left"/>
      <w:rPr>
        <w:rFonts w:cs="Times New Roman" w:hint="default"/>
      </w:rPr>
    </w:lvl>
    <w:lvl w:ilvl="8">
      <w:start w:val="1"/>
      <w:numFmt w:val="none"/>
      <w:lvlRestart w:val="0"/>
      <w:lvlText w:val=""/>
      <w:lvlJc w:val="left"/>
      <w:rPr>
        <w:rFonts w:cs="Times New Roman" w:hint="default"/>
      </w:rPr>
    </w:lvl>
  </w:abstractNum>
  <w:abstractNum w:abstractNumId="6" w15:restartNumberingAfterBreak="0">
    <w:nsid w:val="5EC02494"/>
    <w:multiLevelType w:val="hybridMultilevel"/>
    <w:tmpl w:val="08CCF376"/>
    <w:lvl w:ilvl="0" w:tplc="A40E5006">
      <w:start w:val="1"/>
      <w:numFmt w:val="decimal"/>
      <w:lvlText w:val="%1."/>
      <w:lvlJc w:val="left"/>
      <w:pPr>
        <w:ind w:left="720" w:hanging="360"/>
      </w:pPr>
    </w:lvl>
    <w:lvl w:ilvl="1" w:tplc="709ECBDE">
      <w:start w:val="1"/>
      <w:numFmt w:val="lowerLetter"/>
      <w:lvlText w:val="%2."/>
      <w:lvlJc w:val="left"/>
      <w:pPr>
        <w:ind w:left="1440" w:hanging="360"/>
      </w:pPr>
    </w:lvl>
    <w:lvl w:ilvl="2" w:tplc="94F277F2">
      <w:start w:val="1"/>
      <w:numFmt w:val="lowerRoman"/>
      <w:lvlText w:val="%3."/>
      <w:lvlJc w:val="right"/>
      <w:pPr>
        <w:ind w:left="2160" w:hanging="180"/>
      </w:pPr>
    </w:lvl>
    <w:lvl w:ilvl="3" w:tplc="E6363BAE">
      <w:start w:val="1"/>
      <w:numFmt w:val="decimal"/>
      <w:lvlText w:val="%4."/>
      <w:lvlJc w:val="left"/>
      <w:pPr>
        <w:ind w:left="2880" w:hanging="360"/>
      </w:pPr>
    </w:lvl>
    <w:lvl w:ilvl="4" w:tplc="DDA468D2">
      <w:start w:val="1"/>
      <w:numFmt w:val="lowerLetter"/>
      <w:lvlText w:val="%5."/>
      <w:lvlJc w:val="left"/>
      <w:pPr>
        <w:ind w:left="3600" w:hanging="360"/>
      </w:pPr>
    </w:lvl>
    <w:lvl w:ilvl="5" w:tplc="CC42BAEE">
      <w:start w:val="1"/>
      <w:numFmt w:val="lowerRoman"/>
      <w:lvlText w:val="%6."/>
      <w:lvlJc w:val="right"/>
      <w:pPr>
        <w:ind w:left="4320" w:hanging="180"/>
      </w:pPr>
    </w:lvl>
    <w:lvl w:ilvl="6" w:tplc="CF5CAD42">
      <w:start w:val="1"/>
      <w:numFmt w:val="decimal"/>
      <w:lvlText w:val="%7."/>
      <w:lvlJc w:val="left"/>
      <w:pPr>
        <w:ind w:left="5040" w:hanging="360"/>
      </w:pPr>
    </w:lvl>
    <w:lvl w:ilvl="7" w:tplc="516610F4">
      <w:start w:val="1"/>
      <w:numFmt w:val="lowerLetter"/>
      <w:lvlText w:val="%8."/>
      <w:lvlJc w:val="left"/>
      <w:pPr>
        <w:ind w:left="5760" w:hanging="360"/>
      </w:pPr>
    </w:lvl>
    <w:lvl w:ilvl="8" w:tplc="B11A9EC6">
      <w:start w:val="1"/>
      <w:numFmt w:val="lowerRoman"/>
      <w:lvlText w:val="%9."/>
      <w:lvlJc w:val="right"/>
      <w:pPr>
        <w:ind w:left="6480" w:hanging="180"/>
      </w:pPr>
    </w:lvl>
  </w:abstractNum>
  <w:abstractNum w:abstractNumId="7" w15:restartNumberingAfterBreak="0">
    <w:nsid w:val="61320433"/>
    <w:multiLevelType w:val="multilevel"/>
    <w:tmpl w:val="69C2D2B4"/>
    <w:styleLink w:val="ZZBullets"/>
    <w:lvl w:ilvl="0">
      <w:start w:val="1"/>
      <w:numFmt w:val="bullet"/>
      <w:pStyle w:val="SCVbullet1"/>
      <w:lvlText w:val=""/>
      <w:lvlJc w:val="left"/>
      <w:pPr>
        <w:ind w:left="284" w:hanging="284"/>
      </w:pPr>
      <w:rPr>
        <w:rFonts w:ascii="Wingdings 2" w:hAnsi="Wingdings 2" w:hint="default"/>
        <w:color w:val="004C97" w:themeColor="accent4"/>
        <w:position w:val="2"/>
        <w:sz w:val="16"/>
      </w:rPr>
    </w:lvl>
    <w:lvl w:ilvl="1">
      <w:start w:val="1"/>
      <w:numFmt w:val="bullet"/>
      <w:pStyle w:val="SCVbullet2"/>
      <w:lvlText w:val="–"/>
      <w:lvlJc w:val="left"/>
      <w:pPr>
        <w:tabs>
          <w:tab w:val="num" w:pos="284"/>
        </w:tabs>
        <w:ind w:left="567" w:hanging="283"/>
      </w:pPr>
      <w:rPr>
        <w:rFonts w:ascii="Arial Black" w:hAnsi="Arial Black"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15:restartNumberingAfterBreak="0">
    <w:nsid w:val="6309259F"/>
    <w:multiLevelType w:val="multilevel"/>
    <w:tmpl w:val="DECE3280"/>
    <w:styleLink w:val="ZZQuotebullets"/>
    <w:lvl w:ilvl="0">
      <w:start w:val="1"/>
      <w:numFmt w:val="bullet"/>
      <w:pStyle w:val="SCVquotebullet1"/>
      <w:lvlText w:val="•"/>
      <w:lvlJc w:val="left"/>
      <w:pPr>
        <w:ind w:left="680" w:hanging="283"/>
      </w:pPr>
      <w:rPr>
        <w:rFonts w:ascii="Calibri" w:hAnsi="Calibri" w:hint="default"/>
        <w:color w:val="007586" w:themeColor="text2"/>
      </w:rPr>
    </w:lvl>
    <w:lvl w:ilvl="1">
      <w:start w:val="1"/>
      <w:numFmt w:val="bullet"/>
      <w:lvlRestart w:val="0"/>
      <w:pStyle w:val="SCVquotebullet2"/>
      <w:lvlText w:val="–"/>
      <w:lvlJc w:val="left"/>
      <w:pPr>
        <w:ind w:left="964" w:hanging="284"/>
      </w:pPr>
      <w:rPr>
        <w:rFonts w:ascii="Calibri" w:hAnsi="Calibri" w:hint="default"/>
        <w:color w:val="007586" w:themeColor="text2"/>
      </w:rPr>
    </w:lvl>
    <w:lvl w:ilvl="2">
      <w:start w:val="1"/>
      <w:numFmt w:val="none"/>
      <w:lvlRestart w:val="0"/>
      <w:lvlText w:val=""/>
      <w:lvlJc w:val="left"/>
      <w:pPr>
        <w:ind w:left="0" w:firstLine="0"/>
      </w:pPr>
      <w:rPr>
        <w:rFonts w:cs="Times New Roman" w:hint="default"/>
      </w:rPr>
    </w:lvl>
    <w:lvl w:ilvl="3">
      <w:start w:val="1"/>
      <w:numFmt w:val="none"/>
      <w:lvlRestart w:val="0"/>
      <w:lvlText w:val=""/>
      <w:lvlJc w:val="left"/>
      <w:pPr>
        <w:ind w:left="0" w:firstLine="0"/>
      </w:pPr>
      <w:rPr>
        <w:rFonts w:cs="Times New Roman" w:hint="default"/>
      </w:rPr>
    </w:lvl>
    <w:lvl w:ilvl="4">
      <w:start w:val="1"/>
      <w:numFmt w:val="none"/>
      <w:lvlRestart w:val="0"/>
      <w:lvlText w:val=""/>
      <w:lvlJc w:val="left"/>
      <w:pPr>
        <w:ind w:left="0" w:firstLine="0"/>
      </w:pPr>
      <w:rPr>
        <w:rFonts w:cs="Times New Roman" w:hint="default"/>
      </w:rPr>
    </w:lvl>
    <w:lvl w:ilvl="5">
      <w:start w:val="1"/>
      <w:numFmt w:val="none"/>
      <w:lvlRestart w:val="0"/>
      <w:lvlText w:val=""/>
      <w:lvlJc w:val="left"/>
      <w:pPr>
        <w:ind w:left="0" w:firstLine="0"/>
      </w:pPr>
      <w:rPr>
        <w:rFonts w:cs="Times New Roman" w:hint="default"/>
      </w:rPr>
    </w:lvl>
    <w:lvl w:ilvl="6">
      <w:start w:val="1"/>
      <w:numFmt w:val="none"/>
      <w:lvlRestart w:val="0"/>
      <w:lvlText w:val=""/>
      <w:lvlJc w:val="left"/>
      <w:pPr>
        <w:ind w:left="0" w:firstLine="0"/>
      </w:pPr>
      <w:rPr>
        <w:rFonts w:cs="Times New Roman" w:hint="default"/>
      </w:rPr>
    </w:lvl>
    <w:lvl w:ilvl="7">
      <w:start w:val="1"/>
      <w:numFmt w:val="none"/>
      <w:lvlRestart w:val="0"/>
      <w:lvlText w:val=""/>
      <w:lvlJc w:val="left"/>
      <w:pPr>
        <w:ind w:left="0" w:firstLine="0"/>
      </w:pPr>
      <w:rPr>
        <w:rFonts w:cs="Times New Roman" w:hint="default"/>
      </w:rPr>
    </w:lvl>
    <w:lvl w:ilvl="8">
      <w:start w:val="1"/>
      <w:numFmt w:val="none"/>
      <w:lvlRestart w:val="0"/>
      <w:lvlText w:val=""/>
      <w:lvlJc w:val="left"/>
      <w:pPr>
        <w:ind w:left="0" w:firstLine="0"/>
      </w:pPr>
      <w:rPr>
        <w:rFonts w:cs="Times New Roman" w:hint="default"/>
      </w:rPr>
    </w:lvl>
  </w:abstractNum>
  <w:abstractNum w:abstractNumId="9" w15:restartNumberingAfterBreak="0">
    <w:nsid w:val="79F619B4"/>
    <w:multiLevelType w:val="multilevel"/>
    <w:tmpl w:val="32A667BE"/>
    <w:styleLink w:val="ZZBulletsafternumbers"/>
    <w:lvl w:ilvl="0">
      <w:start w:val="1"/>
      <w:numFmt w:val="none"/>
      <w:lvlText w:val=""/>
      <w:lvlJc w:val="left"/>
      <w:pPr>
        <w:ind w:left="0" w:firstLine="0"/>
      </w:pPr>
      <w:rPr>
        <w:rFonts w:hint="default"/>
      </w:rPr>
    </w:lvl>
    <w:lvl w:ilvl="1">
      <w:start w:val="1"/>
      <w:numFmt w:val="bullet"/>
      <w:lvlRestart w:val="0"/>
      <w:pStyle w:val="SCVbulletafternumbers"/>
      <w:lvlText w:val="•"/>
      <w:lvlJc w:val="left"/>
      <w:pPr>
        <w:ind w:left="794" w:hanging="39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7FD44514"/>
    <w:multiLevelType w:val="multilevel"/>
    <w:tmpl w:val="457635A8"/>
    <w:name w:val="List num"/>
    <w:lvl w:ilvl="0">
      <w:start w:val="1"/>
      <w:numFmt w:val="lowerLetter"/>
      <w:lvlText w:val="(%1)"/>
      <w:lvlJc w:val="left"/>
      <w:pPr>
        <w:ind w:left="397" w:hanging="397"/>
      </w:pPr>
      <w:rPr>
        <w:rFonts w:hint="default"/>
      </w:rPr>
    </w:lvl>
    <w:lvl w:ilvl="1">
      <w:start w:val="1"/>
      <w:numFmt w:val="lowerRoman"/>
      <w:lvlText w:val="(%2)"/>
      <w:lvlJc w:val="left"/>
      <w:pPr>
        <w:ind w:left="794" w:hanging="397"/>
      </w:pPr>
      <w:rPr>
        <w:rFonts w:hint="default"/>
      </w:rPr>
    </w:lvl>
    <w:lvl w:ilvl="2">
      <w:start w:val="1"/>
      <w:numFmt w:val="decimal"/>
      <w:lvlText w:val="(%3)"/>
      <w:lvlJc w:val="left"/>
      <w:pPr>
        <w:ind w:left="1191" w:hanging="397"/>
      </w:pPr>
      <w:rPr>
        <w:rFonts w:hint="default"/>
      </w:rPr>
    </w:lvl>
    <w:lvl w:ilvl="3">
      <w:start w:val="1"/>
      <w:numFmt w:val="upperLetter"/>
      <w:lvlText w:val="(%4)"/>
      <w:lvlJc w:val="left"/>
      <w:pPr>
        <w:ind w:left="1588" w:hanging="397"/>
      </w:pPr>
      <w:rPr>
        <w:rFonts w:hint="default"/>
      </w:rPr>
    </w:lvl>
    <w:lvl w:ilvl="4">
      <w:start w:val="1"/>
      <w:numFmt w:val="upperRoman"/>
      <w:lvlRestart w:val="1"/>
      <w:lvlText w:val="(%5)"/>
      <w:lvlJc w:val="left"/>
      <w:pPr>
        <w:ind w:left="1985" w:hanging="397"/>
      </w:pPr>
      <w:rPr>
        <w:rFonts w:hint="default"/>
      </w:rPr>
    </w:lvl>
    <w:lvl w:ilvl="5">
      <w:start w:val="1"/>
      <w:numFmt w:val="decimal"/>
      <w:lvlText w:val="%3.%4.%5.%6"/>
      <w:lvlJc w:val="left"/>
      <w:pPr>
        <w:tabs>
          <w:tab w:val="num" w:pos="2345"/>
        </w:tabs>
        <w:ind w:left="2382" w:hanging="397"/>
      </w:pPr>
      <w:rPr>
        <w:rFonts w:hint="default"/>
      </w:rPr>
    </w:lvl>
    <w:lvl w:ilvl="6">
      <w:start w:val="1"/>
      <w:numFmt w:val="lowerLetter"/>
      <w:lvlText w:val="(%7)"/>
      <w:lvlJc w:val="left"/>
      <w:pPr>
        <w:tabs>
          <w:tab w:val="num" w:pos="2742"/>
        </w:tabs>
        <w:ind w:left="2779" w:hanging="397"/>
      </w:pPr>
      <w:rPr>
        <w:rFonts w:hint="default"/>
      </w:rPr>
    </w:lvl>
    <w:lvl w:ilvl="7">
      <w:start w:val="1"/>
      <w:numFmt w:val="lowerRoman"/>
      <w:lvlText w:val="(%8)"/>
      <w:lvlJc w:val="left"/>
      <w:pPr>
        <w:tabs>
          <w:tab w:val="num" w:pos="3139"/>
        </w:tabs>
        <w:ind w:left="3176" w:hanging="397"/>
      </w:pPr>
      <w:rPr>
        <w:rFonts w:hint="default"/>
      </w:rPr>
    </w:lvl>
    <w:lvl w:ilvl="8">
      <w:start w:val="1"/>
      <w:numFmt w:val="decimal"/>
      <w:lvlText w:val="%9."/>
      <w:lvlJc w:val="left"/>
      <w:pPr>
        <w:tabs>
          <w:tab w:val="num" w:pos="3536"/>
        </w:tabs>
        <w:ind w:left="3573" w:hanging="397"/>
      </w:pPr>
      <w:rPr>
        <w:rFonts w:hint="default"/>
      </w:rPr>
    </w:lvl>
  </w:abstractNum>
  <w:num w:numId="1" w16cid:durableId="72238269">
    <w:abstractNumId w:val="6"/>
  </w:num>
  <w:num w:numId="2" w16cid:durableId="619266959">
    <w:abstractNumId w:val="7"/>
  </w:num>
  <w:num w:numId="3" w16cid:durableId="66612199">
    <w:abstractNumId w:val="3"/>
  </w:num>
  <w:num w:numId="4" w16cid:durableId="790628757">
    <w:abstractNumId w:val="8"/>
  </w:num>
  <w:num w:numId="5" w16cid:durableId="433986912">
    <w:abstractNumId w:val="5"/>
  </w:num>
  <w:num w:numId="6" w16cid:durableId="1465079943">
    <w:abstractNumId w:val="4"/>
  </w:num>
  <w:num w:numId="7" w16cid:durableId="1200245031">
    <w:abstractNumId w:val="9"/>
  </w:num>
  <w:num w:numId="8" w16cid:durableId="837574989">
    <w:abstractNumId w:val="0"/>
  </w:num>
  <w:num w:numId="9" w16cid:durableId="1203597989">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attachedTemplate r:id="rId1"/>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D36"/>
    <w:rsid w:val="00012F6F"/>
    <w:rsid w:val="00014213"/>
    <w:rsid w:val="00014B55"/>
    <w:rsid w:val="00020E3E"/>
    <w:rsid w:val="0002328B"/>
    <w:rsid w:val="00023BF3"/>
    <w:rsid w:val="00024184"/>
    <w:rsid w:val="00026811"/>
    <w:rsid w:val="0004185E"/>
    <w:rsid w:val="0004698F"/>
    <w:rsid w:val="000477DC"/>
    <w:rsid w:val="00056988"/>
    <w:rsid w:val="00072279"/>
    <w:rsid w:val="00075895"/>
    <w:rsid w:val="00075E6C"/>
    <w:rsid w:val="00081C12"/>
    <w:rsid w:val="00087D42"/>
    <w:rsid w:val="000A2620"/>
    <w:rsid w:val="000B29AD"/>
    <w:rsid w:val="000C6372"/>
    <w:rsid w:val="000D1042"/>
    <w:rsid w:val="000D3E1D"/>
    <w:rsid w:val="000D7841"/>
    <w:rsid w:val="000E392D"/>
    <w:rsid w:val="000E39B6"/>
    <w:rsid w:val="000E3D05"/>
    <w:rsid w:val="000F4288"/>
    <w:rsid w:val="000F7165"/>
    <w:rsid w:val="00100361"/>
    <w:rsid w:val="00102379"/>
    <w:rsid w:val="00103722"/>
    <w:rsid w:val="00105EB8"/>
    <w:rsid w:val="00106264"/>
    <w:rsid w:val="001065D6"/>
    <w:rsid w:val="001068D5"/>
    <w:rsid w:val="00106BF4"/>
    <w:rsid w:val="00121252"/>
    <w:rsid w:val="00124609"/>
    <w:rsid w:val="001254CE"/>
    <w:rsid w:val="001422CC"/>
    <w:rsid w:val="00142CC3"/>
    <w:rsid w:val="00145346"/>
    <w:rsid w:val="00150333"/>
    <w:rsid w:val="001617B6"/>
    <w:rsid w:val="00165E66"/>
    <w:rsid w:val="00174F38"/>
    <w:rsid w:val="001849FD"/>
    <w:rsid w:val="0019351B"/>
    <w:rsid w:val="00194B79"/>
    <w:rsid w:val="00196143"/>
    <w:rsid w:val="001A24FC"/>
    <w:rsid w:val="001C7BAE"/>
    <w:rsid w:val="001E31FA"/>
    <w:rsid w:val="001E48F9"/>
    <w:rsid w:val="001E64F6"/>
    <w:rsid w:val="001E7AEB"/>
    <w:rsid w:val="001F3634"/>
    <w:rsid w:val="00204B82"/>
    <w:rsid w:val="00205C68"/>
    <w:rsid w:val="00222BEB"/>
    <w:rsid w:val="00223217"/>
    <w:rsid w:val="00225E60"/>
    <w:rsid w:val="00230BBB"/>
    <w:rsid w:val="0023202C"/>
    <w:rsid w:val="00234253"/>
    <w:rsid w:val="00234619"/>
    <w:rsid w:val="00245043"/>
    <w:rsid w:val="00253A02"/>
    <w:rsid w:val="0025578B"/>
    <w:rsid w:val="002570BD"/>
    <w:rsid w:val="0026028E"/>
    <w:rsid w:val="00267D39"/>
    <w:rsid w:val="00271ED6"/>
    <w:rsid w:val="00272EC4"/>
    <w:rsid w:val="00276717"/>
    <w:rsid w:val="00282118"/>
    <w:rsid w:val="00284FA2"/>
    <w:rsid w:val="00286657"/>
    <w:rsid w:val="00292D36"/>
    <w:rsid w:val="00294A5A"/>
    <w:rsid w:val="00297281"/>
    <w:rsid w:val="00297A47"/>
    <w:rsid w:val="002A4AD5"/>
    <w:rsid w:val="002A5891"/>
    <w:rsid w:val="002B03F1"/>
    <w:rsid w:val="002B5E2B"/>
    <w:rsid w:val="002B6DAA"/>
    <w:rsid w:val="002C462C"/>
    <w:rsid w:val="002D6F3C"/>
    <w:rsid w:val="002D70F7"/>
    <w:rsid w:val="002D711A"/>
    <w:rsid w:val="002D7336"/>
    <w:rsid w:val="002E3396"/>
    <w:rsid w:val="002F2953"/>
    <w:rsid w:val="002F4173"/>
    <w:rsid w:val="00303E66"/>
    <w:rsid w:val="0031149C"/>
    <w:rsid w:val="00315B8F"/>
    <w:rsid w:val="00316FC9"/>
    <w:rsid w:val="00325E21"/>
    <w:rsid w:val="0033301B"/>
    <w:rsid w:val="00333381"/>
    <w:rsid w:val="00333447"/>
    <w:rsid w:val="00345B45"/>
    <w:rsid w:val="00345F0B"/>
    <w:rsid w:val="00350441"/>
    <w:rsid w:val="00354D98"/>
    <w:rsid w:val="0036778F"/>
    <w:rsid w:val="003844B7"/>
    <w:rsid w:val="00385D03"/>
    <w:rsid w:val="0038771C"/>
    <w:rsid w:val="00397508"/>
    <w:rsid w:val="003A430B"/>
    <w:rsid w:val="003A541A"/>
    <w:rsid w:val="003A6923"/>
    <w:rsid w:val="003C1639"/>
    <w:rsid w:val="003C2C67"/>
    <w:rsid w:val="003C2D4C"/>
    <w:rsid w:val="003C3B3A"/>
    <w:rsid w:val="003C3C66"/>
    <w:rsid w:val="003C5BA4"/>
    <w:rsid w:val="003E3E26"/>
    <w:rsid w:val="003F1295"/>
    <w:rsid w:val="003F5102"/>
    <w:rsid w:val="003F76FC"/>
    <w:rsid w:val="004002EB"/>
    <w:rsid w:val="00407A79"/>
    <w:rsid w:val="004108A6"/>
    <w:rsid w:val="00422DDC"/>
    <w:rsid w:val="004231B5"/>
    <w:rsid w:val="004236C8"/>
    <w:rsid w:val="00427681"/>
    <w:rsid w:val="00433DB7"/>
    <w:rsid w:val="0043696B"/>
    <w:rsid w:val="00453750"/>
    <w:rsid w:val="00456941"/>
    <w:rsid w:val="004608A5"/>
    <w:rsid w:val="00463C5A"/>
    <w:rsid w:val="004702EA"/>
    <w:rsid w:val="004777DB"/>
    <w:rsid w:val="0048259C"/>
    <w:rsid w:val="00482D02"/>
    <w:rsid w:val="00484326"/>
    <w:rsid w:val="00490369"/>
    <w:rsid w:val="00497EB0"/>
    <w:rsid w:val="004A7519"/>
    <w:rsid w:val="004B64B1"/>
    <w:rsid w:val="004C61C2"/>
    <w:rsid w:val="004D01AC"/>
    <w:rsid w:val="004D3518"/>
    <w:rsid w:val="004D62D6"/>
    <w:rsid w:val="004D6898"/>
    <w:rsid w:val="004D7778"/>
    <w:rsid w:val="004E0327"/>
    <w:rsid w:val="004F2019"/>
    <w:rsid w:val="004F3F4E"/>
    <w:rsid w:val="005001BF"/>
    <w:rsid w:val="00501DA9"/>
    <w:rsid w:val="005079B2"/>
    <w:rsid w:val="00510167"/>
    <w:rsid w:val="00511E12"/>
    <w:rsid w:val="00513E86"/>
    <w:rsid w:val="00515958"/>
    <w:rsid w:val="00521CA5"/>
    <w:rsid w:val="00523E77"/>
    <w:rsid w:val="005306A2"/>
    <w:rsid w:val="0053416C"/>
    <w:rsid w:val="005416D7"/>
    <w:rsid w:val="00541C2F"/>
    <w:rsid w:val="005450D9"/>
    <w:rsid w:val="00547A71"/>
    <w:rsid w:val="00552DE4"/>
    <w:rsid w:val="005619BB"/>
    <w:rsid w:val="00563527"/>
    <w:rsid w:val="00563891"/>
    <w:rsid w:val="0057407A"/>
    <w:rsid w:val="00576382"/>
    <w:rsid w:val="0058124E"/>
    <w:rsid w:val="005848A5"/>
    <w:rsid w:val="005875A3"/>
    <w:rsid w:val="00593A04"/>
    <w:rsid w:val="005953EA"/>
    <w:rsid w:val="005A3416"/>
    <w:rsid w:val="005B27FE"/>
    <w:rsid w:val="005B76DF"/>
    <w:rsid w:val="005B79CB"/>
    <w:rsid w:val="005C04F0"/>
    <w:rsid w:val="005C0E91"/>
    <w:rsid w:val="005C12A8"/>
    <w:rsid w:val="005E08D7"/>
    <w:rsid w:val="005E4C16"/>
    <w:rsid w:val="005E57E1"/>
    <w:rsid w:val="005E5947"/>
    <w:rsid w:val="005F61DF"/>
    <w:rsid w:val="0060163A"/>
    <w:rsid w:val="006023F9"/>
    <w:rsid w:val="00610559"/>
    <w:rsid w:val="00613F1E"/>
    <w:rsid w:val="00614076"/>
    <w:rsid w:val="00616087"/>
    <w:rsid w:val="00617BB5"/>
    <w:rsid w:val="006208C4"/>
    <w:rsid w:val="00632F2E"/>
    <w:rsid w:val="006332F6"/>
    <w:rsid w:val="00633C69"/>
    <w:rsid w:val="006413F2"/>
    <w:rsid w:val="00645E9B"/>
    <w:rsid w:val="006534B2"/>
    <w:rsid w:val="0065615D"/>
    <w:rsid w:val="00657011"/>
    <w:rsid w:val="006650B5"/>
    <w:rsid w:val="006651B1"/>
    <w:rsid w:val="00665778"/>
    <w:rsid w:val="00676E5F"/>
    <w:rsid w:val="006945CA"/>
    <w:rsid w:val="006A3309"/>
    <w:rsid w:val="006A3A5A"/>
    <w:rsid w:val="006A5B34"/>
    <w:rsid w:val="006B1FD3"/>
    <w:rsid w:val="006B337A"/>
    <w:rsid w:val="006C77A9"/>
    <w:rsid w:val="006D4720"/>
    <w:rsid w:val="006D5B85"/>
    <w:rsid w:val="006E6CDF"/>
    <w:rsid w:val="006E7C80"/>
    <w:rsid w:val="006F37F2"/>
    <w:rsid w:val="006F6693"/>
    <w:rsid w:val="006F6D36"/>
    <w:rsid w:val="00704EAC"/>
    <w:rsid w:val="00707FE8"/>
    <w:rsid w:val="00714AAE"/>
    <w:rsid w:val="00724962"/>
    <w:rsid w:val="00724A0F"/>
    <w:rsid w:val="00725B95"/>
    <w:rsid w:val="00726D2F"/>
    <w:rsid w:val="00736732"/>
    <w:rsid w:val="00740019"/>
    <w:rsid w:val="007432F9"/>
    <w:rsid w:val="00746426"/>
    <w:rsid w:val="00747C87"/>
    <w:rsid w:val="00750BF9"/>
    <w:rsid w:val="00750CBE"/>
    <w:rsid w:val="00764435"/>
    <w:rsid w:val="007650D2"/>
    <w:rsid w:val="00766B5A"/>
    <w:rsid w:val="00767B8C"/>
    <w:rsid w:val="00772209"/>
    <w:rsid w:val="007770A5"/>
    <w:rsid w:val="00777ABD"/>
    <w:rsid w:val="007834F2"/>
    <w:rsid w:val="0078432C"/>
    <w:rsid w:val="00785D6D"/>
    <w:rsid w:val="00791020"/>
    <w:rsid w:val="00796484"/>
    <w:rsid w:val="007A04D2"/>
    <w:rsid w:val="007A5F82"/>
    <w:rsid w:val="007B19B7"/>
    <w:rsid w:val="007B1DB0"/>
    <w:rsid w:val="007B55C7"/>
    <w:rsid w:val="007C784D"/>
    <w:rsid w:val="007D5F9E"/>
    <w:rsid w:val="007D6713"/>
    <w:rsid w:val="007E098F"/>
    <w:rsid w:val="007E3BA2"/>
    <w:rsid w:val="007F1A4C"/>
    <w:rsid w:val="007F2EFB"/>
    <w:rsid w:val="007F723F"/>
    <w:rsid w:val="008022C3"/>
    <w:rsid w:val="008041E6"/>
    <w:rsid w:val="008065D2"/>
    <w:rsid w:val="00815A8A"/>
    <w:rsid w:val="0081B208"/>
    <w:rsid w:val="00820259"/>
    <w:rsid w:val="0082194C"/>
    <w:rsid w:val="008222FF"/>
    <w:rsid w:val="008241FF"/>
    <w:rsid w:val="00827454"/>
    <w:rsid w:val="0083539D"/>
    <w:rsid w:val="00836CC9"/>
    <w:rsid w:val="008411E9"/>
    <w:rsid w:val="00841617"/>
    <w:rsid w:val="0084200F"/>
    <w:rsid w:val="00843B2C"/>
    <w:rsid w:val="00844F16"/>
    <w:rsid w:val="00847745"/>
    <w:rsid w:val="00855FF9"/>
    <w:rsid w:val="0086277A"/>
    <w:rsid w:val="00865A5B"/>
    <w:rsid w:val="008668A8"/>
    <w:rsid w:val="008719DF"/>
    <w:rsid w:val="00876171"/>
    <w:rsid w:val="008768AD"/>
    <w:rsid w:val="00880AC4"/>
    <w:rsid w:val="00897447"/>
    <w:rsid w:val="0089CE6E"/>
    <w:rsid w:val="008A4900"/>
    <w:rsid w:val="008A55FE"/>
    <w:rsid w:val="008B146D"/>
    <w:rsid w:val="008B42AD"/>
    <w:rsid w:val="008B5666"/>
    <w:rsid w:val="008D0281"/>
    <w:rsid w:val="008D6AEE"/>
    <w:rsid w:val="008E2348"/>
    <w:rsid w:val="008E347D"/>
    <w:rsid w:val="008E4DFC"/>
    <w:rsid w:val="008F04C8"/>
    <w:rsid w:val="008F6D45"/>
    <w:rsid w:val="00903F5A"/>
    <w:rsid w:val="00903F81"/>
    <w:rsid w:val="00905E6A"/>
    <w:rsid w:val="00907FF7"/>
    <w:rsid w:val="00916FB6"/>
    <w:rsid w:val="00920E37"/>
    <w:rsid w:val="00922944"/>
    <w:rsid w:val="00931FD9"/>
    <w:rsid w:val="00934C41"/>
    <w:rsid w:val="00936479"/>
    <w:rsid w:val="00937A10"/>
    <w:rsid w:val="009464B0"/>
    <w:rsid w:val="00947A0F"/>
    <w:rsid w:val="00950E42"/>
    <w:rsid w:val="009579EA"/>
    <w:rsid w:val="009606C1"/>
    <w:rsid w:val="00966115"/>
    <w:rsid w:val="00972812"/>
    <w:rsid w:val="0098150E"/>
    <w:rsid w:val="009834C0"/>
    <w:rsid w:val="00986AAC"/>
    <w:rsid w:val="009905FA"/>
    <w:rsid w:val="00993B69"/>
    <w:rsid w:val="00994B72"/>
    <w:rsid w:val="009953A6"/>
    <w:rsid w:val="00995526"/>
    <w:rsid w:val="009A01C9"/>
    <w:rsid w:val="009A0E50"/>
    <w:rsid w:val="009A1DA2"/>
    <w:rsid w:val="009A35AA"/>
    <w:rsid w:val="009A3704"/>
    <w:rsid w:val="009A4739"/>
    <w:rsid w:val="009A674F"/>
    <w:rsid w:val="009A6D22"/>
    <w:rsid w:val="009B199C"/>
    <w:rsid w:val="009B3849"/>
    <w:rsid w:val="009B4C74"/>
    <w:rsid w:val="009B5979"/>
    <w:rsid w:val="009B61F1"/>
    <w:rsid w:val="009B62E0"/>
    <w:rsid w:val="009C3D88"/>
    <w:rsid w:val="009E0ECD"/>
    <w:rsid w:val="009E1651"/>
    <w:rsid w:val="009E3858"/>
    <w:rsid w:val="009E467D"/>
    <w:rsid w:val="009E70DD"/>
    <w:rsid w:val="009F2ED9"/>
    <w:rsid w:val="009F3231"/>
    <w:rsid w:val="009F5C58"/>
    <w:rsid w:val="00A023A0"/>
    <w:rsid w:val="00A034F7"/>
    <w:rsid w:val="00A05EBC"/>
    <w:rsid w:val="00A1562B"/>
    <w:rsid w:val="00A170F4"/>
    <w:rsid w:val="00A21408"/>
    <w:rsid w:val="00A21CFD"/>
    <w:rsid w:val="00A23BA4"/>
    <w:rsid w:val="00A25B78"/>
    <w:rsid w:val="00A27B01"/>
    <w:rsid w:val="00A34327"/>
    <w:rsid w:val="00A35D9D"/>
    <w:rsid w:val="00A400CC"/>
    <w:rsid w:val="00A40495"/>
    <w:rsid w:val="00A45CB0"/>
    <w:rsid w:val="00A46288"/>
    <w:rsid w:val="00A46BA8"/>
    <w:rsid w:val="00A47634"/>
    <w:rsid w:val="00A612FE"/>
    <w:rsid w:val="00A66F4D"/>
    <w:rsid w:val="00A703B3"/>
    <w:rsid w:val="00A70B49"/>
    <w:rsid w:val="00A740D4"/>
    <w:rsid w:val="00A8084F"/>
    <w:rsid w:val="00A92D94"/>
    <w:rsid w:val="00AA26B8"/>
    <w:rsid w:val="00AA4288"/>
    <w:rsid w:val="00AA4907"/>
    <w:rsid w:val="00AB1B76"/>
    <w:rsid w:val="00AB24E4"/>
    <w:rsid w:val="00AC0B87"/>
    <w:rsid w:val="00AC2624"/>
    <w:rsid w:val="00AC32A8"/>
    <w:rsid w:val="00AD1351"/>
    <w:rsid w:val="00AD4528"/>
    <w:rsid w:val="00AD7E4E"/>
    <w:rsid w:val="00AE271D"/>
    <w:rsid w:val="00AE5E04"/>
    <w:rsid w:val="00AF4D58"/>
    <w:rsid w:val="00AF6666"/>
    <w:rsid w:val="00AF7BC5"/>
    <w:rsid w:val="00B1051C"/>
    <w:rsid w:val="00B116E3"/>
    <w:rsid w:val="00B15592"/>
    <w:rsid w:val="00B16D2B"/>
    <w:rsid w:val="00B23AE9"/>
    <w:rsid w:val="00B37FF8"/>
    <w:rsid w:val="00B41DEC"/>
    <w:rsid w:val="00B47670"/>
    <w:rsid w:val="00B515DB"/>
    <w:rsid w:val="00B51C51"/>
    <w:rsid w:val="00B556E1"/>
    <w:rsid w:val="00B673BB"/>
    <w:rsid w:val="00B73B9C"/>
    <w:rsid w:val="00B81B44"/>
    <w:rsid w:val="00B9053B"/>
    <w:rsid w:val="00B91ADD"/>
    <w:rsid w:val="00B9777C"/>
    <w:rsid w:val="00BA0C37"/>
    <w:rsid w:val="00BA3782"/>
    <w:rsid w:val="00BA4A09"/>
    <w:rsid w:val="00BA5BEB"/>
    <w:rsid w:val="00BA5F7A"/>
    <w:rsid w:val="00BB4D98"/>
    <w:rsid w:val="00BB4EBF"/>
    <w:rsid w:val="00BB59E0"/>
    <w:rsid w:val="00BB7DF0"/>
    <w:rsid w:val="00BC3422"/>
    <w:rsid w:val="00BC437C"/>
    <w:rsid w:val="00BC6008"/>
    <w:rsid w:val="00BC6E19"/>
    <w:rsid w:val="00BD05FA"/>
    <w:rsid w:val="00BD0B31"/>
    <w:rsid w:val="00BD4FF1"/>
    <w:rsid w:val="00BD5018"/>
    <w:rsid w:val="00BE1608"/>
    <w:rsid w:val="00BE4EDC"/>
    <w:rsid w:val="00BE5ADC"/>
    <w:rsid w:val="00BE763E"/>
    <w:rsid w:val="00BF4F96"/>
    <w:rsid w:val="00C015B9"/>
    <w:rsid w:val="00C022F9"/>
    <w:rsid w:val="00C032EA"/>
    <w:rsid w:val="00C06EB5"/>
    <w:rsid w:val="00C1145F"/>
    <w:rsid w:val="00C11CD1"/>
    <w:rsid w:val="00C15701"/>
    <w:rsid w:val="00C15DBE"/>
    <w:rsid w:val="00C258F2"/>
    <w:rsid w:val="00C2715F"/>
    <w:rsid w:val="00C32D49"/>
    <w:rsid w:val="00C33AD3"/>
    <w:rsid w:val="00C41B3C"/>
    <w:rsid w:val="00C43F06"/>
    <w:rsid w:val="00C45702"/>
    <w:rsid w:val="00C47503"/>
    <w:rsid w:val="00C50A2B"/>
    <w:rsid w:val="00C51C01"/>
    <w:rsid w:val="00C539DC"/>
    <w:rsid w:val="00C637E1"/>
    <w:rsid w:val="00C67EAC"/>
    <w:rsid w:val="00C70D50"/>
    <w:rsid w:val="00C72252"/>
    <w:rsid w:val="00C81050"/>
    <w:rsid w:val="00C84B50"/>
    <w:rsid w:val="00C907D7"/>
    <w:rsid w:val="00C92338"/>
    <w:rsid w:val="00C95E66"/>
    <w:rsid w:val="00C96051"/>
    <w:rsid w:val="00C97B86"/>
    <w:rsid w:val="00CA05DC"/>
    <w:rsid w:val="00CA7B47"/>
    <w:rsid w:val="00CB1DD6"/>
    <w:rsid w:val="00CB3976"/>
    <w:rsid w:val="00CB441A"/>
    <w:rsid w:val="00CC218D"/>
    <w:rsid w:val="00CC6087"/>
    <w:rsid w:val="00CD0307"/>
    <w:rsid w:val="00CD27BE"/>
    <w:rsid w:val="00CD3D1B"/>
    <w:rsid w:val="00CE083F"/>
    <w:rsid w:val="00CF2474"/>
    <w:rsid w:val="00CF6EC4"/>
    <w:rsid w:val="00D02663"/>
    <w:rsid w:val="00D0633E"/>
    <w:rsid w:val="00D0C041"/>
    <w:rsid w:val="00D12E74"/>
    <w:rsid w:val="00D15955"/>
    <w:rsid w:val="00D2312F"/>
    <w:rsid w:val="00D23B04"/>
    <w:rsid w:val="00D269C1"/>
    <w:rsid w:val="00D26BB9"/>
    <w:rsid w:val="00D27944"/>
    <w:rsid w:val="00D361BA"/>
    <w:rsid w:val="00D40D8B"/>
    <w:rsid w:val="00D41B2F"/>
    <w:rsid w:val="00D44953"/>
    <w:rsid w:val="00D542F3"/>
    <w:rsid w:val="00D54513"/>
    <w:rsid w:val="00D54AAE"/>
    <w:rsid w:val="00D5644B"/>
    <w:rsid w:val="00D56E25"/>
    <w:rsid w:val="00D57E89"/>
    <w:rsid w:val="00D60E1A"/>
    <w:rsid w:val="00D6560D"/>
    <w:rsid w:val="00D65D77"/>
    <w:rsid w:val="00D662E0"/>
    <w:rsid w:val="00D718D7"/>
    <w:rsid w:val="00D77872"/>
    <w:rsid w:val="00D814B7"/>
    <w:rsid w:val="00D863EB"/>
    <w:rsid w:val="00D90688"/>
    <w:rsid w:val="00DA3AAD"/>
    <w:rsid w:val="00DB0804"/>
    <w:rsid w:val="00DB312B"/>
    <w:rsid w:val="00DC5654"/>
    <w:rsid w:val="00DC658F"/>
    <w:rsid w:val="00DC674A"/>
    <w:rsid w:val="00DD34D3"/>
    <w:rsid w:val="00DD6383"/>
    <w:rsid w:val="00DD7FAE"/>
    <w:rsid w:val="00DE0E4E"/>
    <w:rsid w:val="00DE570C"/>
    <w:rsid w:val="00DE60CC"/>
    <w:rsid w:val="00DF52CC"/>
    <w:rsid w:val="00E06416"/>
    <w:rsid w:val="00E145D3"/>
    <w:rsid w:val="00E22A20"/>
    <w:rsid w:val="00E26B32"/>
    <w:rsid w:val="00E31CD4"/>
    <w:rsid w:val="00E31E60"/>
    <w:rsid w:val="00E33BA4"/>
    <w:rsid w:val="00E33E08"/>
    <w:rsid w:val="00E407B6"/>
    <w:rsid w:val="00E41EF1"/>
    <w:rsid w:val="00E42942"/>
    <w:rsid w:val="00E543D9"/>
    <w:rsid w:val="00E65A0A"/>
    <w:rsid w:val="00E71BDF"/>
    <w:rsid w:val="00E72E8A"/>
    <w:rsid w:val="00E739E4"/>
    <w:rsid w:val="00E75CCB"/>
    <w:rsid w:val="00E8245B"/>
    <w:rsid w:val="00E82C21"/>
    <w:rsid w:val="00E82F59"/>
    <w:rsid w:val="00E83CA7"/>
    <w:rsid w:val="00E92192"/>
    <w:rsid w:val="00E93D6B"/>
    <w:rsid w:val="00E95A71"/>
    <w:rsid w:val="00E975B0"/>
    <w:rsid w:val="00EA030C"/>
    <w:rsid w:val="00EA2B81"/>
    <w:rsid w:val="00EA5761"/>
    <w:rsid w:val="00EB363A"/>
    <w:rsid w:val="00EB6068"/>
    <w:rsid w:val="00EB7014"/>
    <w:rsid w:val="00EB76BA"/>
    <w:rsid w:val="00EC5CDE"/>
    <w:rsid w:val="00ED3077"/>
    <w:rsid w:val="00ED487E"/>
    <w:rsid w:val="00ED64F1"/>
    <w:rsid w:val="00ED656C"/>
    <w:rsid w:val="00EE33A1"/>
    <w:rsid w:val="00EE7A0D"/>
    <w:rsid w:val="00EF295D"/>
    <w:rsid w:val="00EF4286"/>
    <w:rsid w:val="00F0222C"/>
    <w:rsid w:val="00F024AD"/>
    <w:rsid w:val="00F06966"/>
    <w:rsid w:val="00F12312"/>
    <w:rsid w:val="00F177C7"/>
    <w:rsid w:val="00F17CE1"/>
    <w:rsid w:val="00F2115C"/>
    <w:rsid w:val="00F22ABA"/>
    <w:rsid w:val="00F24517"/>
    <w:rsid w:val="00F349C9"/>
    <w:rsid w:val="00F36B12"/>
    <w:rsid w:val="00F47C64"/>
    <w:rsid w:val="00F504CA"/>
    <w:rsid w:val="00F60F9F"/>
    <w:rsid w:val="00F635D9"/>
    <w:rsid w:val="00F64F08"/>
    <w:rsid w:val="00F70055"/>
    <w:rsid w:val="00F71150"/>
    <w:rsid w:val="00F71D46"/>
    <w:rsid w:val="00F734F5"/>
    <w:rsid w:val="00F73B5B"/>
    <w:rsid w:val="00F90EA5"/>
    <w:rsid w:val="00F91F5A"/>
    <w:rsid w:val="00F966B1"/>
    <w:rsid w:val="00F97D48"/>
    <w:rsid w:val="00FA0311"/>
    <w:rsid w:val="00FA1489"/>
    <w:rsid w:val="00FA39E1"/>
    <w:rsid w:val="00FB396D"/>
    <w:rsid w:val="00FD50F0"/>
    <w:rsid w:val="00FD640F"/>
    <w:rsid w:val="00FD6B4C"/>
    <w:rsid w:val="00FD7069"/>
    <w:rsid w:val="00FE0553"/>
    <w:rsid w:val="00FE25D0"/>
    <w:rsid w:val="00FE2DE0"/>
    <w:rsid w:val="00FE6CB3"/>
    <w:rsid w:val="00FF411C"/>
    <w:rsid w:val="00FF4E99"/>
    <w:rsid w:val="027C0895"/>
    <w:rsid w:val="037FB227"/>
    <w:rsid w:val="03B6F628"/>
    <w:rsid w:val="04353980"/>
    <w:rsid w:val="04EAA19B"/>
    <w:rsid w:val="0535F6F7"/>
    <w:rsid w:val="06E69A48"/>
    <w:rsid w:val="09092288"/>
    <w:rsid w:val="0A43F801"/>
    <w:rsid w:val="0C81A65F"/>
    <w:rsid w:val="0D79FA9B"/>
    <w:rsid w:val="0E66FD25"/>
    <w:rsid w:val="0F56850D"/>
    <w:rsid w:val="109E26E0"/>
    <w:rsid w:val="1156A47F"/>
    <w:rsid w:val="11B4602A"/>
    <w:rsid w:val="1230E5F2"/>
    <w:rsid w:val="12C52B61"/>
    <w:rsid w:val="12FDA6F2"/>
    <w:rsid w:val="13196D41"/>
    <w:rsid w:val="15D8F640"/>
    <w:rsid w:val="1B432CDC"/>
    <w:rsid w:val="1C495DFF"/>
    <w:rsid w:val="1CC72DD5"/>
    <w:rsid w:val="1D2CF65F"/>
    <w:rsid w:val="1D499442"/>
    <w:rsid w:val="1EAC1AB4"/>
    <w:rsid w:val="1F1EEBC3"/>
    <w:rsid w:val="20188638"/>
    <w:rsid w:val="213C3DD0"/>
    <w:rsid w:val="224BB9D5"/>
    <w:rsid w:val="225B787B"/>
    <w:rsid w:val="24225295"/>
    <w:rsid w:val="24A6B580"/>
    <w:rsid w:val="24CBA3D7"/>
    <w:rsid w:val="25A3F8F1"/>
    <w:rsid w:val="275AEBAC"/>
    <w:rsid w:val="28689E3F"/>
    <w:rsid w:val="28F8CB84"/>
    <w:rsid w:val="2936A950"/>
    <w:rsid w:val="2A16222F"/>
    <w:rsid w:val="2AB2114B"/>
    <w:rsid w:val="2D6B3132"/>
    <w:rsid w:val="2E5B8F1D"/>
    <w:rsid w:val="2EB87710"/>
    <w:rsid w:val="2EFE7CBC"/>
    <w:rsid w:val="2F7FD733"/>
    <w:rsid w:val="2FBEAC8B"/>
    <w:rsid w:val="31258780"/>
    <w:rsid w:val="31922691"/>
    <w:rsid w:val="325A8DEB"/>
    <w:rsid w:val="3282648F"/>
    <w:rsid w:val="33652FC7"/>
    <w:rsid w:val="33D0ABB6"/>
    <w:rsid w:val="343B7C60"/>
    <w:rsid w:val="343C54CF"/>
    <w:rsid w:val="343EDABA"/>
    <w:rsid w:val="347DF497"/>
    <w:rsid w:val="350B4404"/>
    <w:rsid w:val="36C357E5"/>
    <w:rsid w:val="36C4831A"/>
    <w:rsid w:val="36FC1DC4"/>
    <w:rsid w:val="37387350"/>
    <w:rsid w:val="3967926D"/>
    <w:rsid w:val="398C8991"/>
    <w:rsid w:val="39963098"/>
    <w:rsid w:val="3B7325A4"/>
    <w:rsid w:val="3E61C9A6"/>
    <w:rsid w:val="3E74B8F6"/>
    <w:rsid w:val="3F94CE03"/>
    <w:rsid w:val="3FFDEB74"/>
    <w:rsid w:val="42BC9775"/>
    <w:rsid w:val="42FFCE36"/>
    <w:rsid w:val="435FD668"/>
    <w:rsid w:val="4419A20C"/>
    <w:rsid w:val="44FEC916"/>
    <w:rsid w:val="468F86CD"/>
    <w:rsid w:val="46F46FEC"/>
    <w:rsid w:val="486B7412"/>
    <w:rsid w:val="4BFCA9CA"/>
    <w:rsid w:val="4CD320BD"/>
    <w:rsid w:val="4E2038C5"/>
    <w:rsid w:val="508348A2"/>
    <w:rsid w:val="51484C3A"/>
    <w:rsid w:val="53B0750E"/>
    <w:rsid w:val="55E3741D"/>
    <w:rsid w:val="561D444C"/>
    <w:rsid w:val="59B8ECFE"/>
    <w:rsid w:val="5ADE2928"/>
    <w:rsid w:val="5CA2863A"/>
    <w:rsid w:val="5DE422F0"/>
    <w:rsid w:val="5E3D985B"/>
    <w:rsid w:val="5EA1AFA2"/>
    <w:rsid w:val="5F56F1F5"/>
    <w:rsid w:val="5F9CF8A8"/>
    <w:rsid w:val="61786B92"/>
    <w:rsid w:val="61A9DEA0"/>
    <w:rsid w:val="621E8D2C"/>
    <w:rsid w:val="6295D0A4"/>
    <w:rsid w:val="6364ABA6"/>
    <w:rsid w:val="65913F2A"/>
    <w:rsid w:val="66366A4E"/>
    <w:rsid w:val="67432574"/>
    <w:rsid w:val="6777D6D3"/>
    <w:rsid w:val="699DA2CD"/>
    <w:rsid w:val="69F269BD"/>
    <w:rsid w:val="6B16B461"/>
    <w:rsid w:val="6CB18E24"/>
    <w:rsid w:val="6D8D2376"/>
    <w:rsid w:val="6F878A76"/>
    <w:rsid w:val="721B17B6"/>
    <w:rsid w:val="729624A3"/>
    <w:rsid w:val="74D14B3D"/>
    <w:rsid w:val="75BEFBA5"/>
    <w:rsid w:val="7646E67D"/>
    <w:rsid w:val="777FF8C7"/>
    <w:rsid w:val="78FF417F"/>
    <w:rsid w:val="7ACFB016"/>
    <w:rsid w:val="7B898F15"/>
    <w:rsid w:val="7D3E3B5F"/>
    <w:rsid w:val="7E3EFB5B"/>
    <w:rsid w:val="7E527B7E"/>
    <w:rsid w:val="7E7E6025"/>
    <w:rsid w:val="7F418C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88BD01"/>
  <w15:docId w15:val="{32DEF1E4-511A-4C8F-AD25-3E1DFCE8A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AU" w:eastAsia="en-AU" w:bidi="ar-SA"/>
      </w:rPr>
    </w:rPrDefault>
    <w:pPrDefault>
      <w:pPr>
        <w:spacing w:before="160" w:after="160" w:line="280" w:lineRule="atLeast"/>
      </w:pPr>
    </w:pPrDefault>
  </w:docDefaults>
  <w:latentStyles w:defLockedState="0" w:defUIPriority="1"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uiPriority="99" w:unhideWhenUsed="1"/>
    <w:lsdException w:name="index 2"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lsdException w:name="toc 5" w:semiHidden="1"/>
    <w:lsdException w:name="toc 6" w:semiHidden="1"/>
    <w:lsdException w:name="toc 7" w:semiHidden="1" w:unhideWhenUsed="1"/>
    <w:lsdException w:name="toc 8" w:semiHidden="1" w:unhideWhenUsed="1"/>
    <w:lsdException w:name="toc 9" w:semiHidden="1" w:unhideWhenUsed="1"/>
    <w:lsdException w:name="Normal Indent" w:semiHidden="1" w:uiPriority="0" w:qFormat="1"/>
    <w:lsdException w:name="footnote text" w:semiHidden="1" w:uiPriority="8" w:unhideWhenUsed="1"/>
    <w:lsdException w:name="annotation text" w:semiHidden="1" w:unhideWhenUsed="1"/>
    <w:lsdException w:name="header" w:uiPriority="99" w:unhideWhenUsed="1"/>
    <w:lsdException w:name="footer" w:uiPriority="99" w:unhideWhenUsed="1"/>
    <w:lsdException w:name="index heading" w:uiPriority="99" w:unhideWhenUsed="1"/>
    <w:lsdException w:name="caption" w:uiPriority="35" w:unhideWhenUsed="1"/>
    <w:lsdException w:name="table of figures" w:semiHidden="1" w:uiPriority="2"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uiPriority="49" w:unhideWhenUsed="1"/>
    <w:lsdException w:name="endnote reference" w:semiHidden="1" w:unhideWhenUsed="1"/>
    <w:lsdException w:name="endnote text" w:semiHidden="1" w:unhideWhenUsed="1"/>
    <w:lsdException w:name="table of authorities" w:semiHidden="1" w:uiPriority="2" w:unhideWhenUsed="1"/>
    <w:lsdException w:name="macro" w:semiHidden="1" w:unhideWhenUsed="1"/>
    <w:lsdException w:name="toa heading" w:semiHidden="1" w:uiPriority="99"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lsdException w:name="FollowedHyperlink" w:semiHidden="1" w:unhideWhenUsed="1"/>
    <w:lsdException w:name="Strong" w:semiHidden="1" w:qFormat="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39"/>
    <w:lsdException w:name="Table Theme" w:semiHidden="1" w:uiPriority="99" w:unhideWhenUsed="1"/>
    <w:lsdException w:name="Placeholder Text" w:semiHidden="1"/>
    <w:lsdException w:name="No Spacing" w:semiHidden="1"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lsdException w:name="Subtle Reference" w:semiHidden="1" w:qFormat="1"/>
    <w:lsdException w:name="Intense Reference" w:semiHidden="1"/>
    <w:lsdException w:name="Book Title" w:semiHidden="1" w:qFormat="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rsid w:val="00876171"/>
  </w:style>
  <w:style w:type="paragraph" w:styleId="Heading1">
    <w:name w:val="heading 1"/>
    <w:basedOn w:val="Normal"/>
    <w:next w:val="SCVbody"/>
    <w:link w:val="Heading1Char"/>
    <w:qFormat/>
    <w:rsid w:val="00A35D9D"/>
    <w:pPr>
      <w:keepNext/>
      <w:keepLines/>
      <w:suppressAutoHyphens/>
      <w:spacing w:before="320" w:line="240" w:lineRule="auto"/>
      <w:outlineLvl w:val="0"/>
    </w:pPr>
    <w:rPr>
      <w:rFonts w:asciiTheme="majorHAnsi" w:eastAsiaTheme="majorEastAsia" w:hAnsiTheme="majorHAnsi" w:cstheme="majorBidi"/>
      <w:b/>
      <w:bCs/>
      <w:color w:val="004EA8"/>
      <w:sz w:val="32"/>
      <w:szCs w:val="32"/>
    </w:rPr>
  </w:style>
  <w:style w:type="paragraph" w:styleId="Heading2">
    <w:name w:val="heading 2"/>
    <w:basedOn w:val="Normal"/>
    <w:next w:val="SCVbody"/>
    <w:link w:val="Heading2Char"/>
    <w:qFormat/>
    <w:rsid w:val="00385D03"/>
    <w:pPr>
      <w:keepNext/>
      <w:keepLines/>
      <w:spacing w:before="280" w:after="80" w:line="240" w:lineRule="auto"/>
      <w:outlineLvl w:val="1"/>
    </w:pPr>
    <w:rPr>
      <w:rFonts w:asciiTheme="majorHAnsi" w:eastAsiaTheme="majorEastAsia" w:hAnsiTheme="majorHAnsi" w:cstheme="majorBidi"/>
      <w:b/>
      <w:bCs/>
      <w:sz w:val="26"/>
      <w:szCs w:val="26"/>
    </w:rPr>
  </w:style>
  <w:style w:type="paragraph" w:styleId="Heading3">
    <w:name w:val="heading 3"/>
    <w:basedOn w:val="Normal"/>
    <w:next w:val="SCVbody"/>
    <w:link w:val="Heading3Char"/>
    <w:qFormat/>
    <w:rsid w:val="00A35D9D"/>
    <w:pPr>
      <w:keepNext/>
      <w:keepLines/>
      <w:spacing w:before="240" w:after="80" w:line="240" w:lineRule="auto"/>
      <w:outlineLvl w:val="2"/>
    </w:pPr>
    <w:rPr>
      <w:rFonts w:asciiTheme="majorHAnsi" w:eastAsiaTheme="majorEastAsia" w:hAnsiTheme="majorHAnsi" w:cstheme="majorBidi"/>
      <w:b/>
      <w:bCs/>
      <w:color w:val="004EA8"/>
      <w:sz w:val="24"/>
      <w:szCs w:val="22"/>
    </w:rPr>
  </w:style>
  <w:style w:type="paragraph" w:styleId="Heading4">
    <w:name w:val="heading 4"/>
    <w:basedOn w:val="Normal"/>
    <w:next w:val="SCVbody"/>
    <w:link w:val="Heading4Char"/>
    <w:qFormat/>
    <w:rsid w:val="00515958"/>
    <w:pPr>
      <w:keepNext/>
      <w:keepLines/>
      <w:spacing w:before="320" w:after="70" w:line="240" w:lineRule="auto"/>
      <w:outlineLvl w:val="3"/>
    </w:pPr>
    <w:rPr>
      <w:rFonts w:asciiTheme="majorHAnsi" w:eastAsiaTheme="majorEastAsia" w:hAnsiTheme="majorHAnsi" w:cstheme="majorBidi"/>
      <w:b/>
      <w:bCs/>
      <w:iCs/>
      <w:color w:val="000000" w:themeColor="text1"/>
    </w:rPr>
  </w:style>
  <w:style w:type="paragraph" w:styleId="Heading5">
    <w:name w:val="heading 5"/>
    <w:basedOn w:val="Normal"/>
    <w:next w:val="SCVbody"/>
    <w:link w:val="Heading5Char"/>
    <w:uiPriority w:val="1"/>
    <w:semiHidden/>
    <w:qFormat/>
    <w:rsid w:val="00B15592"/>
    <w:pPr>
      <w:keepNext/>
      <w:keepLines/>
      <w:spacing w:before="280" w:after="80" w:line="264" w:lineRule="auto"/>
      <w:outlineLvl w:val="4"/>
    </w:pPr>
    <w:rPr>
      <w:rFonts w:asciiTheme="majorHAnsi" w:eastAsiaTheme="majorEastAsia" w:hAnsiTheme="majorHAnsi" w:cstheme="majorBidi"/>
      <w:color w:val="141A1F"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semiHidden/>
    <w:rsid w:val="0082194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39"/>
    <w:rsid w:val="00350441"/>
    <w:pPr>
      <w:spacing w:before="0" w:after="0" w:line="240" w:lineRule="auto"/>
    </w:pPr>
    <w:rPr>
      <w:rFonts w:eastAsiaTheme="minorHAnsi"/>
      <w:sz w:val="22"/>
      <w:szCs w:val="22"/>
      <w:lang w:eastAsia="en-US"/>
    </w:rPr>
    <w:tblPr>
      <w:tblBorders>
        <w:top w:val="single" w:sz="2" w:space="0" w:color="80808B"/>
        <w:bottom w:val="single" w:sz="2" w:space="0" w:color="80808B"/>
        <w:insideH w:val="single" w:sz="2" w:space="0" w:color="80808B"/>
      </w:tblBorders>
    </w:tblPr>
    <w:tblStylePr w:type="firstRow">
      <w:tblPr/>
      <w:tcPr>
        <w:tcBorders>
          <w:top w:val="nil"/>
          <w:left w:val="nil"/>
          <w:bottom w:val="single" w:sz="24" w:space="0" w:color="CCCCD0"/>
          <w:right w:val="nil"/>
          <w:insideH w:val="nil"/>
          <w:insideV w:val="nil"/>
          <w:tl2br w:val="nil"/>
          <w:tr2bl w:val="nil"/>
        </w:tcBorders>
        <w:shd w:val="clear" w:color="auto" w:fill="EDF5F7" w:themeFill="background2"/>
      </w:tcPr>
    </w:tblStylePr>
  </w:style>
  <w:style w:type="table" w:styleId="LightList-Accent4">
    <w:name w:val="Light List Accent 4"/>
    <w:basedOn w:val="TableNormal"/>
    <w:uiPriority w:val="61"/>
    <w:semiHidden/>
    <w:rsid w:val="009A674F"/>
    <w:pPr>
      <w:spacing w:after="0" w:line="240" w:lineRule="auto"/>
    </w:pPr>
    <w:tblPr>
      <w:tblStyleRowBandSize w:val="1"/>
      <w:tblStyleColBandSize w:val="1"/>
      <w:tblBorders>
        <w:top w:val="single" w:sz="8" w:space="0" w:color="004C97" w:themeColor="accent4"/>
        <w:left w:val="single" w:sz="8" w:space="0" w:color="004C97" w:themeColor="accent4"/>
        <w:bottom w:val="single" w:sz="8" w:space="0" w:color="004C97" w:themeColor="accent4"/>
        <w:right w:val="single" w:sz="8" w:space="0" w:color="004C97" w:themeColor="accent4"/>
      </w:tblBorders>
    </w:tblPr>
    <w:tblStylePr w:type="firstRow">
      <w:pPr>
        <w:spacing w:before="0" w:after="0" w:line="240" w:lineRule="auto"/>
      </w:pPr>
      <w:rPr>
        <w:b/>
        <w:bCs/>
        <w:color w:val="FFFFFF" w:themeColor="background1"/>
      </w:rPr>
      <w:tblPr/>
      <w:tcPr>
        <w:shd w:val="clear" w:color="auto" w:fill="004C97" w:themeFill="accent4"/>
      </w:tcPr>
    </w:tblStylePr>
    <w:tblStylePr w:type="lastRow">
      <w:pPr>
        <w:spacing w:before="0" w:after="0" w:line="240" w:lineRule="auto"/>
      </w:pPr>
      <w:rPr>
        <w:b/>
        <w:bCs/>
      </w:rPr>
      <w:tblPr/>
      <w:tcPr>
        <w:tcBorders>
          <w:top w:val="double" w:sz="6" w:space="0" w:color="004C97" w:themeColor="accent4"/>
          <w:left w:val="single" w:sz="8" w:space="0" w:color="004C97" w:themeColor="accent4"/>
          <w:bottom w:val="single" w:sz="8" w:space="0" w:color="004C97" w:themeColor="accent4"/>
          <w:right w:val="single" w:sz="8" w:space="0" w:color="004C97" w:themeColor="accent4"/>
        </w:tcBorders>
      </w:tcPr>
    </w:tblStylePr>
    <w:tblStylePr w:type="firstCol">
      <w:rPr>
        <w:b/>
        <w:bCs/>
      </w:rPr>
    </w:tblStylePr>
    <w:tblStylePr w:type="lastCol">
      <w:rPr>
        <w:b/>
        <w:bCs/>
      </w:rPr>
    </w:tblStylePr>
    <w:tblStylePr w:type="band1Vert">
      <w:tblPr/>
      <w:tcPr>
        <w:tcBorders>
          <w:top w:val="single" w:sz="8" w:space="0" w:color="004C97" w:themeColor="accent4"/>
          <w:left w:val="single" w:sz="8" w:space="0" w:color="004C97" w:themeColor="accent4"/>
          <w:bottom w:val="single" w:sz="8" w:space="0" w:color="004C97" w:themeColor="accent4"/>
          <w:right w:val="single" w:sz="8" w:space="0" w:color="004C97" w:themeColor="accent4"/>
        </w:tcBorders>
      </w:tcPr>
    </w:tblStylePr>
    <w:tblStylePr w:type="band1Horz">
      <w:tblPr/>
      <w:tcPr>
        <w:tcBorders>
          <w:top w:val="single" w:sz="8" w:space="0" w:color="004C97" w:themeColor="accent4"/>
          <w:left w:val="single" w:sz="8" w:space="0" w:color="004C97" w:themeColor="accent4"/>
          <w:bottom w:val="single" w:sz="8" w:space="0" w:color="004C97" w:themeColor="accent4"/>
          <w:right w:val="single" w:sz="8" w:space="0" w:color="004C97" w:themeColor="accent4"/>
        </w:tcBorders>
      </w:tcPr>
    </w:tblStylePr>
  </w:style>
  <w:style w:type="table" w:styleId="LightList-Accent1">
    <w:name w:val="Light List Accent 1"/>
    <w:basedOn w:val="TableNormal"/>
    <w:uiPriority w:val="61"/>
    <w:semiHidden/>
    <w:rsid w:val="009A674F"/>
    <w:pPr>
      <w:spacing w:after="0" w:line="240" w:lineRule="auto"/>
    </w:pPr>
    <w:tblPr>
      <w:tblStyleRowBandSize w:val="1"/>
      <w:tblStyleColBandSize w:val="1"/>
      <w:tblBorders>
        <w:top w:val="single" w:sz="8" w:space="0" w:color="1B242A" w:themeColor="accent1"/>
        <w:left w:val="single" w:sz="8" w:space="0" w:color="1B242A" w:themeColor="accent1"/>
        <w:bottom w:val="single" w:sz="8" w:space="0" w:color="1B242A" w:themeColor="accent1"/>
        <w:right w:val="single" w:sz="8" w:space="0" w:color="1B242A" w:themeColor="accent1"/>
      </w:tblBorders>
    </w:tblPr>
    <w:tblStylePr w:type="firstRow">
      <w:pPr>
        <w:spacing w:before="0" w:after="0" w:line="240" w:lineRule="auto"/>
      </w:pPr>
      <w:rPr>
        <w:b/>
        <w:bCs/>
        <w:color w:val="FFFFFF" w:themeColor="background1"/>
      </w:rPr>
      <w:tblPr/>
      <w:tcPr>
        <w:shd w:val="clear" w:color="auto" w:fill="1B242A" w:themeFill="accent1"/>
      </w:tcPr>
    </w:tblStylePr>
    <w:tblStylePr w:type="lastRow">
      <w:pPr>
        <w:spacing w:before="0" w:after="0" w:line="240" w:lineRule="auto"/>
      </w:pPr>
      <w:rPr>
        <w:b/>
        <w:bCs/>
      </w:rPr>
      <w:tblPr/>
      <w:tcPr>
        <w:tcBorders>
          <w:top w:val="double" w:sz="6" w:space="0" w:color="1B242A" w:themeColor="accent1"/>
          <w:left w:val="single" w:sz="8" w:space="0" w:color="1B242A" w:themeColor="accent1"/>
          <w:bottom w:val="single" w:sz="8" w:space="0" w:color="1B242A" w:themeColor="accent1"/>
          <w:right w:val="single" w:sz="8" w:space="0" w:color="1B242A" w:themeColor="accent1"/>
        </w:tcBorders>
      </w:tcPr>
    </w:tblStylePr>
    <w:tblStylePr w:type="firstCol">
      <w:rPr>
        <w:b/>
        <w:bCs/>
      </w:rPr>
    </w:tblStylePr>
    <w:tblStylePr w:type="lastCol">
      <w:rPr>
        <w:b/>
        <w:bCs/>
      </w:rPr>
    </w:tblStylePr>
    <w:tblStylePr w:type="band1Vert">
      <w:tblPr/>
      <w:tcPr>
        <w:tcBorders>
          <w:top w:val="single" w:sz="8" w:space="0" w:color="1B242A" w:themeColor="accent1"/>
          <w:left w:val="single" w:sz="8" w:space="0" w:color="1B242A" w:themeColor="accent1"/>
          <w:bottom w:val="single" w:sz="8" w:space="0" w:color="1B242A" w:themeColor="accent1"/>
          <w:right w:val="single" w:sz="8" w:space="0" w:color="1B242A" w:themeColor="accent1"/>
        </w:tcBorders>
      </w:tcPr>
    </w:tblStylePr>
    <w:tblStylePr w:type="band1Horz">
      <w:tblPr/>
      <w:tcPr>
        <w:tcBorders>
          <w:top w:val="single" w:sz="8" w:space="0" w:color="1B242A" w:themeColor="accent1"/>
          <w:left w:val="single" w:sz="8" w:space="0" w:color="1B242A" w:themeColor="accent1"/>
          <w:bottom w:val="single" w:sz="8" w:space="0" w:color="1B242A" w:themeColor="accent1"/>
          <w:right w:val="single" w:sz="8" w:space="0" w:color="1B242A" w:themeColor="accent1"/>
        </w:tcBorders>
      </w:tcPr>
    </w:tblStylePr>
  </w:style>
  <w:style w:type="paragraph" w:styleId="TOC1">
    <w:name w:val="toc 1"/>
    <w:basedOn w:val="Normal"/>
    <w:next w:val="Normal"/>
    <w:uiPriority w:val="39"/>
    <w:rsid w:val="00994B72"/>
    <w:pPr>
      <w:keepNext/>
      <w:keepLines/>
      <w:pBdr>
        <w:bottom w:val="single" w:sz="2" w:space="1" w:color="000016"/>
        <w:between w:val="single" w:sz="2" w:space="1" w:color="000000" w:themeColor="text1"/>
      </w:pBdr>
      <w:tabs>
        <w:tab w:val="right" w:pos="10206"/>
      </w:tabs>
      <w:spacing w:before="120" w:after="0"/>
      <w:ind w:right="57"/>
    </w:pPr>
    <w:rPr>
      <w:b/>
      <w:noProof/>
      <w:lang w:eastAsia="en-US"/>
    </w:rPr>
  </w:style>
  <w:style w:type="paragraph" w:styleId="TOC2">
    <w:name w:val="toc 2"/>
    <w:basedOn w:val="Normal"/>
    <w:next w:val="Normal"/>
    <w:uiPriority w:val="39"/>
    <w:rsid w:val="00A35D9D"/>
    <w:pPr>
      <w:keepLines/>
      <w:pBdr>
        <w:bottom w:val="single" w:sz="2" w:space="1" w:color="000000" w:themeColor="text1"/>
        <w:between w:val="single" w:sz="2" w:space="1" w:color="000000" w:themeColor="text1"/>
      </w:pBdr>
      <w:tabs>
        <w:tab w:val="left" w:pos="340"/>
        <w:tab w:val="right" w:pos="10206"/>
      </w:tabs>
      <w:spacing w:before="40" w:after="0" w:line="240" w:lineRule="auto"/>
      <w:ind w:right="57"/>
    </w:pPr>
    <w:rPr>
      <w:b/>
      <w:noProof/>
      <w:color w:val="004EA8"/>
    </w:rPr>
  </w:style>
  <w:style w:type="paragraph" w:styleId="TOC3">
    <w:name w:val="toc 3"/>
    <w:basedOn w:val="TOC2"/>
    <w:next w:val="Normal"/>
    <w:uiPriority w:val="39"/>
    <w:rsid w:val="00E739E4"/>
    <w:pPr>
      <w:spacing w:before="0" w:line="280" w:lineRule="atLeast"/>
    </w:pPr>
    <w:rPr>
      <w:b w:val="0"/>
      <w:bCs/>
      <w:color w:val="000000" w:themeColor="text1"/>
    </w:rPr>
  </w:style>
  <w:style w:type="paragraph" w:styleId="Index1">
    <w:name w:val="index 1"/>
    <w:basedOn w:val="Normal"/>
    <w:next w:val="Normal"/>
    <w:uiPriority w:val="1"/>
    <w:semiHidden/>
    <w:rsid w:val="00DA3AAD"/>
    <w:pPr>
      <w:spacing w:after="60" w:line="240" w:lineRule="auto"/>
    </w:pPr>
    <w:rPr>
      <w:sz w:val="16"/>
    </w:rPr>
  </w:style>
  <w:style w:type="paragraph" w:styleId="Index2">
    <w:name w:val="index 2"/>
    <w:basedOn w:val="Normal"/>
    <w:next w:val="Normal"/>
    <w:uiPriority w:val="1"/>
    <w:semiHidden/>
    <w:rsid w:val="00014B55"/>
    <w:pPr>
      <w:spacing w:after="0" w:line="240" w:lineRule="auto"/>
      <w:ind w:left="216"/>
    </w:pPr>
    <w:rPr>
      <w:sz w:val="16"/>
      <w:szCs w:val="16"/>
    </w:rPr>
  </w:style>
  <w:style w:type="character" w:styleId="Hyperlink">
    <w:name w:val="Hyperlink"/>
    <w:basedOn w:val="DefaultParagraphFont"/>
    <w:uiPriority w:val="99"/>
    <w:rsid w:val="00AD1351"/>
    <w:rPr>
      <w:color w:val="004C97"/>
      <w:u w:val="single"/>
    </w:rPr>
  </w:style>
  <w:style w:type="character" w:customStyle="1" w:styleId="Heading1Char">
    <w:name w:val="Heading 1 Char"/>
    <w:basedOn w:val="DefaultParagraphFont"/>
    <w:link w:val="Heading1"/>
    <w:rsid w:val="00A35D9D"/>
    <w:rPr>
      <w:rFonts w:asciiTheme="majorHAnsi" w:eastAsiaTheme="majorEastAsia" w:hAnsiTheme="majorHAnsi" w:cstheme="majorBidi"/>
      <w:b/>
      <w:bCs/>
      <w:color w:val="004EA8"/>
      <w:sz w:val="32"/>
      <w:szCs w:val="32"/>
    </w:rPr>
  </w:style>
  <w:style w:type="character" w:customStyle="1" w:styleId="Heading2Char">
    <w:name w:val="Heading 2 Char"/>
    <w:basedOn w:val="DefaultParagraphFont"/>
    <w:link w:val="Heading2"/>
    <w:rsid w:val="00385D03"/>
    <w:rPr>
      <w:rFonts w:asciiTheme="majorHAnsi" w:eastAsiaTheme="majorEastAsia" w:hAnsiTheme="majorHAnsi" w:cstheme="majorBidi"/>
      <w:b/>
      <w:bCs/>
      <w:sz w:val="26"/>
      <w:szCs w:val="26"/>
    </w:rPr>
  </w:style>
  <w:style w:type="paragraph" w:customStyle="1" w:styleId="SCVbullet1">
    <w:name w:val="SCV bullet 1"/>
    <w:basedOn w:val="SCVbody"/>
    <w:uiPriority w:val="9"/>
    <w:qFormat/>
    <w:rsid w:val="00316FC9"/>
    <w:pPr>
      <w:numPr>
        <w:numId w:val="2"/>
      </w:numPr>
      <w:spacing w:before="60" w:after="60"/>
    </w:pPr>
  </w:style>
  <w:style w:type="paragraph" w:customStyle="1" w:styleId="SCVbullet2">
    <w:name w:val="SCV bullet 2"/>
    <w:basedOn w:val="SCVbullet1"/>
    <w:uiPriority w:val="9"/>
    <w:qFormat/>
    <w:rsid w:val="00316FC9"/>
    <w:pPr>
      <w:numPr>
        <w:ilvl w:val="1"/>
      </w:numPr>
    </w:pPr>
  </w:style>
  <w:style w:type="paragraph" w:styleId="Quote">
    <w:name w:val="Quote"/>
    <w:basedOn w:val="Normal"/>
    <w:next w:val="Normal"/>
    <w:link w:val="QuoteChar"/>
    <w:uiPriority w:val="1"/>
    <w:semiHidden/>
    <w:qFormat/>
    <w:rsid w:val="00A05EBC"/>
    <w:pPr>
      <w:ind w:left="567" w:right="567"/>
      <w:jc w:val="center"/>
    </w:pPr>
    <w:rPr>
      <w:i/>
      <w:iCs/>
      <w:color w:val="000000" w:themeColor="text1"/>
    </w:rPr>
  </w:style>
  <w:style w:type="paragraph" w:customStyle="1" w:styleId="SCVbody">
    <w:name w:val="SCV body"/>
    <w:basedOn w:val="Normal"/>
    <w:link w:val="SCVbodyChar"/>
    <w:qFormat/>
    <w:rsid w:val="000D1042"/>
  </w:style>
  <w:style w:type="paragraph" w:customStyle="1" w:styleId="SCVfigurecaption">
    <w:name w:val="SCV figure caption"/>
    <w:basedOn w:val="SCVtablecaption"/>
    <w:uiPriority w:val="14"/>
    <w:qFormat/>
    <w:rsid w:val="00B15592"/>
    <w:pPr>
      <w:spacing w:before="300"/>
    </w:pPr>
  </w:style>
  <w:style w:type="paragraph" w:customStyle="1" w:styleId="SCVbodyafterheading">
    <w:name w:val="SCV body after heading"/>
    <w:basedOn w:val="SCVbody"/>
    <w:qFormat/>
    <w:rsid w:val="00CC6087"/>
    <w:pPr>
      <w:spacing w:before="0"/>
    </w:pPr>
  </w:style>
  <w:style w:type="character" w:customStyle="1" w:styleId="Heading3Char">
    <w:name w:val="Heading 3 Char"/>
    <w:basedOn w:val="DefaultParagraphFont"/>
    <w:link w:val="Heading3"/>
    <w:rsid w:val="00A35D9D"/>
    <w:rPr>
      <w:rFonts w:asciiTheme="majorHAnsi" w:eastAsiaTheme="majorEastAsia" w:hAnsiTheme="majorHAnsi" w:cstheme="majorBidi"/>
      <w:b/>
      <w:bCs/>
      <w:color w:val="004EA8"/>
      <w:sz w:val="24"/>
      <w:szCs w:val="22"/>
    </w:rPr>
  </w:style>
  <w:style w:type="numbering" w:customStyle="1" w:styleId="ZZBullets">
    <w:name w:val="ZZ Bullets"/>
    <w:basedOn w:val="NoList"/>
    <w:uiPriority w:val="99"/>
    <w:rsid w:val="00E739E4"/>
    <w:pPr>
      <w:numPr>
        <w:numId w:val="2"/>
      </w:numPr>
    </w:pPr>
  </w:style>
  <w:style w:type="character" w:customStyle="1" w:styleId="Heading4Char">
    <w:name w:val="Heading 4 Char"/>
    <w:basedOn w:val="DefaultParagraphFont"/>
    <w:link w:val="Heading4"/>
    <w:rsid w:val="00515958"/>
    <w:rPr>
      <w:rFonts w:asciiTheme="majorHAnsi" w:eastAsiaTheme="majorEastAsia" w:hAnsiTheme="majorHAnsi" w:cstheme="majorBidi"/>
      <w:b/>
      <w:bCs/>
      <w:iCs/>
      <w:color w:val="000000" w:themeColor="text1"/>
    </w:rPr>
  </w:style>
  <w:style w:type="paragraph" w:customStyle="1" w:styleId="SCVfactsheettitle">
    <w:name w:val="SCV factsheet title"/>
    <w:uiPriority w:val="29"/>
    <w:rsid w:val="00A35D9D"/>
    <w:pPr>
      <w:keepLines/>
      <w:suppressAutoHyphens/>
      <w:spacing w:before="0" w:line="216" w:lineRule="auto"/>
    </w:pPr>
    <w:rPr>
      <w:rFonts w:asciiTheme="majorHAnsi" w:eastAsia="Times New Roman" w:hAnsiTheme="majorHAnsi" w:cstheme="majorHAnsi"/>
      <w:b/>
      <w:color w:val="004EA8"/>
      <w:spacing w:val="-2"/>
      <w:sz w:val="48"/>
      <w:szCs w:val="48"/>
    </w:rPr>
  </w:style>
  <w:style w:type="paragraph" w:customStyle="1" w:styleId="SCVtablefigurenote">
    <w:name w:val="SCV table/figure note"/>
    <w:basedOn w:val="Normal"/>
    <w:uiPriority w:val="29"/>
    <w:rsid w:val="002D6F3C"/>
    <w:pPr>
      <w:spacing w:before="80" w:after="80" w:line="264" w:lineRule="auto"/>
    </w:pPr>
    <w:rPr>
      <w:sz w:val="17"/>
      <w:szCs w:val="17"/>
    </w:rPr>
  </w:style>
  <w:style w:type="paragraph" w:customStyle="1" w:styleId="Spacer">
    <w:name w:val="Spacer"/>
    <w:basedOn w:val="Normal"/>
    <w:uiPriority w:val="1"/>
    <w:semiHidden/>
    <w:qFormat/>
    <w:rsid w:val="00165E66"/>
    <w:pPr>
      <w:spacing w:before="0" w:after="0" w:line="120" w:lineRule="atLeast"/>
    </w:pPr>
    <w:rPr>
      <w:rFonts w:eastAsia="Times New Roman" w:cs="Calibri"/>
      <w:sz w:val="10"/>
      <w:szCs w:val="22"/>
    </w:rPr>
  </w:style>
  <w:style w:type="paragraph" w:styleId="Subtitle">
    <w:name w:val="Subtitle"/>
    <w:next w:val="Normal"/>
    <w:link w:val="SubtitleChar"/>
    <w:uiPriority w:val="99"/>
    <w:semiHidden/>
    <w:rsid w:val="00A46288"/>
    <w:pPr>
      <w:framePr w:hSpace="181" w:wrap="around" w:vAnchor="page" w:hAnchor="margin" w:y="11965"/>
      <w:spacing w:before="0" w:after="0" w:line="240" w:lineRule="auto"/>
      <w:suppressOverlap/>
    </w:pPr>
    <w:rPr>
      <w:rFonts w:asciiTheme="majorHAnsi" w:eastAsia="Times New Roman" w:hAnsiTheme="majorHAnsi" w:cstheme="majorHAnsi"/>
      <w:color w:val="000000" w:themeColor="text1"/>
      <w:spacing w:val="-2"/>
      <w:sz w:val="50"/>
      <w:szCs w:val="24"/>
    </w:rPr>
  </w:style>
  <w:style w:type="character" w:customStyle="1" w:styleId="SubtitleChar">
    <w:name w:val="Subtitle Char"/>
    <w:basedOn w:val="DefaultParagraphFont"/>
    <w:link w:val="Subtitle"/>
    <w:uiPriority w:val="99"/>
    <w:semiHidden/>
    <w:rsid w:val="00345B45"/>
    <w:rPr>
      <w:rFonts w:asciiTheme="majorHAnsi" w:eastAsia="Times New Roman" w:hAnsiTheme="majorHAnsi" w:cstheme="majorHAnsi"/>
      <w:color w:val="000000" w:themeColor="text1"/>
      <w:spacing w:val="-2"/>
      <w:sz w:val="50"/>
      <w:szCs w:val="24"/>
    </w:rPr>
  </w:style>
  <w:style w:type="paragraph" w:styleId="TOC4">
    <w:name w:val="toc 4"/>
    <w:basedOn w:val="Normal"/>
    <w:next w:val="Normal"/>
    <w:autoRedefine/>
    <w:uiPriority w:val="99"/>
    <w:rsid w:val="00ED64F1"/>
    <w:pPr>
      <w:spacing w:after="100"/>
      <w:ind w:left="600"/>
    </w:pPr>
  </w:style>
  <w:style w:type="paragraph" w:styleId="Title">
    <w:name w:val="Title"/>
    <w:next w:val="Subtitle"/>
    <w:link w:val="TitleChar"/>
    <w:uiPriority w:val="99"/>
    <w:semiHidden/>
    <w:rsid w:val="004B64B1"/>
    <w:pPr>
      <w:framePr w:hSpace="181" w:wrap="around" w:vAnchor="page" w:hAnchor="page" w:x="455" w:y="12021"/>
      <w:spacing w:before="0" w:after="40" w:line="240" w:lineRule="auto"/>
      <w:ind w:right="284"/>
      <w:contextualSpacing/>
      <w:suppressOverlap/>
    </w:pPr>
    <w:rPr>
      <w:rFonts w:asciiTheme="majorHAnsi" w:eastAsia="Times New Roman" w:hAnsiTheme="majorHAnsi" w:cstheme="majorHAnsi"/>
      <w:b/>
      <w:color w:val="007586" w:themeColor="text2"/>
      <w:spacing w:val="-2"/>
      <w:sz w:val="76"/>
      <w:szCs w:val="22"/>
    </w:rPr>
  </w:style>
  <w:style w:type="character" w:customStyle="1" w:styleId="TitleChar">
    <w:name w:val="Title Char"/>
    <w:basedOn w:val="DefaultParagraphFont"/>
    <w:link w:val="Title"/>
    <w:uiPriority w:val="99"/>
    <w:semiHidden/>
    <w:rsid w:val="00345B45"/>
    <w:rPr>
      <w:rFonts w:asciiTheme="majorHAnsi" w:eastAsia="Times New Roman" w:hAnsiTheme="majorHAnsi" w:cstheme="majorHAnsi"/>
      <w:b/>
      <w:color w:val="007586" w:themeColor="text2"/>
      <w:spacing w:val="-2"/>
      <w:sz w:val="76"/>
      <w:szCs w:val="22"/>
    </w:rPr>
  </w:style>
  <w:style w:type="paragraph" w:styleId="BalloonText">
    <w:name w:val="Balloon Text"/>
    <w:basedOn w:val="Normal"/>
    <w:link w:val="BalloonTextChar"/>
    <w:uiPriority w:val="1"/>
    <w:semiHidden/>
    <w:rsid w:val="002320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1"/>
    <w:semiHidden/>
    <w:rsid w:val="00A05EBC"/>
    <w:rPr>
      <w:rFonts w:ascii="Tahoma" w:hAnsi="Tahoma" w:cs="Tahoma"/>
      <w:sz w:val="16"/>
      <w:szCs w:val="16"/>
    </w:rPr>
  </w:style>
  <w:style w:type="character" w:customStyle="1" w:styleId="QuoteChar">
    <w:name w:val="Quote Char"/>
    <w:basedOn w:val="DefaultParagraphFont"/>
    <w:link w:val="Quote"/>
    <w:uiPriority w:val="1"/>
    <w:semiHidden/>
    <w:rsid w:val="00345B45"/>
    <w:rPr>
      <w:i/>
      <w:iCs/>
      <w:color w:val="000000" w:themeColor="text1"/>
    </w:rPr>
  </w:style>
  <w:style w:type="paragraph" w:styleId="IndexHeading">
    <w:name w:val="index heading"/>
    <w:basedOn w:val="Normal"/>
    <w:next w:val="Index1"/>
    <w:uiPriority w:val="1"/>
    <w:semiHidden/>
    <w:rsid w:val="00014B55"/>
    <w:rPr>
      <w:rFonts w:asciiTheme="majorHAnsi" w:eastAsiaTheme="majorEastAsia" w:hAnsiTheme="majorHAnsi" w:cstheme="majorBidi"/>
      <w:b/>
      <w:bCs/>
    </w:rPr>
  </w:style>
  <w:style w:type="paragraph" w:styleId="Header">
    <w:name w:val="header"/>
    <w:basedOn w:val="Normal"/>
    <w:link w:val="HeaderChar"/>
    <w:uiPriority w:val="99"/>
    <w:rsid w:val="00AA4288"/>
    <w:pPr>
      <w:tabs>
        <w:tab w:val="center" w:pos="4513"/>
        <w:tab w:val="right" w:pos="9026"/>
      </w:tabs>
      <w:spacing w:before="0" w:line="240" w:lineRule="auto"/>
    </w:pPr>
  </w:style>
  <w:style w:type="character" w:customStyle="1" w:styleId="HeaderChar">
    <w:name w:val="Header Char"/>
    <w:basedOn w:val="DefaultParagraphFont"/>
    <w:link w:val="Header"/>
    <w:uiPriority w:val="99"/>
    <w:rsid w:val="00AA4288"/>
  </w:style>
  <w:style w:type="paragraph" w:styleId="Footer">
    <w:name w:val="footer"/>
    <w:basedOn w:val="Normal"/>
    <w:link w:val="FooterChar"/>
    <w:uiPriority w:val="99"/>
    <w:rsid w:val="0026028E"/>
    <w:pPr>
      <w:tabs>
        <w:tab w:val="left" w:pos="1304"/>
      </w:tabs>
      <w:spacing w:before="0" w:after="0" w:line="156" w:lineRule="exact"/>
    </w:pPr>
    <w:rPr>
      <w:noProof/>
      <w:sz w:val="13"/>
      <w:szCs w:val="18"/>
    </w:rPr>
  </w:style>
  <w:style w:type="character" w:customStyle="1" w:styleId="FooterChar">
    <w:name w:val="Footer Char"/>
    <w:basedOn w:val="DefaultParagraphFont"/>
    <w:link w:val="Footer"/>
    <w:uiPriority w:val="99"/>
    <w:rsid w:val="00A05EBC"/>
    <w:rPr>
      <w:noProof/>
      <w:sz w:val="13"/>
      <w:szCs w:val="18"/>
    </w:rPr>
  </w:style>
  <w:style w:type="character" w:styleId="PageNumber">
    <w:name w:val="page number"/>
    <w:uiPriority w:val="1"/>
    <w:semiHidden/>
    <w:rsid w:val="00BB59E0"/>
    <w:rPr>
      <w:rFonts w:asciiTheme="minorHAnsi" w:hAnsiTheme="minorHAnsi"/>
      <w:b w:val="0"/>
      <w:color w:val="000000" w:themeColor="text1"/>
    </w:rPr>
  </w:style>
  <w:style w:type="paragraph" w:styleId="TOCHeading">
    <w:name w:val="TOC Heading"/>
    <w:basedOn w:val="Heading1"/>
    <w:next w:val="Normal"/>
    <w:uiPriority w:val="99"/>
    <w:semiHidden/>
    <w:rsid w:val="005C12A8"/>
    <w:pPr>
      <w:outlineLvl w:val="9"/>
    </w:pPr>
    <w:rPr>
      <w:spacing w:val="2"/>
    </w:rPr>
  </w:style>
  <w:style w:type="paragraph" w:customStyle="1" w:styleId="NormalTight">
    <w:name w:val="Normal Tight"/>
    <w:uiPriority w:val="1"/>
    <w:semiHidden/>
    <w:rsid w:val="008D0281"/>
    <w:pPr>
      <w:spacing w:after="0" w:line="240" w:lineRule="auto"/>
      <w:ind w:right="2366"/>
    </w:pPr>
    <w:rPr>
      <w:rFonts w:eastAsia="Times New Roman" w:cs="Calibri"/>
      <w:sz w:val="18"/>
      <w:szCs w:val="19"/>
      <w:lang w:eastAsia="en-US"/>
    </w:rPr>
  </w:style>
  <w:style w:type="paragraph" w:styleId="BodyText">
    <w:name w:val="Body Text"/>
    <w:basedOn w:val="Normal"/>
    <w:link w:val="BodyTextChar"/>
    <w:uiPriority w:val="1"/>
    <w:semiHidden/>
    <w:rsid w:val="00750CBE"/>
    <w:pPr>
      <w:spacing w:before="100" w:line="240" w:lineRule="auto"/>
      <w:ind w:left="794"/>
    </w:pPr>
    <w:rPr>
      <w:rFonts w:ascii="Calibri" w:eastAsia="Times New Roman" w:hAnsi="Calibri" w:cs="Calibri"/>
      <w:sz w:val="22"/>
      <w:szCs w:val="22"/>
    </w:rPr>
  </w:style>
  <w:style w:type="character" w:customStyle="1" w:styleId="BodyTextChar">
    <w:name w:val="Body Text Char"/>
    <w:basedOn w:val="DefaultParagraphFont"/>
    <w:link w:val="BodyText"/>
    <w:uiPriority w:val="1"/>
    <w:semiHidden/>
    <w:rsid w:val="00A05EBC"/>
    <w:rPr>
      <w:rFonts w:ascii="Calibri" w:eastAsia="Times New Roman" w:hAnsi="Calibri" w:cs="Calibri"/>
      <w:sz w:val="22"/>
      <w:szCs w:val="22"/>
    </w:rPr>
  </w:style>
  <w:style w:type="paragraph" w:customStyle="1" w:styleId="Insidecoverspacer">
    <w:name w:val="Inside cover spacer"/>
    <w:basedOn w:val="NormalTight"/>
    <w:uiPriority w:val="1"/>
    <w:semiHidden/>
    <w:qFormat/>
    <w:rsid w:val="00E26B32"/>
    <w:pPr>
      <w:spacing w:before="5800"/>
      <w:ind w:right="1382"/>
    </w:pPr>
  </w:style>
  <w:style w:type="table" w:styleId="ColorfulGrid">
    <w:name w:val="Colorful Grid"/>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9D4DC" w:themeFill="accent1" w:themeFillTint="33"/>
    </w:tcPr>
    <w:tblStylePr w:type="firstRow">
      <w:rPr>
        <w:b/>
        <w:bCs/>
      </w:rPr>
      <w:tblPr/>
      <w:tcPr>
        <w:shd w:val="clear" w:color="auto" w:fill="93AABA" w:themeFill="accent1" w:themeFillTint="66"/>
      </w:tcPr>
    </w:tblStylePr>
    <w:tblStylePr w:type="lastRow">
      <w:rPr>
        <w:b/>
        <w:bCs/>
        <w:color w:val="000000" w:themeColor="text1"/>
      </w:rPr>
      <w:tblPr/>
      <w:tcPr>
        <w:shd w:val="clear" w:color="auto" w:fill="93AABA" w:themeFill="accent1" w:themeFillTint="66"/>
      </w:tcPr>
    </w:tblStylePr>
    <w:tblStylePr w:type="firstCol">
      <w:rPr>
        <w:color w:val="FFFFFF" w:themeColor="background1"/>
      </w:rPr>
      <w:tblPr/>
      <w:tcPr>
        <w:shd w:val="clear" w:color="auto" w:fill="141A1F" w:themeFill="accent1" w:themeFillShade="BF"/>
      </w:tcPr>
    </w:tblStylePr>
    <w:tblStylePr w:type="lastCol">
      <w:rPr>
        <w:color w:val="FFFFFF" w:themeColor="background1"/>
      </w:rPr>
      <w:tblPr/>
      <w:tcPr>
        <w:shd w:val="clear" w:color="auto" w:fill="141A1F" w:themeFill="accent1" w:themeFillShade="BF"/>
      </w:tcPr>
    </w:tblStylePr>
    <w:tblStylePr w:type="band1Vert">
      <w:tblPr/>
      <w:tcPr>
        <w:shd w:val="clear" w:color="auto" w:fill="7995A9" w:themeFill="accent1" w:themeFillTint="7F"/>
      </w:tcPr>
    </w:tblStylePr>
    <w:tblStylePr w:type="band1Horz">
      <w:tblPr/>
      <w:tcPr>
        <w:shd w:val="clear" w:color="auto" w:fill="7995A9" w:themeFill="accent1" w:themeFillTint="7F"/>
      </w:tcPr>
    </w:tblStylePr>
  </w:style>
  <w:style w:type="paragraph" w:customStyle="1" w:styleId="SCVfactsheetsubtitle">
    <w:name w:val="SCV factsheet subtitle"/>
    <w:uiPriority w:val="29"/>
    <w:rsid w:val="00521CA5"/>
    <w:pPr>
      <w:keepLines/>
      <w:spacing w:before="0" w:line="240" w:lineRule="auto"/>
    </w:pPr>
    <w:rPr>
      <w:rFonts w:asciiTheme="majorHAnsi" w:eastAsia="Times New Roman" w:hAnsiTheme="majorHAnsi" w:cstheme="majorHAnsi"/>
      <w:color w:val="000000" w:themeColor="text1"/>
      <w:sz w:val="36"/>
      <w:szCs w:val="36"/>
    </w:rPr>
  </w:style>
  <w:style w:type="paragraph" w:customStyle="1" w:styleId="SCVfooterempty">
    <w:name w:val="SCV footer empty"/>
    <w:basedOn w:val="SCVfooter"/>
    <w:uiPriority w:val="98"/>
    <w:rsid w:val="006B337A"/>
    <w:pPr>
      <w:pBdr>
        <w:top w:val="none" w:sz="0" w:space="0" w:color="auto"/>
      </w:pBdr>
    </w:pPr>
    <w:rPr>
      <w:noProof w:val="0"/>
    </w:rPr>
  </w:style>
  <w:style w:type="paragraph" w:styleId="ListParagraph">
    <w:name w:val="List Paragraph"/>
    <w:basedOn w:val="Normal"/>
    <w:uiPriority w:val="34"/>
    <w:semiHidden/>
    <w:qFormat/>
    <w:rsid w:val="004231B5"/>
    <w:pPr>
      <w:ind w:left="720"/>
      <w:contextualSpacing/>
    </w:pPr>
  </w:style>
  <w:style w:type="paragraph" w:styleId="FootnoteText">
    <w:name w:val="footnote text"/>
    <w:basedOn w:val="Normal"/>
    <w:link w:val="FootnoteTextChar"/>
    <w:uiPriority w:val="8"/>
    <w:rsid w:val="00B15592"/>
    <w:pPr>
      <w:spacing w:before="0" w:after="60" w:line="288" w:lineRule="auto"/>
    </w:pPr>
    <w:rPr>
      <w:sz w:val="17"/>
      <w:szCs w:val="17"/>
    </w:rPr>
  </w:style>
  <w:style w:type="character" w:customStyle="1" w:styleId="FootnoteTextChar">
    <w:name w:val="Footnote Text Char"/>
    <w:basedOn w:val="DefaultParagraphFont"/>
    <w:link w:val="FootnoteText"/>
    <w:uiPriority w:val="8"/>
    <w:rsid w:val="00B15592"/>
    <w:rPr>
      <w:sz w:val="17"/>
      <w:szCs w:val="17"/>
    </w:rPr>
  </w:style>
  <w:style w:type="character" w:styleId="FootnoteReference">
    <w:name w:val="footnote reference"/>
    <w:basedOn w:val="DefaultParagraphFont"/>
    <w:uiPriority w:val="8"/>
    <w:rsid w:val="00726D2F"/>
    <w:rPr>
      <w:vertAlign w:val="superscript"/>
    </w:rPr>
  </w:style>
  <w:style w:type="table" w:styleId="ColorfulGrid-Accent2">
    <w:name w:val="Colorful Grid Accent 2"/>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3F5FF" w:themeFill="accent2" w:themeFillTint="33"/>
    </w:tcPr>
    <w:tblStylePr w:type="firstRow">
      <w:rPr>
        <w:b/>
        <w:bCs/>
      </w:rPr>
      <w:tblPr/>
      <w:tcPr>
        <w:shd w:val="clear" w:color="auto" w:fill="68EBFF" w:themeFill="accent2" w:themeFillTint="66"/>
      </w:tcPr>
    </w:tblStylePr>
    <w:tblStylePr w:type="lastRow">
      <w:rPr>
        <w:b/>
        <w:bCs/>
        <w:color w:val="000000" w:themeColor="text1"/>
      </w:rPr>
      <w:tblPr/>
      <w:tcPr>
        <w:shd w:val="clear" w:color="auto" w:fill="68EBFF" w:themeFill="accent2" w:themeFillTint="66"/>
      </w:tcPr>
    </w:tblStylePr>
    <w:tblStylePr w:type="firstCol">
      <w:rPr>
        <w:color w:val="FFFFFF" w:themeColor="background1"/>
      </w:rPr>
      <w:tblPr/>
      <w:tcPr>
        <w:shd w:val="clear" w:color="auto" w:fill="005764" w:themeFill="accent2" w:themeFillShade="BF"/>
      </w:tcPr>
    </w:tblStylePr>
    <w:tblStylePr w:type="lastCol">
      <w:rPr>
        <w:color w:val="FFFFFF" w:themeColor="background1"/>
      </w:rPr>
      <w:tblPr/>
      <w:tcPr>
        <w:shd w:val="clear" w:color="auto" w:fill="005764" w:themeFill="accent2" w:themeFillShade="BF"/>
      </w:tcPr>
    </w:tblStylePr>
    <w:tblStylePr w:type="band1Vert">
      <w:tblPr/>
      <w:tcPr>
        <w:shd w:val="clear" w:color="auto" w:fill="43E6FF" w:themeFill="accent2" w:themeFillTint="7F"/>
      </w:tcPr>
    </w:tblStylePr>
    <w:tblStylePr w:type="band1Horz">
      <w:tblPr/>
      <w:tcPr>
        <w:shd w:val="clear" w:color="auto" w:fill="43E6FF" w:themeFill="accent2" w:themeFillTint="7F"/>
      </w:tcPr>
    </w:tblStylePr>
  </w:style>
  <w:style w:type="table" w:styleId="ColorfulGrid-Accent3">
    <w:name w:val="Colorful Grid Accent 3"/>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F0FB" w:themeFill="accent3" w:themeFillTint="33"/>
    </w:tcPr>
    <w:tblStylePr w:type="firstRow">
      <w:rPr>
        <w:b/>
        <w:bCs/>
      </w:rPr>
      <w:tblPr/>
      <w:tcPr>
        <w:shd w:val="clear" w:color="auto" w:fill="BDE2F7" w:themeFill="accent3" w:themeFillTint="66"/>
      </w:tcPr>
    </w:tblStylePr>
    <w:tblStylePr w:type="lastRow">
      <w:rPr>
        <w:b/>
        <w:bCs/>
        <w:color w:val="000000" w:themeColor="text1"/>
      </w:rPr>
      <w:tblPr/>
      <w:tcPr>
        <w:shd w:val="clear" w:color="auto" w:fill="BDE2F7" w:themeFill="accent3" w:themeFillTint="66"/>
      </w:tcPr>
    </w:tblStylePr>
    <w:tblStylePr w:type="firstCol">
      <w:rPr>
        <w:color w:val="FFFFFF" w:themeColor="background1"/>
      </w:rPr>
      <w:tblPr/>
      <w:tcPr>
        <w:shd w:val="clear" w:color="auto" w:fill="1A97D9" w:themeFill="accent3" w:themeFillShade="BF"/>
      </w:tcPr>
    </w:tblStylePr>
    <w:tblStylePr w:type="lastCol">
      <w:rPr>
        <w:color w:val="FFFFFF" w:themeColor="background1"/>
      </w:rPr>
      <w:tblPr/>
      <w:tcPr>
        <w:shd w:val="clear" w:color="auto" w:fill="1A97D9" w:themeFill="accent3" w:themeFillShade="BF"/>
      </w:tcPr>
    </w:tblStylePr>
    <w:tblStylePr w:type="band1Vert">
      <w:tblPr/>
      <w:tcPr>
        <w:shd w:val="clear" w:color="auto" w:fill="ACDCF5" w:themeFill="accent3" w:themeFillTint="7F"/>
      </w:tcPr>
    </w:tblStylePr>
    <w:tblStylePr w:type="band1Horz">
      <w:tblPr/>
      <w:tcPr>
        <w:shd w:val="clear" w:color="auto" w:fill="ACDCF5" w:themeFill="accent3" w:themeFillTint="7F"/>
      </w:tcPr>
    </w:tblStylePr>
  </w:style>
  <w:style w:type="paragraph" w:styleId="Caption">
    <w:name w:val="caption"/>
    <w:basedOn w:val="Normal"/>
    <w:next w:val="Normal"/>
    <w:uiPriority w:val="1"/>
    <w:semiHidden/>
    <w:rsid w:val="00A92D94"/>
    <w:pPr>
      <w:spacing w:before="280" w:after="210" w:line="260" w:lineRule="atLeast"/>
    </w:pPr>
    <w:rPr>
      <w:b/>
      <w:bCs/>
      <w:color w:val="007586" w:themeColor="text2"/>
      <w:szCs w:val="18"/>
    </w:rPr>
  </w:style>
  <w:style w:type="paragraph" w:customStyle="1" w:styleId="SCVtablecaption">
    <w:name w:val="SCV table caption"/>
    <w:next w:val="SCVbody"/>
    <w:uiPriority w:val="20"/>
    <w:qFormat/>
    <w:rsid w:val="00A35D9D"/>
    <w:pPr>
      <w:keepNext/>
      <w:tabs>
        <w:tab w:val="left" w:pos="1080"/>
      </w:tabs>
      <w:spacing w:before="280" w:after="120" w:line="264" w:lineRule="auto"/>
    </w:pPr>
    <w:rPr>
      <w:b/>
      <w:bCs/>
      <w:color w:val="004EA8"/>
      <w:spacing w:val="2"/>
      <w:szCs w:val="18"/>
    </w:rPr>
  </w:style>
  <w:style w:type="character" w:styleId="PlaceholderText">
    <w:name w:val="Placeholder Text"/>
    <w:basedOn w:val="DefaultParagraphFont"/>
    <w:uiPriority w:val="1"/>
    <w:semiHidden/>
    <w:rsid w:val="00966115"/>
    <w:rPr>
      <w:color w:val="808080"/>
    </w:rPr>
  </w:style>
  <w:style w:type="paragraph" w:customStyle="1" w:styleId="SCVfooter">
    <w:name w:val="SCV footer"/>
    <w:basedOn w:val="Footer"/>
    <w:uiPriority w:val="99"/>
    <w:rsid w:val="009905FA"/>
    <w:pPr>
      <w:pBdr>
        <w:top w:val="single" w:sz="8" w:space="6" w:color="CCCCD0"/>
      </w:pBdr>
      <w:spacing w:line="240" w:lineRule="auto"/>
    </w:pPr>
    <w:rPr>
      <w:sz w:val="18"/>
    </w:rPr>
  </w:style>
  <w:style w:type="paragraph" w:customStyle="1" w:styleId="SCVintroductorytext">
    <w:name w:val="SCV introductory text"/>
    <w:basedOn w:val="Normal"/>
    <w:uiPriority w:val="1"/>
    <w:qFormat/>
    <w:rsid w:val="00A35D9D"/>
    <w:pPr>
      <w:spacing w:before="400" w:after="240"/>
    </w:pPr>
    <w:rPr>
      <w:b/>
      <w:color w:val="004EA8"/>
    </w:rPr>
  </w:style>
  <w:style w:type="paragraph" w:styleId="NoSpacing">
    <w:name w:val="No Spacing"/>
    <w:uiPriority w:val="1"/>
    <w:semiHidden/>
    <w:qFormat/>
    <w:rsid w:val="00294A5A"/>
    <w:pPr>
      <w:spacing w:before="0" w:after="0" w:line="240" w:lineRule="auto"/>
    </w:pPr>
  </w:style>
  <w:style w:type="table" w:styleId="ColorfulGrid-Accent4">
    <w:name w:val="Colorful Grid Accent 4"/>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7DBFF" w:themeFill="accent4" w:themeFillTint="33"/>
    </w:tcPr>
    <w:tblStylePr w:type="firstRow">
      <w:rPr>
        <w:b/>
        <w:bCs/>
      </w:rPr>
      <w:tblPr/>
      <w:tcPr>
        <w:shd w:val="clear" w:color="auto" w:fill="6FB7FF" w:themeFill="accent4" w:themeFillTint="66"/>
      </w:tcPr>
    </w:tblStylePr>
    <w:tblStylePr w:type="lastRow">
      <w:rPr>
        <w:b/>
        <w:bCs/>
        <w:color w:val="000000" w:themeColor="text1"/>
      </w:rPr>
      <w:tblPr/>
      <w:tcPr>
        <w:shd w:val="clear" w:color="auto" w:fill="6FB7FF" w:themeFill="accent4" w:themeFillTint="66"/>
      </w:tcPr>
    </w:tblStylePr>
    <w:tblStylePr w:type="firstCol">
      <w:rPr>
        <w:color w:val="FFFFFF" w:themeColor="background1"/>
      </w:rPr>
      <w:tblPr/>
      <w:tcPr>
        <w:shd w:val="clear" w:color="auto" w:fill="003871" w:themeFill="accent4" w:themeFillShade="BF"/>
      </w:tcPr>
    </w:tblStylePr>
    <w:tblStylePr w:type="lastCol">
      <w:rPr>
        <w:color w:val="FFFFFF" w:themeColor="background1"/>
      </w:rPr>
      <w:tblPr/>
      <w:tcPr>
        <w:shd w:val="clear" w:color="auto" w:fill="003871" w:themeFill="accent4" w:themeFillShade="BF"/>
      </w:tcPr>
    </w:tblStylePr>
    <w:tblStylePr w:type="band1Vert">
      <w:tblPr/>
      <w:tcPr>
        <w:shd w:val="clear" w:color="auto" w:fill="4CA5FF" w:themeFill="accent4" w:themeFillTint="7F"/>
      </w:tcPr>
    </w:tblStylePr>
    <w:tblStylePr w:type="band1Horz">
      <w:tblPr/>
      <w:tcPr>
        <w:shd w:val="clear" w:color="auto" w:fill="4CA5FF" w:themeFill="accent4" w:themeFillTint="7F"/>
      </w:tcPr>
    </w:tblStylePr>
  </w:style>
  <w:style w:type="table" w:styleId="ColorfulGrid-Accent5">
    <w:name w:val="Colorful Grid Accent 5"/>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EEDF" w:themeFill="accent5" w:themeFillTint="33"/>
    </w:tcPr>
    <w:tblStylePr w:type="firstRow">
      <w:rPr>
        <w:b/>
        <w:bCs/>
      </w:rPr>
      <w:tblPr/>
      <w:tcPr>
        <w:shd w:val="clear" w:color="auto" w:fill="BDDDC0" w:themeFill="accent5" w:themeFillTint="66"/>
      </w:tcPr>
    </w:tblStylePr>
    <w:tblStylePr w:type="lastRow">
      <w:rPr>
        <w:b/>
        <w:bCs/>
        <w:color w:val="000000" w:themeColor="text1"/>
      </w:rPr>
      <w:tblPr/>
      <w:tcPr>
        <w:shd w:val="clear" w:color="auto" w:fill="BDDDC0" w:themeFill="accent5" w:themeFillTint="66"/>
      </w:tcPr>
    </w:tblStylePr>
    <w:tblStylePr w:type="firstCol">
      <w:rPr>
        <w:color w:val="FFFFFF" w:themeColor="background1"/>
      </w:rPr>
      <w:tblPr/>
      <w:tcPr>
        <w:shd w:val="clear" w:color="auto" w:fill="428049" w:themeFill="accent5" w:themeFillShade="BF"/>
      </w:tcPr>
    </w:tblStylePr>
    <w:tblStylePr w:type="lastCol">
      <w:rPr>
        <w:color w:val="FFFFFF" w:themeColor="background1"/>
      </w:rPr>
      <w:tblPr/>
      <w:tcPr>
        <w:shd w:val="clear" w:color="auto" w:fill="428049" w:themeFill="accent5" w:themeFillShade="BF"/>
      </w:tcPr>
    </w:tblStylePr>
    <w:tblStylePr w:type="band1Vert">
      <w:tblPr/>
      <w:tcPr>
        <w:shd w:val="clear" w:color="auto" w:fill="ACD4B1" w:themeFill="accent5" w:themeFillTint="7F"/>
      </w:tcPr>
    </w:tblStylePr>
    <w:tblStylePr w:type="band1Horz">
      <w:tblPr/>
      <w:tcPr>
        <w:shd w:val="clear" w:color="auto" w:fill="ACD4B1" w:themeFill="accent5" w:themeFillTint="7F"/>
      </w:tcPr>
    </w:tblStylePr>
  </w:style>
  <w:style w:type="table" w:styleId="ColorfulGrid-Accent6">
    <w:name w:val="Colorful Grid Accent 6"/>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0D8" w:themeFill="accent6" w:themeFillTint="33"/>
    </w:tcPr>
    <w:tblStylePr w:type="firstRow">
      <w:rPr>
        <w:b/>
        <w:bCs/>
      </w:rPr>
      <w:tblPr/>
      <w:tcPr>
        <w:shd w:val="clear" w:color="auto" w:fill="F5C1B1" w:themeFill="accent6" w:themeFillTint="66"/>
      </w:tcPr>
    </w:tblStylePr>
    <w:tblStylePr w:type="lastRow">
      <w:rPr>
        <w:b/>
        <w:bCs/>
        <w:color w:val="000000" w:themeColor="text1"/>
      </w:rPr>
      <w:tblPr/>
      <w:tcPr>
        <w:shd w:val="clear" w:color="auto" w:fill="F5C1B1" w:themeFill="accent6" w:themeFillTint="66"/>
      </w:tcPr>
    </w:tblStylePr>
    <w:tblStylePr w:type="firstCol">
      <w:rPr>
        <w:color w:val="FFFFFF" w:themeColor="background1"/>
      </w:rPr>
      <w:tblPr/>
      <w:tcPr>
        <w:shd w:val="clear" w:color="auto" w:fill="C04018" w:themeFill="accent6" w:themeFillShade="BF"/>
      </w:tcPr>
    </w:tblStylePr>
    <w:tblStylePr w:type="lastCol">
      <w:rPr>
        <w:color w:val="FFFFFF" w:themeColor="background1"/>
      </w:rPr>
      <w:tblPr/>
      <w:tcPr>
        <w:shd w:val="clear" w:color="auto" w:fill="C04018" w:themeFill="accent6" w:themeFillShade="BF"/>
      </w:tcPr>
    </w:tblStylePr>
    <w:tblStylePr w:type="band1Vert">
      <w:tblPr/>
      <w:tcPr>
        <w:shd w:val="clear" w:color="auto" w:fill="F2B19D" w:themeFill="accent6" w:themeFillTint="7F"/>
      </w:tcPr>
    </w:tblStylePr>
    <w:tblStylePr w:type="band1Horz">
      <w:tblPr/>
      <w:tcPr>
        <w:shd w:val="clear" w:color="auto" w:fill="F2B19D" w:themeFill="accent6" w:themeFillTint="7F"/>
      </w:tcPr>
    </w:tblStylePr>
  </w:style>
  <w:style w:type="table" w:styleId="ColorfulList">
    <w:name w:val="Colorful List"/>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5D6B" w:themeFill="accent2" w:themeFillShade="CC"/>
      </w:tcPr>
    </w:tblStylePr>
    <w:tblStylePr w:type="lastRow">
      <w:rPr>
        <w:b/>
        <w:bCs/>
        <w:color w:val="005D6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4EAEE" w:themeFill="accent1" w:themeFillTint="19"/>
    </w:tcPr>
    <w:tblStylePr w:type="firstRow">
      <w:rPr>
        <w:b/>
        <w:bCs/>
        <w:color w:val="FFFFFF" w:themeColor="background1"/>
      </w:rPr>
      <w:tblPr/>
      <w:tcPr>
        <w:tcBorders>
          <w:bottom w:val="single" w:sz="12" w:space="0" w:color="FFFFFF" w:themeColor="background1"/>
        </w:tcBorders>
        <w:shd w:val="clear" w:color="auto" w:fill="005D6B" w:themeFill="accent2" w:themeFillShade="CC"/>
      </w:tcPr>
    </w:tblStylePr>
    <w:tblStylePr w:type="lastRow">
      <w:rPr>
        <w:b/>
        <w:bCs/>
        <w:color w:val="005D6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CCAD4" w:themeFill="accent1" w:themeFillTint="3F"/>
      </w:tcPr>
    </w:tblStylePr>
    <w:tblStylePr w:type="band1Horz">
      <w:tblPr/>
      <w:tcPr>
        <w:shd w:val="clear" w:color="auto" w:fill="C9D4DC" w:themeFill="accent1" w:themeFillTint="33"/>
      </w:tcPr>
    </w:tblStylePr>
  </w:style>
  <w:style w:type="table" w:styleId="ColorfulList-Accent2">
    <w:name w:val="Colorful List Accent 2"/>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DAFAFF" w:themeFill="accent2" w:themeFillTint="19"/>
    </w:tcPr>
    <w:tblStylePr w:type="firstRow">
      <w:rPr>
        <w:b/>
        <w:bCs/>
        <w:color w:val="FFFFFF" w:themeColor="background1"/>
      </w:rPr>
      <w:tblPr/>
      <w:tcPr>
        <w:tcBorders>
          <w:bottom w:val="single" w:sz="12" w:space="0" w:color="FFFFFF" w:themeColor="background1"/>
        </w:tcBorders>
        <w:shd w:val="clear" w:color="auto" w:fill="005D6B" w:themeFill="accent2" w:themeFillShade="CC"/>
      </w:tcPr>
    </w:tblStylePr>
    <w:tblStylePr w:type="lastRow">
      <w:rPr>
        <w:b/>
        <w:bCs/>
        <w:color w:val="005D6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2F2FF" w:themeFill="accent2" w:themeFillTint="3F"/>
      </w:tcPr>
    </w:tblStylePr>
    <w:tblStylePr w:type="band1Horz">
      <w:tblPr/>
      <w:tcPr>
        <w:shd w:val="clear" w:color="auto" w:fill="B3F5FF" w:themeFill="accent2" w:themeFillTint="33"/>
      </w:tcPr>
    </w:tblStylePr>
  </w:style>
  <w:style w:type="table" w:styleId="ColorfulList-Accent3">
    <w:name w:val="Colorful List Accent 3"/>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EF8FD" w:themeFill="accent3" w:themeFillTint="19"/>
    </w:tcPr>
    <w:tblStylePr w:type="firstRow">
      <w:rPr>
        <w:b/>
        <w:bCs/>
        <w:color w:val="FFFFFF" w:themeColor="background1"/>
      </w:rPr>
      <w:tblPr/>
      <w:tcPr>
        <w:tcBorders>
          <w:bottom w:val="single" w:sz="12" w:space="0" w:color="FFFFFF" w:themeColor="background1"/>
        </w:tcBorders>
        <w:shd w:val="clear" w:color="auto" w:fill="003C78" w:themeFill="accent4" w:themeFillShade="CC"/>
      </w:tcPr>
    </w:tblStylePr>
    <w:tblStylePr w:type="lastRow">
      <w:rPr>
        <w:b/>
        <w:bCs/>
        <w:color w:val="003C78"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EDFA" w:themeFill="accent3" w:themeFillTint="3F"/>
      </w:tcPr>
    </w:tblStylePr>
    <w:tblStylePr w:type="band1Horz">
      <w:tblPr/>
      <w:tcPr>
        <w:shd w:val="clear" w:color="auto" w:fill="DEF0FB" w:themeFill="accent3" w:themeFillTint="33"/>
      </w:tcPr>
    </w:tblStylePr>
  </w:style>
  <w:style w:type="table" w:styleId="ColorfulList-Accent4">
    <w:name w:val="Colorful List Accent 4"/>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DBEDFF" w:themeFill="accent4" w:themeFillTint="19"/>
    </w:tcPr>
    <w:tblStylePr w:type="firstRow">
      <w:rPr>
        <w:b/>
        <w:bCs/>
        <w:color w:val="FFFFFF" w:themeColor="background1"/>
      </w:rPr>
      <w:tblPr/>
      <w:tcPr>
        <w:tcBorders>
          <w:bottom w:val="single" w:sz="12" w:space="0" w:color="FFFFFF" w:themeColor="background1"/>
        </w:tcBorders>
        <w:shd w:val="clear" w:color="auto" w:fill="20A0E4" w:themeFill="accent3" w:themeFillShade="CC"/>
      </w:tcPr>
    </w:tblStylePr>
    <w:tblStylePr w:type="lastRow">
      <w:rPr>
        <w:b/>
        <w:bCs/>
        <w:color w:val="20A0E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6D2FF" w:themeFill="accent4" w:themeFillTint="3F"/>
      </w:tcPr>
    </w:tblStylePr>
    <w:tblStylePr w:type="band1Horz">
      <w:tblPr/>
      <w:tcPr>
        <w:shd w:val="clear" w:color="auto" w:fill="B7DBFF" w:themeFill="accent4" w:themeFillTint="33"/>
      </w:tcPr>
    </w:tblStylePr>
  </w:style>
  <w:style w:type="table" w:styleId="ColorfulList-Accent5">
    <w:name w:val="Colorful List Accent 5"/>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EF6EF" w:themeFill="accent5" w:themeFillTint="19"/>
    </w:tcPr>
    <w:tblStylePr w:type="firstRow">
      <w:rPr>
        <w:b/>
        <w:bCs/>
        <w:color w:val="FFFFFF" w:themeColor="background1"/>
      </w:rPr>
      <w:tblPr/>
      <w:tcPr>
        <w:tcBorders>
          <w:bottom w:val="single" w:sz="12" w:space="0" w:color="FFFFFF" w:themeColor="background1"/>
        </w:tcBorders>
        <w:shd w:val="clear" w:color="auto" w:fill="CD441A" w:themeFill="accent6" w:themeFillShade="CC"/>
      </w:tcPr>
    </w:tblStylePr>
    <w:tblStylePr w:type="lastRow">
      <w:rPr>
        <w:b/>
        <w:bCs/>
        <w:color w:val="CD441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AD8" w:themeFill="accent5" w:themeFillTint="3F"/>
      </w:tcPr>
    </w:tblStylePr>
    <w:tblStylePr w:type="band1Horz">
      <w:tblPr/>
      <w:tcPr>
        <w:shd w:val="clear" w:color="auto" w:fill="DEEEDF" w:themeFill="accent5" w:themeFillTint="33"/>
      </w:tcPr>
    </w:tblStylePr>
  </w:style>
  <w:style w:type="table" w:styleId="ColorfulList-Accent6">
    <w:name w:val="Colorful List Accent 6"/>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FCEFEB" w:themeFill="accent6" w:themeFillTint="19"/>
    </w:tcPr>
    <w:tblStylePr w:type="firstRow">
      <w:rPr>
        <w:b/>
        <w:bCs/>
        <w:color w:val="FFFFFF" w:themeColor="background1"/>
      </w:rPr>
      <w:tblPr/>
      <w:tcPr>
        <w:tcBorders>
          <w:bottom w:val="single" w:sz="12" w:space="0" w:color="FFFFFF" w:themeColor="background1"/>
        </w:tcBorders>
        <w:shd w:val="clear" w:color="auto" w:fill="46894E" w:themeFill="accent5" w:themeFillShade="CC"/>
      </w:tcPr>
    </w:tblStylePr>
    <w:tblStylePr w:type="lastRow">
      <w:rPr>
        <w:b/>
        <w:bCs/>
        <w:color w:val="46894E"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8D8CE" w:themeFill="accent6" w:themeFillTint="3F"/>
      </w:tcPr>
    </w:tblStylePr>
    <w:tblStylePr w:type="band1Horz">
      <w:tblPr/>
      <w:tcPr>
        <w:shd w:val="clear" w:color="auto" w:fill="FAE0D8" w:themeFill="accent6" w:themeFillTint="33"/>
      </w:tcPr>
    </w:tblStylePr>
  </w:style>
  <w:style w:type="table" w:styleId="ColorfulShading">
    <w:name w:val="Colorful Shading"/>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00758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758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007586" w:themeColor="accent2"/>
        <w:left w:val="single" w:sz="4" w:space="0" w:color="1B242A" w:themeColor="accent1"/>
        <w:bottom w:val="single" w:sz="4" w:space="0" w:color="1B242A" w:themeColor="accent1"/>
        <w:right w:val="single" w:sz="4" w:space="0" w:color="1B242A" w:themeColor="accent1"/>
        <w:insideH w:val="single" w:sz="4" w:space="0" w:color="FFFFFF" w:themeColor="background1"/>
        <w:insideV w:val="single" w:sz="4" w:space="0" w:color="FFFFFF" w:themeColor="background1"/>
      </w:tblBorders>
    </w:tblPr>
    <w:tcPr>
      <w:shd w:val="clear" w:color="auto" w:fill="E4EAEE" w:themeFill="accent1" w:themeFillTint="19"/>
    </w:tcPr>
    <w:tblStylePr w:type="firstRow">
      <w:rPr>
        <w:b/>
        <w:bCs/>
      </w:rPr>
      <w:tblPr/>
      <w:tcPr>
        <w:tcBorders>
          <w:top w:val="nil"/>
          <w:left w:val="nil"/>
          <w:bottom w:val="single" w:sz="24" w:space="0" w:color="00758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01519" w:themeFill="accent1" w:themeFillShade="99"/>
      </w:tcPr>
    </w:tblStylePr>
    <w:tblStylePr w:type="firstCol">
      <w:rPr>
        <w:color w:val="FFFFFF" w:themeColor="background1"/>
      </w:rPr>
      <w:tblPr/>
      <w:tcPr>
        <w:tcBorders>
          <w:top w:val="nil"/>
          <w:left w:val="nil"/>
          <w:bottom w:val="nil"/>
          <w:right w:val="nil"/>
          <w:insideH w:val="single" w:sz="4" w:space="0" w:color="101519" w:themeColor="accent1" w:themeShade="99"/>
          <w:insideV w:val="nil"/>
        </w:tcBorders>
        <w:shd w:val="clear" w:color="auto" w:fill="101519"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01519" w:themeFill="accent1" w:themeFillShade="99"/>
      </w:tcPr>
    </w:tblStylePr>
    <w:tblStylePr w:type="band1Vert">
      <w:tblPr/>
      <w:tcPr>
        <w:shd w:val="clear" w:color="auto" w:fill="93AABA" w:themeFill="accent1" w:themeFillTint="66"/>
      </w:tcPr>
    </w:tblStylePr>
    <w:tblStylePr w:type="band1Horz">
      <w:tblPr/>
      <w:tcPr>
        <w:shd w:val="clear" w:color="auto" w:fill="7995A9"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007586" w:themeColor="accent2"/>
        <w:left w:val="single" w:sz="4" w:space="0" w:color="007586" w:themeColor="accent2"/>
        <w:bottom w:val="single" w:sz="4" w:space="0" w:color="007586" w:themeColor="accent2"/>
        <w:right w:val="single" w:sz="4" w:space="0" w:color="007586" w:themeColor="accent2"/>
        <w:insideH w:val="single" w:sz="4" w:space="0" w:color="FFFFFF" w:themeColor="background1"/>
        <w:insideV w:val="single" w:sz="4" w:space="0" w:color="FFFFFF" w:themeColor="background1"/>
      </w:tblBorders>
    </w:tblPr>
    <w:tcPr>
      <w:shd w:val="clear" w:color="auto" w:fill="DAFAFF" w:themeFill="accent2" w:themeFillTint="19"/>
    </w:tcPr>
    <w:tblStylePr w:type="firstRow">
      <w:rPr>
        <w:b/>
        <w:bCs/>
      </w:rPr>
      <w:tblPr/>
      <w:tcPr>
        <w:tcBorders>
          <w:top w:val="nil"/>
          <w:left w:val="nil"/>
          <w:bottom w:val="single" w:sz="24" w:space="0" w:color="00758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550" w:themeFill="accent2" w:themeFillShade="99"/>
      </w:tcPr>
    </w:tblStylePr>
    <w:tblStylePr w:type="firstCol">
      <w:rPr>
        <w:color w:val="FFFFFF" w:themeColor="background1"/>
      </w:rPr>
      <w:tblPr/>
      <w:tcPr>
        <w:tcBorders>
          <w:top w:val="nil"/>
          <w:left w:val="nil"/>
          <w:bottom w:val="nil"/>
          <w:right w:val="nil"/>
          <w:insideH w:val="single" w:sz="4" w:space="0" w:color="004550" w:themeColor="accent2" w:themeShade="99"/>
          <w:insideV w:val="nil"/>
        </w:tcBorders>
        <w:shd w:val="clear" w:color="auto" w:fill="00455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4550" w:themeFill="accent2" w:themeFillShade="99"/>
      </w:tcPr>
    </w:tblStylePr>
    <w:tblStylePr w:type="band1Vert">
      <w:tblPr/>
      <w:tcPr>
        <w:shd w:val="clear" w:color="auto" w:fill="68EBFF" w:themeFill="accent2" w:themeFillTint="66"/>
      </w:tcPr>
    </w:tblStylePr>
    <w:tblStylePr w:type="band1Horz">
      <w:tblPr/>
      <w:tcPr>
        <w:shd w:val="clear" w:color="auto" w:fill="43E6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004C97" w:themeColor="accent4"/>
        <w:left w:val="single" w:sz="4" w:space="0" w:color="5AB9EB" w:themeColor="accent3"/>
        <w:bottom w:val="single" w:sz="4" w:space="0" w:color="5AB9EB" w:themeColor="accent3"/>
        <w:right w:val="single" w:sz="4" w:space="0" w:color="5AB9EB" w:themeColor="accent3"/>
        <w:insideH w:val="single" w:sz="4" w:space="0" w:color="FFFFFF" w:themeColor="background1"/>
        <w:insideV w:val="single" w:sz="4" w:space="0" w:color="FFFFFF" w:themeColor="background1"/>
      </w:tblBorders>
    </w:tblPr>
    <w:tcPr>
      <w:shd w:val="clear" w:color="auto" w:fill="EEF8FD" w:themeFill="accent3" w:themeFillTint="19"/>
    </w:tcPr>
    <w:tblStylePr w:type="firstRow">
      <w:rPr>
        <w:b/>
        <w:bCs/>
      </w:rPr>
      <w:tblPr/>
      <w:tcPr>
        <w:tcBorders>
          <w:top w:val="nil"/>
          <w:left w:val="nil"/>
          <w:bottom w:val="single" w:sz="24" w:space="0" w:color="004C9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579AD" w:themeFill="accent3" w:themeFillShade="99"/>
      </w:tcPr>
    </w:tblStylePr>
    <w:tblStylePr w:type="firstCol">
      <w:rPr>
        <w:color w:val="FFFFFF" w:themeColor="background1"/>
      </w:rPr>
      <w:tblPr/>
      <w:tcPr>
        <w:tcBorders>
          <w:top w:val="nil"/>
          <w:left w:val="nil"/>
          <w:bottom w:val="nil"/>
          <w:right w:val="nil"/>
          <w:insideH w:val="single" w:sz="4" w:space="0" w:color="1579AD" w:themeColor="accent3" w:themeShade="99"/>
          <w:insideV w:val="nil"/>
        </w:tcBorders>
        <w:shd w:val="clear" w:color="auto" w:fill="1579AD"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579AD" w:themeFill="accent3" w:themeFillShade="99"/>
      </w:tcPr>
    </w:tblStylePr>
    <w:tblStylePr w:type="band1Vert">
      <w:tblPr/>
      <w:tcPr>
        <w:shd w:val="clear" w:color="auto" w:fill="BDE2F7" w:themeFill="accent3" w:themeFillTint="66"/>
      </w:tcPr>
    </w:tblStylePr>
    <w:tblStylePr w:type="band1Horz">
      <w:tblPr/>
      <w:tcPr>
        <w:shd w:val="clear" w:color="auto" w:fill="ACDCF5" w:themeFill="accent3" w:themeFillTint="7F"/>
      </w:tcPr>
    </w:tblStylePr>
  </w:style>
  <w:style w:type="table" w:styleId="ColorfulShading-Accent4">
    <w:name w:val="Colorful Shading Accent 4"/>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5AB9EB" w:themeColor="accent3"/>
        <w:left w:val="single" w:sz="4" w:space="0" w:color="004C97" w:themeColor="accent4"/>
        <w:bottom w:val="single" w:sz="4" w:space="0" w:color="004C97" w:themeColor="accent4"/>
        <w:right w:val="single" w:sz="4" w:space="0" w:color="004C97" w:themeColor="accent4"/>
        <w:insideH w:val="single" w:sz="4" w:space="0" w:color="FFFFFF" w:themeColor="background1"/>
        <w:insideV w:val="single" w:sz="4" w:space="0" w:color="FFFFFF" w:themeColor="background1"/>
      </w:tblBorders>
    </w:tblPr>
    <w:tcPr>
      <w:shd w:val="clear" w:color="auto" w:fill="DBEDFF" w:themeFill="accent4" w:themeFillTint="19"/>
    </w:tcPr>
    <w:tblStylePr w:type="firstRow">
      <w:rPr>
        <w:b/>
        <w:bCs/>
      </w:rPr>
      <w:tblPr/>
      <w:tcPr>
        <w:tcBorders>
          <w:top w:val="nil"/>
          <w:left w:val="nil"/>
          <w:bottom w:val="single" w:sz="24" w:space="0" w:color="5AB9EB"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D5A" w:themeFill="accent4" w:themeFillShade="99"/>
      </w:tcPr>
    </w:tblStylePr>
    <w:tblStylePr w:type="firstCol">
      <w:rPr>
        <w:color w:val="FFFFFF" w:themeColor="background1"/>
      </w:rPr>
      <w:tblPr/>
      <w:tcPr>
        <w:tcBorders>
          <w:top w:val="nil"/>
          <w:left w:val="nil"/>
          <w:bottom w:val="nil"/>
          <w:right w:val="nil"/>
          <w:insideH w:val="single" w:sz="4" w:space="0" w:color="002D5A" w:themeColor="accent4" w:themeShade="99"/>
          <w:insideV w:val="nil"/>
        </w:tcBorders>
        <w:shd w:val="clear" w:color="auto" w:fill="002D5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2D5A" w:themeFill="accent4" w:themeFillShade="99"/>
      </w:tcPr>
    </w:tblStylePr>
    <w:tblStylePr w:type="band1Vert">
      <w:tblPr/>
      <w:tcPr>
        <w:shd w:val="clear" w:color="auto" w:fill="6FB7FF" w:themeFill="accent4" w:themeFillTint="66"/>
      </w:tcPr>
    </w:tblStylePr>
    <w:tblStylePr w:type="band1Horz">
      <w:tblPr/>
      <w:tcPr>
        <w:shd w:val="clear" w:color="auto" w:fill="4CA5F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E6643C" w:themeColor="accent6"/>
        <w:left w:val="single" w:sz="4" w:space="0" w:color="5AAA64" w:themeColor="accent5"/>
        <w:bottom w:val="single" w:sz="4" w:space="0" w:color="5AAA64" w:themeColor="accent5"/>
        <w:right w:val="single" w:sz="4" w:space="0" w:color="5AAA64" w:themeColor="accent5"/>
        <w:insideH w:val="single" w:sz="4" w:space="0" w:color="FFFFFF" w:themeColor="background1"/>
        <w:insideV w:val="single" w:sz="4" w:space="0" w:color="FFFFFF" w:themeColor="background1"/>
      </w:tblBorders>
    </w:tblPr>
    <w:tcPr>
      <w:shd w:val="clear" w:color="auto" w:fill="EEF6EF" w:themeFill="accent5" w:themeFillTint="19"/>
    </w:tcPr>
    <w:tblStylePr w:type="firstRow">
      <w:rPr>
        <w:b/>
        <w:bCs/>
      </w:rPr>
      <w:tblPr/>
      <w:tcPr>
        <w:tcBorders>
          <w:top w:val="nil"/>
          <w:left w:val="nil"/>
          <w:bottom w:val="single" w:sz="24" w:space="0" w:color="E6643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663B" w:themeFill="accent5" w:themeFillShade="99"/>
      </w:tcPr>
    </w:tblStylePr>
    <w:tblStylePr w:type="firstCol">
      <w:rPr>
        <w:color w:val="FFFFFF" w:themeColor="background1"/>
      </w:rPr>
      <w:tblPr/>
      <w:tcPr>
        <w:tcBorders>
          <w:top w:val="nil"/>
          <w:left w:val="nil"/>
          <w:bottom w:val="nil"/>
          <w:right w:val="nil"/>
          <w:insideH w:val="single" w:sz="4" w:space="0" w:color="35663B" w:themeColor="accent5" w:themeShade="99"/>
          <w:insideV w:val="nil"/>
        </w:tcBorders>
        <w:shd w:val="clear" w:color="auto" w:fill="35663B"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5663B" w:themeFill="accent5" w:themeFillShade="99"/>
      </w:tcPr>
    </w:tblStylePr>
    <w:tblStylePr w:type="band1Vert">
      <w:tblPr/>
      <w:tcPr>
        <w:shd w:val="clear" w:color="auto" w:fill="BDDDC0" w:themeFill="accent5" w:themeFillTint="66"/>
      </w:tcPr>
    </w:tblStylePr>
    <w:tblStylePr w:type="band1Horz">
      <w:tblPr/>
      <w:tcPr>
        <w:shd w:val="clear" w:color="auto" w:fill="ACD4B1"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5AAA64" w:themeColor="accent5"/>
        <w:left w:val="single" w:sz="4" w:space="0" w:color="E6643C" w:themeColor="accent6"/>
        <w:bottom w:val="single" w:sz="4" w:space="0" w:color="E6643C" w:themeColor="accent6"/>
        <w:right w:val="single" w:sz="4" w:space="0" w:color="E6643C" w:themeColor="accent6"/>
        <w:insideH w:val="single" w:sz="4" w:space="0" w:color="FFFFFF" w:themeColor="background1"/>
        <w:insideV w:val="single" w:sz="4" w:space="0" w:color="FFFFFF" w:themeColor="background1"/>
      </w:tblBorders>
    </w:tblPr>
    <w:tcPr>
      <w:shd w:val="clear" w:color="auto" w:fill="FCEFEB" w:themeFill="accent6" w:themeFillTint="19"/>
    </w:tcPr>
    <w:tblStylePr w:type="firstRow">
      <w:rPr>
        <w:b/>
        <w:bCs/>
      </w:rPr>
      <w:tblPr/>
      <w:tcPr>
        <w:tcBorders>
          <w:top w:val="nil"/>
          <w:left w:val="nil"/>
          <w:bottom w:val="single" w:sz="24" w:space="0" w:color="5AAA6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A3313" w:themeFill="accent6" w:themeFillShade="99"/>
      </w:tcPr>
    </w:tblStylePr>
    <w:tblStylePr w:type="firstCol">
      <w:rPr>
        <w:color w:val="FFFFFF" w:themeColor="background1"/>
      </w:rPr>
      <w:tblPr/>
      <w:tcPr>
        <w:tcBorders>
          <w:top w:val="nil"/>
          <w:left w:val="nil"/>
          <w:bottom w:val="nil"/>
          <w:right w:val="nil"/>
          <w:insideH w:val="single" w:sz="4" w:space="0" w:color="9A3313" w:themeColor="accent6" w:themeShade="99"/>
          <w:insideV w:val="nil"/>
        </w:tcBorders>
        <w:shd w:val="clear" w:color="auto" w:fill="9A3313"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A3313" w:themeFill="accent6" w:themeFillShade="99"/>
      </w:tcPr>
    </w:tblStylePr>
    <w:tblStylePr w:type="band1Vert">
      <w:tblPr/>
      <w:tcPr>
        <w:shd w:val="clear" w:color="auto" w:fill="F5C1B1" w:themeFill="accent6" w:themeFillTint="66"/>
      </w:tcPr>
    </w:tblStylePr>
    <w:tblStylePr w:type="band1Horz">
      <w:tblPr/>
      <w:tcPr>
        <w:shd w:val="clear" w:color="auto" w:fill="F2B19D"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1B242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11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41A1F"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41A1F" w:themeFill="accent1" w:themeFillShade="BF"/>
      </w:tcPr>
    </w:tblStylePr>
    <w:tblStylePr w:type="band1Vert">
      <w:tblPr/>
      <w:tcPr>
        <w:tcBorders>
          <w:top w:val="nil"/>
          <w:left w:val="nil"/>
          <w:bottom w:val="nil"/>
          <w:right w:val="nil"/>
          <w:insideH w:val="nil"/>
          <w:insideV w:val="nil"/>
        </w:tcBorders>
        <w:shd w:val="clear" w:color="auto" w:fill="141A1F" w:themeFill="accent1" w:themeFillShade="BF"/>
      </w:tcPr>
    </w:tblStylePr>
    <w:tblStylePr w:type="band1Horz">
      <w:tblPr/>
      <w:tcPr>
        <w:tcBorders>
          <w:top w:val="nil"/>
          <w:left w:val="nil"/>
          <w:bottom w:val="nil"/>
          <w:right w:val="nil"/>
          <w:insideH w:val="nil"/>
          <w:insideV w:val="nil"/>
        </w:tcBorders>
        <w:shd w:val="clear" w:color="auto" w:fill="141A1F" w:themeFill="accent1" w:themeFillShade="BF"/>
      </w:tcPr>
    </w:tblStylePr>
  </w:style>
  <w:style w:type="table" w:styleId="DarkList-Accent2">
    <w:name w:val="Dark List Accent 2"/>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00758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A42"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576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5764" w:themeFill="accent2" w:themeFillShade="BF"/>
      </w:tcPr>
    </w:tblStylePr>
    <w:tblStylePr w:type="band1Vert">
      <w:tblPr/>
      <w:tcPr>
        <w:tcBorders>
          <w:top w:val="nil"/>
          <w:left w:val="nil"/>
          <w:bottom w:val="nil"/>
          <w:right w:val="nil"/>
          <w:insideH w:val="nil"/>
          <w:insideV w:val="nil"/>
        </w:tcBorders>
        <w:shd w:val="clear" w:color="auto" w:fill="005764" w:themeFill="accent2" w:themeFillShade="BF"/>
      </w:tcPr>
    </w:tblStylePr>
    <w:tblStylePr w:type="band1Horz">
      <w:tblPr/>
      <w:tcPr>
        <w:tcBorders>
          <w:top w:val="nil"/>
          <w:left w:val="nil"/>
          <w:bottom w:val="nil"/>
          <w:right w:val="nil"/>
          <w:insideH w:val="nil"/>
          <w:insideV w:val="nil"/>
        </w:tcBorders>
        <w:shd w:val="clear" w:color="auto" w:fill="005764" w:themeFill="accent2" w:themeFillShade="BF"/>
      </w:tcPr>
    </w:tblStylePr>
  </w:style>
  <w:style w:type="table" w:styleId="DarkList-Accent3">
    <w:name w:val="Dark List Accent 3"/>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5AB9EB"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1649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A97D9"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A97D9" w:themeFill="accent3" w:themeFillShade="BF"/>
      </w:tcPr>
    </w:tblStylePr>
    <w:tblStylePr w:type="band1Vert">
      <w:tblPr/>
      <w:tcPr>
        <w:tcBorders>
          <w:top w:val="nil"/>
          <w:left w:val="nil"/>
          <w:bottom w:val="nil"/>
          <w:right w:val="nil"/>
          <w:insideH w:val="nil"/>
          <w:insideV w:val="nil"/>
        </w:tcBorders>
        <w:shd w:val="clear" w:color="auto" w:fill="1A97D9" w:themeFill="accent3" w:themeFillShade="BF"/>
      </w:tcPr>
    </w:tblStylePr>
    <w:tblStylePr w:type="band1Horz">
      <w:tblPr/>
      <w:tcPr>
        <w:tcBorders>
          <w:top w:val="nil"/>
          <w:left w:val="nil"/>
          <w:bottom w:val="nil"/>
          <w:right w:val="nil"/>
          <w:insideH w:val="nil"/>
          <w:insideV w:val="nil"/>
        </w:tcBorders>
        <w:shd w:val="clear" w:color="auto" w:fill="1A97D9" w:themeFill="accent3" w:themeFillShade="BF"/>
      </w:tcPr>
    </w:tblStylePr>
  </w:style>
  <w:style w:type="table" w:styleId="DarkList-Accent4">
    <w:name w:val="Dark List Accent 4"/>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004C9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54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387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3871" w:themeFill="accent4" w:themeFillShade="BF"/>
      </w:tcPr>
    </w:tblStylePr>
    <w:tblStylePr w:type="band1Vert">
      <w:tblPr/>
      <w:tcPr>
        <w:tcBorders>
          <w:top w:val="nil"/>
          <w:left w:val="nil"/>
          <w:bottom w:val="nil"/>
          <w:right w:val="nil"/>
          <w:insideH w:val="nil"/>
          <w:insideV w:val="nil"/>
        </w:tcBorders>
        <w:shd w:val="clear" w:color="auto" w:fill="003871" w:themeFill="accent4" w:themeFillShade="BF"/>
      </w:tcPr>
    </w:tblStylePr>
    <w:tblStylePr w:type="band1Horz">
      <w:tblPr/>
      <w:tcPr>
        <w:tcBorders>
          <w:top w:val="nil"/>
          <w:left w:val="nil"/>
          <w:bottom w:val="nil"/>
          <w:right w:val="nil"/>
          <w:insideH w:val="nil"/>
          <w:insideV w:val="nil"/>
        </w:tcBorders>
        <w:shd w:val="clear" w:color="auto" w:fill="003871" w:themeFill="accent4" w:themeFillShade="BF"/>
      </w:tcPr>
    </w:tblStylePr>
  </w:style>
  <w:style w:type="table" w:styleId="DarkList-Accent5">
    <w:name w:val="Dark List Accent 5"/>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5AAA6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C5531"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28049"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28049" w:themeFill="accent5" w:themeFillShade="BF"/>
      </w:tcPr>
    </w:tblStylePr>
    <w:tblStylePr w:type="band1Vert">
      <w:tblPr/>
      <w:tcPr>
        <w:tcBorders>
          <w:top w:val="nil"/>
          <w:left w:val="nil"/>
          <w:bottom w:val="nil"/>
          <w:right w:val="nil"/>
          <w:insideH w:val="nil"/>
          <w:insideV w:val="nil"/>
        </w:tcBorders>
        <w:shd w:val="clear" w:color="auto" w:fill="428049" w:themeFill="accent5" w:themeFillShade="BF"/>
      </w:tcPr>
    </w:tblStylePr>
    <w:tblStylePr w:type="band1Horz">
      <w:tblPr/>
      <w:tcPr>
        <w:tcBorders>
          <w:top w:val="nil"/>
          <w:left w:val="nil"/>
          <w:bottom w:val="nil"/>
          <w:right w:val="nil"/>
          <w:insideH w:val="nil"/>
          <w:insideV w:val="nil"/>
        </w:tcBorders>
        <w:shd w:val="clear" w:color="auto" w:fill="428049" w:themeFill="accent5" w:themeFillShade="BF"/>
      </w:tcPr>
    </w:tblStylePr>
  </w:style>
  <w:style w:type="table" w:styleId="DarkList-Accent6">
    <w:name w:val="Dark List Accent 6"/>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E6643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2A1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C04018"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C04018" w:themeFill="accent6" w:themeFillShade="BF"/>
      </w:tcPr>
    </w:tblStylePr>
    <w:tblStylePr w:type="band1Vert">
      <w:tblPr/>
      <w:tcPr>
        <w:tcBorders>
          <w:top w:val="nil"/>
          <w:left w:val="nil"/>
          <w:bottom w:val="nil"/>
          <w:right w:val="nil"/>
          <w:insideH w:val="nil"/>
          <w:insideV w:val="nil"/>
        </w:tcBorders>
        <w:shd w:val="clear" w:color="auto" w:fill="C04018" w:themeFill="accent6" w:themeFillShade="BF"/>
      </w:tcPr>
    </w:tblStylePr>
    <w:tblStylePr w:type="band1Horz">
      <w:tblPr/>
      <w:tcPr>
        <w:tcBorders>
          <w:top w:val="nil"/>
          <w:left w:val="nil"/>
          <w:bottom w:val="nil"/>
          <w:right w:val="nil"/>
          <w:insideH w:val="nil"/>
          <w:insideV w:val="nil"/>
        </w:tcBorders>
        <w:shd w:val="clear" w:color="auto" w:fill="C04018" w:themeFill="accent6" w:themeFillShade="BF"/>
      </w:tcPr>
    </w:tblStylePr>
  </w:style>
  <w:style w:type="table" w:styleId="GridTable1Light">
    <w:name w:val="Grid Table 1 Light"/>
    <w:basedOn w:val="TableNormal"/>
    <w:uiPriority w:val="46"/>
    <w:semiHidden/>
    <w:rsid w:val="00294A5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294A5A"/>
    <w:pPr>
      <w:spacing w:after="0" w:line="240" w:lineRule="auto"/>
    </w:pPr>
    <w:tblPr>
      <w:tblStyleRowBandSize w:val="1"/>
      <w:tblStyleColBandSize w:val="1"/>
      <w:tblBorders>
        <w:top w:val="single" w:sz="4" w:space="0" w:color="93AABA" w:themeColor="accent1" w:themeTint="66"/>
        <w:left w:val="single" w:sz="4" w:space="0" w:color="93AABA" w:themeColor="accent1" w:themeTint="66"/>
        <w:bottom w:val="single" w:sz="4" w:space="0" w:color="93AABA" w:themeColor="accent1" w:themeTint="66"/>
        <w:right w:val="single" w:sz="4" w:space="0" w:color="93AABA" w:themeColor="accent1" w:themeTint="66"/>
        <w:insideH w:val="single" w:sz="4" w:space="0" w:color="93AABA" w:themeColor="accent1" w:themeTint="66"/>
        <w:insideV w:val="single" w:sz="4" w:space="0" w:color="93AABA" w:themeColor="accent1" w:themeTint="66"/>
      </w:tblBorders>
    </w:tblPr>
    <w:tblStylePr w:type="firstRow">
      <w:rPr>
        <w:b/>
        <w:bCs/>
      </w:rPr>
      <w:tblPr/>
      <w:tcPr>
        <w:tcBorders>
          <w:bottom w:val="single" w:sz="12" w:space="0" w:color="607F95" w:themeColor="accent1" w:themeTint="99"/>
        </w:tcBorders>
      </w:tcPr>
    </w:tblStylePr>
    <w:tblStylePr w:type="lastRow">
      <w:rPr>
        <w:b/>
        <w:bCs/>
      </w:rPr>
      <w:tblPr/>
      <w:tcPr>
        <w:tcBorders>
          <w:top w:val="double" w:sz="2" w:space="0" w:color="607F95"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294A5A"/>
    <w:pPr>
      <w:spacing w:after="0" w:line="240" w:lineRule="auto"/>
    </w:pPr>
    <w:tblPr>
      <w:tblStyleRowBandSize w:val="1"/>
      <w:tblStyleColBandSize w:val="1"/>
      <w:tblBorders>
        <w:top w:val="single" w:sz="4" w:space="0" w:color="68EBFF" w:themeColor="accent2" w:themeTint="66"/>
        <w:left w:val="single" w:sz="4" w:space="0" w:color="68EBFF" w:themeColor="accent2" w:themeTint="66"/>
        <w:bottom w:val="single" w:sz="4" w:space="0" w:color="68EBFF" w:themeColor="accent2" w:themeTint="66"/>
        <w:right w:val="single" w:sz="4" w:space="0" w:color="68EBFF" w:themeColor="accent2" w:themeTint="66"/>
        <w:insideH w:val="single" w:sz="4" w:space="0" w:color="68EBFF" w:themeColor="accent2" w:themeTint="66"/>
        <w:insideV w:val="single" w:sz="4" w:space="0" w:color="68EBFF" w:themeColor="accent2" w:themeTint="66"/>
      </w:tblBorders>
    </w:tblPr>
    <w:tblStylePr w:type="firstRow">
      <w:rPr>
        <w:b/>
        <w:bCs/>
      </w:rPr>
      <w:tblPr/>
      <w:tcPr>
        <w:tcBorders>
          <w:bottom w:val="single" w:sz="12" w:space="0" w:color="1DE1FF" w:themeColor="accent2" w:themeTint="99"/>
        </w:tcBorders>
      </w:tcPr>
    </w:tblStylePr>
    <w:tblStylePr w:type="lastRow">
      <w:rPr>
        <w:b/>
        <w:bCs/>
      </w:rPr>
      <w:tblPr/>
      <w:tcPr>
        <w:tcBorders>
          <w:top w:val="double" w:sz="2" w:space="0" w:color="1DE1FF"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294A5A"/>
    <w:pPr>
      <w:spacing w:after="0" w:line="240" w:lineRule="auto"/>
    </w:pPr>
    <w:tblPr>
      <w:tblStyleRowBandSize w:val="1"/>
      <w:tblStyleColBandSize w:val="1"/>
      <w:tblBorders>
        <w:top w:val="single" w:sz="4" w:space="0" w:color="BDE2F7" w:themeColor="accent3" w:themeTint="66"/>
        <w:left w:val="single" w:sz="4" w:space="0" w:color="BDE2F7" w:themeColor="accent3" w:themeTint="66"/>
        <w:bottom w:val="single" w:sz="4" w:space="0" w:color="BDE2F7" w:themeColor="accent3" w:themeTint="66"/>
        <w:right w:val="single" w:sz="4" w:space="0" w:color="BDE2F7" w:themeColor="accent3" w:themeTint="66"/>
        <w:insideH w:val="single" w:sz="4" w:space="0" w:color="BDE2F7" w:themeColor="accent3" w:themeTint="66"/>
        <w:insideV w:val="single" w:sz="4" w:space="0" w:color="BDE2F7" w:themeColor="accent3" w:themeTint="66"/>
      </w:tblBorders>
    </w:tblPr>
    <w:tblStylePr w:type="firstRow">
      <w:rPr>
        <w:b/>
        <w:bCs/>
      </w:rPr>
      <w:tblPr/>
      <w:tcPr>
        <w:tcBorders>
          <w:bottom w:val="single" w:sz="12" w:space="0" w:color="9CD4F3" w:themeColor="accent3" w:themeTint="99"/>
        </w:tcBorders>
      </w:tcPr>
    </w:tblStylePr>
    <w:tblStylePr w:type="lastRow">
      <w:rPr>
        <w:b/>
        <w:bCs/>
      </w:rPr>
      <w:tblPr/>
      <w:tcPr>
        <w:tcBorders>
          <w:top w:val="double" w:sz="2" w:space="0" w:color="9CD4F3"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294A5A"/>
    <w:pPr>
      <w:spacing w:after="0" w:line="240" w:lineRule="auto"/>
    </w:pPr>
    <w:tblPr>
      <w:tblStyleRowBandSize w:val="1"/>
      <w:tblStyleColBandSize w:val="1"/>
      <w:tblBorders>
        <w:top w:val="single" w:sz="4" w:space="0" w:color="6FB7FF" w:themeColor="accent4" w:themeTint="66"/>
        <w:left w:val="single" w:sz="4" w:space="0" w:color="6FB7FF" w:themeColor="accent4" w:themeTint="66"/>
        <w:bottom w:val="single" w:sz="4" w:space="0" w:color="6FB7FF" w:themeColor="accent4" w:themeTint="66"/>
        <w:right w:val="single" w:sz="4" w:space="0" w:color="6FB7FF" w:themeColor="accent4" w:themeTint="66"/>
        <w:insideH w:val="single" w:sz="4" w:space="0" w:color="6FB7FF" w:themeColor="accent4" w:themeTint="66"/>
        <w:insideV w:val="single" w:sz="4" w:space="0" w:color="6FB7FF" w:themeColor="accent4" w:themeTint="66"/>
      </w:tblBorders>
    </w:tblPr>
    <w:tblStylePr w:type="firstRow">
      <w:rPr>
        <w:b/>
        <w:bCs/>
      </w:rPr>
      <w:tblPr/>
      <w:tcPr>
        <w:tcBorders>
          <w:bottom w:val="single" w:sz="12" w:space="0" w:color="2793FF" w:themeColor="accent4" w:themeTint="99"/>
        </w:tcBorders>
      </w:tcPr>
    </w:tblStylePr>
    <w:tblStylePr w:type="lastRow">
      <w:rPr>
        <w:b/>
        <w:bCs/>
      </w:rPr>
      <w:tblPr/>
      <w:tcPr>
        <w:tcBorders>
          <w:top w:val="double" w:sz="2" w:space="0" w:color="2793FF"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294A5A"/>
    <w:pPr>
      <w:spacing w:after="0" w:line="240" w:lineRule="auto"/>
    </w:pPr>
    <w:tblPr>
      <w:tblStyleRowBandSize w:val="1"/>
      <w:tblStyleColBandSize w:val="1"/>
      <w:tblBorders>
        <w:top w:val="single" w:sz="4" w:space="0" w:color="BDDDC0" w:themeColor="accent5" w:themeTint="66"/>
        <w:left w:val="single" w:sz="4" w:space="0" w:color="BDDDC0" w:themeColor="accent5" w:themeTint="66"/>
        <w:bottom w:val="single" w:sz="4" w:space="0" w:color="BDDDC0" w:themeColor="accent5" w:themeTint="66"/>
        <w:right w:val="single" w:sz="4" w:space="0" w:color="BDDDC0" w:themeColor="accent5" w:themeTint="66"/>
        <w:insideH w:val="single" w:sz="4" w:space="0" w:color="BDDDC0" w:themeColor="accent5" w:themeTint="66"/>
        <w:insideV w:val="single" w:sz="4" w:space="0" w:color="BDDDC0" w:themeColor="accent5" w:themeTint="66"/>
      </w:tblBorders>
    </w:tblPr>
    <w:tblStylePr w:type="firstRow">
      <w:rPr>
        <w:b/>
        <w:bCs/>
      </w:rPr>
      <w:tblPr/>
      <w:tcPr>
        <w:tcBorders>
          <w:bottom w:val="single" w:sz="12" w:space="0" w:color="9CCCA1" w:themeColor="accent5" w:themeTint="99"/>
        </w:tcBorders>
      </w:tcPr>
    </w:tblStylePr>
    <w:tblStylePr w:type="lastRow">
      <w:rPr>
        <w:b/>
        <w:bCs/>
      </w:rPr>
      <w:tblPr/>
      <w:tcPr>
        <w:tcBorders>
          <w:top w:val="double" w:sz="2" w:space="0" w:color="9CCCA1"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294A5A"/>
    <w:pPr>
      <w:spacing w:after="0" w:line="240" w:lineRule="auto"/>
    </w:pPr>
    <w:tblPr>
      <w:tblStyleRowBandSize w:val="1"/>
      <w:tblStyleColBandSize w:val="1"/>
      <w:tblBorders>
        <w:top w:val="single" w:sz="4" w:space="0" w:color="F5C1B1" w:themeColor="accent6" w:themeTint="66"/>
        <w:left w:val="single" w:sz="4" w:space="0" w:color="F5C1B1" w:themeColor="accent6" w:themeTint="66"/>
        <w:bottom w:val="single" w:sz="4" w:space="0" w:color="F5C1B1" w:themeColor="accent6" w:themeTint="66"/>
        <w:right w:val="single" w:sz="4" w:space="0" w:color="F5C1B1" w:themeColor="accent6" w:themeTint="66"/>
        <w:insideH w:val="single" w:sz="4" w:space="0" w:color="F5C1B1" w:themeColor="accent6" w:themeTint="66"/>
        <w:insideV w:val="single" w:sz="4" w:space="0" w:color="F5C1B1" w:themeColor="accent6" w:themeTint="66"/>
      </w:tblBorders>
    </w:tblPr>
    <w:tblStylePr w:type="firstRow">
      <w:rPr>
        <w:b/>
        <w:bCs/>
      </w:rPr>
      <w:tblPr/>
      <w:tcPr>
        <w:tcBorders>
          <w:bottom w:val="single" w:sz="12" w:space="0" w:color="F0A28A" w:themeColor="accent6" w:themeTint="99"/>
        </w:tcBorders>
      </w:tcPr>
    </w:tblStylePr>
    <w:tblStylePr w:type="lastRow">
      <w:rPr>
        <w:b/>
        <w:bCs/>
      </w:rPr>
      <w:tblPr/>
      <w:tcPr>
        <w:tcBorders>
          <w:top w:val="double" w:sz="2" w:space="0" w:color="F0A28A"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294A5A"/>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semiHidden/>
    <w:rsid w:val="00294A5A"/>
    <w:pPr>
      <w:spacing w:after="0" w:line="240" w:lineRule="auto"/>
    </w:pPr>
    <w:tblPr>
      <w:tblStyleRowBandSize w:val="1"/>
      <w:tblStyleColBandSize w:val="1"/>
      <w:tblBorders>
        <w:top w:val="single" w:sz="2" w:space="0" w:color="607F95" w:themeColor="accent1" w:themeTint="99"/>
        <w:bottom w:val="single" w:sz="2" w:space="0" w:color="607F95" w:themeColor="accent1" w:themeTint="99"/>
        <w:insideH w:val="single" w:sz="2" w:space="0" w:color="607F95" w:themeColor="accent1" w:themeTint="99"/>
        <w:insideV w:val="single" w:sz="2" w:space="0" w:color="607F95" w:themeColor="accent1" w:themeTint="99"/>
      </w:tblBorders>
    </w:tblPr>
    <w:tblStylePr w:type="firstRow">
      <w:rPr>
        <w:b/>
        <w:bCs/>
      </w:rPr>
      <w:tblPr/>
      <w:tcPr>
        <w:tcBorders>
          <w:top w:val="nil"/>
          <w:bottom w:val="single" w:sz="12" w:space="0" w:color="607F95" w:themeColor="accent1" w:themeTint="99"/>
          <w:insideH w:val="nil"/>
          <w:insideV w:val="nil"/>
        </w:tcBorders>
        <w:shd w:val="clear" w:color="auto" w:fill="FFFFFF" w:themeFill="background1"/>
      </w:tcPr>
    </w:tblStylePr>
    <w:tblStylePr w:type="lastRow">
      <w:rPr>
        <w:b/>
        <w:bCs/>
      </w:rPr>
      <w:tblPr/>
      <w:tcPr>
        <w:tcBorders>
          <w:top w:val="double" w:sz="2" w:space="0" w:color="607F9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GridTable2-Accent2">
    <w:name w:val="Grid Table 2 Accent 2"/>
    <w:basedOn w:val="TableNormal"/>
    <w:uiPriority w:val="47"/>
    <w:semiHidden/>
    <w:rsid w:val="00294A5A"/>
    <w:pPr>
      <w:spacing w:after="0" w:line="240" w:lineRule="auto"/>
    </w:pPr>
    <w:tblPr>
      <w:tblStyleRowBandSize w:val="1"/>
      <w:tblStyleColBandSize w:val="1"/>
      <w:tblBorders>
        <w:top w:val="single" w:sz="2" w:space="0" w:color="1DE1FF" w:themeColor="accent2" w:themeTint="99"/>
        <w:bottom w:val="single" w:sz="2" w:space="0" w:color="1DE1FF" w:themeColor="accent2" w:themeTint="99"/>
        <w:insideH w:val="single" w:sz="2" w:space="0" w:color="1DE1FF" w:themeColor="accent2" w:themeTint="99"/>
        <w:insideV w:val="single" w:sz="2" w:space="0" w:color="1DE1FF" w:themeColor="accent2" w:themeTint="99"/>
      </w:tblBorders>
    </w:tblPr>
    <w:tblStylePr w:type="firstRow">
      <w:rPr>
        <w:b/>
        <w:bCs/>
      </w:rPr>
      <w:tblPr/>
      <w:tcPr>
        <w:tcBorders>
          <w:top w:val="nil"/>
          <w:bottom w:val="single" w:sz="12" w:space="0" w:color="1DE1FF" w:themeColor="accent2" w:themeTint="99"/>
          <w:insideH w:val="nil"/>
          <w:insideV w:val="nil"/>
        </w:tcBorders>
        <w:shd w:val="clear" w:color="auto" w:fill="FFFFFF" w:themeFill="background1"/>
      </w:tcPr>
    </w:tblStylePr>
    <w:tblStylePr w:type="lastRow">
      <w:rPr>
        <w:b/>
        <w:bCs/>
      </w:rPr>
      <w:tblPr/>
      <w:tcPr>
        <w:tcBorders>
          <w:top w:val="double" w:sz="2" w:space="0" w:color="1DE1F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GridTable2-Accent3">
    <w:name w:val="Grid Table 2 Accent 3"/>
    <w:basedOn w:val="TableNormal"/>
    <w:uiPriority w:val="47"/>
    <w:semiHidden/>
    <w:rsid w:val="00294A5A"/>
    <w:pPr>
      <w:spacing w:after="0" w:line="240" w:lineRule="auto"/>
    </w:pPr>
    <w:tblPr>
      <w:tblStyleRowBandSize w:val="1"/>
      <w:tblStyleColBandSize w:val="1"/>
      <w:tblBorders>
        <w:top w:val="single" w:sz="2" w:space="0" w:color="9CD4F3" w:themeColor="accent3" w:themeTint="99"/>
        <w:bottom w:val="single" w:sz="2" w:space="0" w:color="9CD4F3" w:themeColor="accent3" w:themeTint="99"/>
        <w:insideH w:val="single" w:sz="2" w:space="0" w:color="9CD4F3" w:themeColor="accent3" w:themeTint="99"/>
        <w:insideV w:val="single" w:sz="2" w:space="0" w:color="9CD4F3" w:themeColor="accent3" w:themeTint="99"/>
      </w:tblBorders>
    </w:tblPr>
    <w:tblStylePr w:type="firstRow">
      <w:rPr>
        <w:b/>
        <w:bCs/>
      </w:rPr>
      <w:tblPr/>
      <w:tcPr>
        <w:tcBorders>
          <w:top w:val="nil"/>
          <w:bottom w:val="single" w:sz="12" w:space="0" w:color="9CD4F3" w:themeColor="accent3" w:themeTint="99"/>
          <w:insideH w:val="nil"/>
          <w:insideV w:val="nil"/>
        </w:tcBorders>
        <w:shd w:val="clear" w:color="auto" w:fill="FFFFFF" w:themeFill="background1"/>
      </w:tcPr>
    </w:tblStylePr>
    <w:tblStylePr w:type="lastRow">
      <w:rPr>
        <w:b/>
        <w:bCs/>
      </w:rPr>
      <w:tblPr/>
      <w:tcPr>
        <w:tcBorders>
          <w:top w:val="double" w:sz="2" w:space="0" w:color="9CD4F3"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GridTable2-Accent4">
    <w:name w:val="Grid Table 2 Accent 4"/>
    <w:basedOn w:val="TableNormal"/>
    <w:uiPriority w:val="47"/>
    <w:semiHidden/>
    <w:rsid w:val="00294A5A"/>
    <w:pPr>
      <w:spacing w:after="0" w:line="240" w:lineRule="auto"/>
    </w:pPr>
    <w:tblPr>
      <w:tblStyleRowBandSize w:val="1"/>
      <w:tblStyleColBandSize w:val="1"/>
      <w:tblBorders>
        <w:top w:val="single" w:sz="2" w:space="0" w:color="2793FF" w:themeColor="accent4" w:themeTint="99"/>
        <w:bottom w:val="single" w:sz="2" w:space="0" w:color="2793FF" w:themeColor="accent4" w:themeTint="99"/>
        <w:insideH w:val="single" w:sz="2" w:space="0" w:color="2793FF" w:themeColor="accent4" w:themeTint="99"/>
        <w:insideV w:val="single" w:sz="2" w:space="0" w:color="2793FF" w:themeColor="accent4" w:themeTint="99"/>
      </w:tblBorders>
    </w:tblPr>
    <w:tblStylePr w:type="firstRow">
      <w:rPr>
        <w:b/>
        <w:bCs/>
      </w:rPr>
      <w:tblPr/>
      <w:tcPr>
        <w:tcBorders>
          <w:top w:val="nil"/>
          <w:bottom w:val="single" w:sz="12" w:space="0" w:color="2793FF" w:themeColor="accent4" w:themeTint="99"/>
          <w:insideH w:val="nil"/>
          <w:insideV w:val="nil"/>
        </w:tcBorders>
        <w:shd w:val="clear" w:color="auto" w:fill="FFFFFF" w:themeFill="background1"/>
      </w:tcPr>
    </w:tblStylePr>
    <w:tblStylePr w:type="lastRow">
      <w:rPr>
        <w:b/>
        <w:bCs/>
      </w:rPr>
      <w:tblPr/>
      <w:tcPr>
        <w:tcBorders>
          <w:top w:val="double" w:sz="2" w:space="0" w:color="2793F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GridTable2-Accent5">
    <w:name w:val="Grid Table 2 Accent 5"/>
    <w:basedOn w:val="TableNormal"/>
    <w:uiPriority w:val="47"/>
    <w:semiHidden/>
    <w:rsid w:val="00294A5A"/>
    <w:pPr>
      <w:spacing w:after="0" w:line="240" w:lineRule="auto"/>
    </w:pPr>
    <w:tblPr>
      <w:tblStyleRowBandSize w:val="1"/>
      <w:tblStyleColBandSize w:val="1"/>
      <w:tblBorders>
        <w:top w:val="single" w:sz="2" w:space="0" w:color="9CCCA1" w:themeColor="accent5" w:themeTint="99"/>
        <w:bottom w:val="single" w:sz="2" w:space="0" w:color="9CCCA1" w:themeColor="accent5" w:themeTint="99"/>
        <w:insideH w:val="single" w:sz="2" w:space="0" w:color="9CCCA1" w:themeColor="accent5" w:themeTint="99"/>
        <w:insideV w:val="single" w:sz="2" w:space="0" w:color="9CCCA1" w:themeColor="accent5" w:themeTint="99"/>
      </w:tblBorders>
    </w:tblPr>
    <w:tblStylePr w:type="firstRow">
      <w:rPr>
        <w:b/>
        <w:bCs/>
      </w:rPr>
      <w:tblPr/>
      <w:tcPr>
        <w:tcBorders>
          <w:top w:val="nil"/>
          <w:bottom w:val="single" w:sz="12" w:space="0" w:color="9CCCA1" w:themeColor="accent5" w:themeTint="99"/>
          <w:insideH w:val="nil"/>
          <w:insideV w:val="nil"/>
        </w:tcBorders>
        <w:shd w:val="clear" w:color="auto" w:fill="FFFFFF" w:themeFill="background1"/>
      </w:tcPr>
    </w:tblStylePr>
    <w:tblStylePr w:type="lastRow">
      <w:rPr>
        <w:b/>
        <w:bCs/>
      </w:rPr>
      <w:tblPr/>
      <w:tcPr>
        <w:tcBorders>
          <w:top w:val="double" w:sz="2" w:space="0" w:color="9CCCA1"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GridTable2-Accent6">
    <w:name w:val="Grid Table 2 Accent 6"/>
    <w:basedOn w:val="TableNormal"/>
    <w:uiPriority w:val="47"/>
    <w:semiHidden/>
    <w:rsid w:val="00294A5A"/>
    <w:pPr>
      <w:spacing w:after="0" w:line="240" w:lineRule="auto"/>
    </w:pPr>
    <w:tblPr>
      <w:tblStyleRowBandSize w:val="1"/>
      <w:tblStyleColBandSize w:val="1"/>
      <w:tblBorders>
        <w:top w:val="single" w:sz="2" w:space="0" w:color="F0A28A" w:themeColor="accent6" w:themeTint="99"/>
        <w:bottom w:val="single" w:sz="2" w:space="0" w:color="F0A28A" w:themeColor="accent6" w:themeTint="99"/>
        <w:insideH w:val="single" w:sz="2" w:space="0" w:color="F0A28A" w:themeColor="accent6" w:themeTint="99"/>
        <w:insideV w:val="single" w:sz="2" w:space="0" w:color="F0A28A" w:themeColor="accent6" w:themeTint="99"/>
      </w:tblBorders>
    </w:tblPr>
    <w:tblStylePr w:type="firstRow">
      <w:rPr>
        <w:b/>
        <w:bCs/>
      </w:rPr>
      <w:tblPr/>
      <w:tcPr>
        <w:tcBorders>
          <w:top w:val="nil"/>
          <w:bottom w:val="single" w:sz="12" w:space="0" w:color="F0A28A" w:themeColor="accent6" w:themeTint="99"/>
          <w:insideH w:val="nil"/>
          <w:insideV w:val="nil"/>
        </w:tcBorders>
        <w:shd w:val="clear" w:color="auto" w:fill="FFFFFF" w:themeFill="background1"/>
      </w:tcPr>
    </w:tblStylePr>
    <w:tblStylePr w:type="lastRow">
      <w:rPr>
        <w:b/>
        <w:bCs/>
      </w:rPr>
      <w:tblPr/>
      <w:tcPr>
        <w:tcBorders>
          <w:top w:val="double" w:sz="2" w:space="0" w:color="F0A28A"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GridTable3">
    <w:name w:val="Grid Table 3"/>
    <w:basedOn w:val="TableNormal"/>
    <w:uiPriority w:val="48"/>
    <w:semiHidden/>
    <w:rsid w:val="00294A5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semiHidden/>
    <w:rsid w:val="00294A5A"/>
    <w:pPr>
      <w:spacing w:after="0" w:line="240" w:lineRule="auto"/>
    </w:pPr>
    <w:tblPr>
      <w:tblStyleRowBandSize w:val="1"/>
      <w:tblStyleColBandSize w:val="1"/>
      <w:tblBorders>
        <w:top w:val="single" w:sz="4" w:space="0" w:color="607F95" w:themeColor="accent1" w:themeTint="99"/>
        <w:left w:val="single" w:sz="4" w:space="0" w:color="607F95" w:themeColor="accent1" w:themeTint="99"/>
        <w:bottom w:val="single" w:sz="4" w:space="0" w:color="607F95" w:themeColor="accent1" w:themeTint="99"/>
        <w:right w:val="single" w:sz="4" w:space="0" w:color="607F95" w:themeColor="accent1" w:themeTint="99"/>
        <w:insideH w:val="single" w:sz="4" w:space="0" w:color="607F95" w:themeColor="accent1" w:themeTint="99"/>
        <w:insideV w:val="single" w:sz="4" w:space="0" w:color="607F9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9D4DC" w:themeFill="accent1" w:themeFillTint="33"/>
      </w:tcPr>
    </w:tblStylePr>
    <w:tblStylePr w:type="band1Horz">
      <w:tblPr/>
      <w:tcPr>
        <w:shd w:val="clear" w:color="auto" w:fill="C9D4DC" w:themeFill="accent1" w:themeFillTint="33"/>
      </w:tcPr>
    </w:tblStylePr>
    <w:tblStylePr w:type="neCell">
      <w:tblPr/>
      <w:tcPr>
        <w:tcBorders>
          <w:bottom w:val="single" w:sz="4" w:space="0" w:color="607F95" w:themeColor="accent1" w:themeTint="99"/>
        </w:tcBorders>
      </w:tcPr>
    </w:tblStylePr>
    <w:tblStylePr w:type="nwCell">
      <w:tblPr/>
      <w:tcPr>
        <w:tcBorders>
          <w:bottom w:val="single" w:sz="4" w:space="0" w:color="607F95" w:themeColor="accent1" w:themeTint="99"/>
        </w:tcBorders>
      </w:tcPr>
    </w:tblStylePr>
    <w:tblStylePr w:type="seCell">
      <w:tblPr/>
      <w:tcPr>
        <w:tcBorders>
          <w:top w:val="single" w:sz="4" w:space="0" w:color="607F95" w:themeColor="accent1" w:themeTint="99"/>
        </w:tcBorders>
      </w:tcPr>
    </w:tblStylePr>
    <w:tblStylePr w:type="swCell">
      <w:tblPr/>
      <w:tcPr>
        <w:tcBorders>
          <w:top w:val="single" w:sz="4" w:space="0" w:color="607F95" w:themeColor="accent1" w:themeTint="99"/>
        </w:tcBorders>
      </w:tcPr>
    </w:tblStylePr>
  </w:style>
  <w:style w:type="table" w:styleId="GridTable3-Accent2">
    <w:name w:val="Grid Table 3 Accent 2"/>
    <w:basedOn w:val="TableNormal"/>
    <w:uiPriority w:val="48"/>
    <w:semiHidden/>
    <w:rsid w:val="00294A5A"/>
    <w:pPr>
      <w:spacing w:after="0" w:line="240" w:lineRule="auto"/>
    </w:pPr>
    <w:tblPr>
      <w:tblStyleRowBandSize w:val="1"/>
      <w:tblStyleColBandSize w:val="1"/>
      <w:tblBorders>
        <w:top w:val="single" w:sz="4" w:space="0" w:color="1DE1FF" w:themeColor="accent2" w:themeTint="99"/>
        <w:left w:val="single" w:sz="4" w:space="0" w:color="1DE1FF" w:themeColor="accent2" w:themeTint="99"/>
        <w:bottom w:val="single" w:sz="4" w:space="0" w:color="1DE1FF" w:themeColor="accent2" w:themeTint="99"/>
        <w:right w:val="single" w:sz="4" w:space="0" w:color="1DE1FF" w:themeColor="accent2" w:themeTint="99"/>
        <w:insideH w:val="single" w:sz="4" w:space="0" w:color="1DE1FF" w:themeColor="accent2" w:themeTint="99"/>
        <w:insideV w:val="single" w:sz="4" w:space="0" w:color="1DE1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3F5FF" w:themeFill="accent2" w:themeFillTint="33"/>
      </w:tcPr>
    </w:tblStylePr>
    <w:tblStylePr w:type="band1Horz">
      <w:tblPr/>
      <w:tcPr>
        <w:shd w:val="clear" w:color="auto" w:fill="B3F5FF" w:themeFill="accent2" w:themeFillTint="33"/>
      </w:tcPr>
    </w:tblStylePr>
    <w:tblStylePr w:type="neCell">
      <w:tblPr/>
      <w:tcPr>
        <w:tcBorders>
          <w:bottom w:val="single" w:sz="4" w:space="0" w:color="1DE1FF" w:themeColor="accent2" w:themeTint="99"/>
        </w:tcBorders>
      </w:tcPr>
    </w:tblStylePr>
    <w:tblStylePr w:type="nwCell">
      <w:tblPr/>
      <w:tcPr>
        <w:tcBorders>
          <w:bottom w:val="single" w:sz="4" w:space="0" w:color="1DE1FF" w:themeColor="accent2" w:themeTint="99"/>
        </w:tcBorders>
      </w:tcPr>
    </w:tblStylePr>
    <w:tblStylePr w:type="seCell">
      <w:tblPr/>
      <w:tcPr>
        <w:tcBorders>
          <w:top w:val="single" w:sz="4" w:space="0" w:color="1DE1FF" w:themeColor="accent2" w:themeTint="99"/>
        </w:tcBorders>
      </w:tcPr>
    </w:tblStylePr>
    <w:tblStylePr w:type="swCell">
      <w:tblPr/>
      <w:tcPr>
        <w:tcBorders>
          <w:top w:val="single" w:sz="4" w:space="0" w:color="1DE1FF" w:themeColor="accent2" w:themeTint="99"/>
        </w:tcBorders>
      </w:tcPr>
    </w:tblStylePr>
  </w:style>
  <w:style w:type="table" w:styleId="GridTable3-Accent3">
    <w:name w:val="Grid Table 3 Accent 3"/>
    <w:basedOn w:val="TableNormal"/>
    <w:uiPriority w:val="48"/>
    <w:semiHidden/>
    <w:rsid w:val="00294A5A"/>
    <w:pPr>
      <w:spacing w:after="0" w:line="240" w:lineRule="auto"/>
    </w:pPr>
    <w:tblPr>
      <w:tblStyleRowBandSize w:val="1"/>
      <w:tblStyleColBandSize w:val="1"/>
      <w:tblBorders>
        <w:top w:val="single" w:sz="4" w:space="0" w:color="9CD4F3" w:themeColor="accent3" w:themeTint="99"/>
        <w:left w:val="single" w:sz="4" w:space="0" w:color="9CD4F3" w:themeColor="accent3" w:themeTint="99"/>
        <w:bottom w:val="single" w:sz="4" w:space="0" w:color="9CD4F3" w:themeColor="accent3" w:themeTint="99"/>
        <w:right w:val="single" w:sz="4" w:space="0" w:color="9CD4F3" w:themeColor="accent3" w:themeTint="99"/>
        <w:insideH w:val="single" w:sz="4" w:space="0" w:color="9CD4F3" w:themeColor="accent3" w:themeTint="99"/>
        <w:insideV w:val="single" w:sz="4" w:space="0" w:color="9CD4F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F0FB" w:themeFill="accent3" w:themeFillTint="33"/>
      </w:tcPr>
    </w:tblStylePr>
    <w:tblStylePr w:type="band1Horz">
      <w:tblPr/>
      <w:tcPr>
        <w:shd w:val="clear" w:color="auto" w:fill="DEF0FB" w:themeFill="accent3" w:themeFillTint="33"/>
      </w:tcPr>
    </w:tblStylePr>
    <w:tblStylePr w:type="neCell">
      <w:tblPr/>
      <w:tcPr>
        <w:tcBorders>
          <w:bottom w:val="single" w:sz="4" w:space="0" w:color="9CD4F3" w:themeColor="accent3" w:themeTint="99"/>
        </w:tcBorders>
      </w:tcPr>
    </w:tblStylePr>
    <w:tblStylePr w:type="nwCell">
      <w:tblPr/>
      <w:tcPr>
        <w:tcBorders>
          <w:bottom w:val="single" w:sz="4" w:space="0" w:color="9CD4F3" w:themeColor="accent3" w:themeTint="99"/>
        </w:tcBorders>
      </w:tcPr>
    </w:tblStylePr>
    <w:tblStylePr w:type="seCell">
      <w:tblPr/>
      <w:tcPr>
        <w:tcBorders>
          <w:top w:val="single" w:sz="4" w:space="0" w:color="9CD4F3" w:themeColor="accent3" w:themeTint="99"/>
        </w:tcBorders>
      </w:tcPr>
    </w:tblStylePr>
    <w:tblStylePr w:type="swCell">
      <w:tblPr/>
      <w:tcPr>
        <w:tcBorders>
          <w:top w:val="single" w:sz="4" w:space="0" w:color="9CD4F3" w:themeColor="accent3" w:themeTint="99"/>
        </w:tcBorders>
      </w:tcPr>
    </w:tblStylePr>
  </w:style>
  <w:style w:type="table" w:styleId="GridTable3-Accent4">
    <w:name w:val="Grid Table 3 Accent 4"/>
    <w:basedOn w:val="TableNormal"/>
    <w:uiPriority w:val="48"/>
    <w:semiHidden/>
    <w:rsid w:val="00294A5A"/>
    <w:pPr>
      <w:spacing w:after="0" w:line="240" w:lineRule="auto"/>
    </w:pPr>
    <w:tblPr>
      <w:tblStyleRowBandSize w:val="1"/>
      <w:tblStyleColBandSize w:val="1"/>
      <w:tblBorders>
        <w:top w:val="single" w:sz="4" w:space="0" w:color="2793FF" w:themeColor="accent4" w:themeTint="99"/>
        <w:left w:val="single" w:sz="4" w:space="0" w:color="2793FF" w:themeColor="accent4" w:themeTint="99"/>
        <w:bottom w:val="single" w:sz="4" w:space="0" w:color="2793FF" w:themeColor="accent4" w:themeTint="99"/>
        <w:right w:val="single" w:sz="4" w:space="0" w:color="2793FF" w:themeColor="accent4" w:themeTint="99"/>
        <w:insideH w:val="single" w:sz="4" w:space="0" w:color="2793FF" w:themeColor="accent4" w:themeTint="99"/>
        <w:insideV w:val="single" w:sz="4" w:space="0" w:color="2793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4" w:themeFillTint="33"/>
      </w:tcPr>
    </w:tblStylePr>
    <w:tblStylePr w:type="band1Horz">
      <w:tblPr/>
      <w:tcPr>
        <w:shd w:val="clear" w:color="auto" w:fill="B7DBFF" w:themeFill="accent4" w:themeFillTint="33"/>
      </w:tcPr>
    </w:tblStylePr>
    <w:tblStylePr w:type="neCell">
      <w:tblPr/>
      <w:tcPr>
        <w:tcBorders>
          <w:bottom w:val="single" w:sz="4" w:space="0" w:color="2793FF" w:themeColor="accent4" w:themeTint="99"/>
        </w:tcBorders>
      </w:tcPr>
    </w:tblStylePr>
    <w:tblStylePr w:type="nwCell">
      <w:tblPr/>
      <w:tcPr>
        <w:tcBorders>
          <w:bottom w:val="single" w:sz="4" w:space="0" w:color="2793FF" w:themeColor="accent4" w:themeTint="99"/>
        </w:tcBorders>
      </w:tcPr>
    </w:tblStylePr>
    <w:tblStylePr w:type="seCell">
      <w:tblPr/>
      <w:tcPr>
        <w:tcBorders>
          <w:top w:val="single" w:sz="4" w:space="0" w:color="2793FF" w:themeColor="accent4" w:themeTint="99"/>
        </w:tcBorders>
      </w:tcPr>
    </w:tblStylePr>
    <w:tblStylePr w:type="swCell">
      <w:tblPr/>
      <w:tcPr>
        <w:tcBorders>
          <w:top w:val="single" w:sz="4" w:space="0" w:color="2793FF" w:themeColor="accent4" w:themeTint="99"/>
        </w:tcBorders>
      </w:tcPr>
    </w:tblStylePr>
  </w:style>
  <w:style w:type="table" w:styleId="GridTable3-Accent5">
    <w:name w:val="Grid Table 3 Accent 5"/>
    <w:basedOn w:val="TableNormal"/>
    <w:uiPriority w:val="48"/>
    <w:semiHidden/>
    <w:rsid w:val="00294A5A"/>
    <w:pPr>
      <w:spacing w:after="0" w:line="240" w:lineRule="auto"/>
    </w:pPr>
    <w:tblPr>
      <w:tblStyleRowBandSize w:val="1"/>
      <w:tblStyleColBandSize w:val="1"/>
      <w:tblBorders>
        <w:top w:val="single" w:sz="4" w:space="0" w:color="9CCCA1" w:themeColor="accent5" w:themeTint="99"/>
        <w:left w:val="single" w:sz="4" w:space="0" w:color="9CCCA1" w:themeColor="accent5" w:themeTint="99"/>
        <w:bottom w:val="single" w:sz="4" w:space="0" w:color="9CCCA1" w:themeColor="accent5" w:themeTint="99"/>
        <w:right w:val="single" w:sz="4" w:space="0" w:color="9CCCA1" w:themeColor="accent5" w:themeTint="99"/>
        <w:insideH w:val="single" w:sz="4" w:space="0" w:color="9CCCA1" w:themeColor="accent5" w:themeTint="99"/>
        <w:insideV w:val="single" w:sz="4" w:space="0" w:color="9CCCA1"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EDF" w:themeFill="accent5" w:themeFillTint="33"/>
      </w:tcPr>
    </w:tblStylePr>
    <w:tblStylePr w:type="band1Horz">
      <w:tblPr/>
      <w:tcPr>
        <w:shd w:val="clear" w:color="auto" w:fill="DEEEDF" w:themeFill="accent5" w:themeFillTint="33"/>
      </w:tcPr>
    </w:tblStylePr>
    <w:tblStylePr w:type="neCell">
      <w:tblPr/>
      <w:tcPr>
        <w:tcBorders>
          <w:bottom w:val="single" w:sz="4" w:space="0" w:color="9CCCA1" w:themeColor="accent5" w:themeTint="99"/>
        </w:tcBorders>
      </w:tcPr>
    </w:tblStylePr>
    <w:tblStylePr w:type="nwCell">
      <w:tblPr/>
      <w:tcPr>
        <w:tcBorders>
          <w:bottom w:val="single" w:sz="4" w:space="0" w:color="9CCCA1" w:themeColor="accent5" w:themeTint="99"/>
        </w:tcBorders>
      </w:tcPr>
    </w:tblStylePr>
    <w:tblStylePr w:type="seCell">
      <w:tblPr/>
      <w:tcPr>
        <w:tcBorders>
          <w:top w:val="single" w:sz="4" w:space="0" w:color="9CCCA1" w:themeColor="accent5" w:themeTint="99"/>
        </w:tcBorders>
      </w:tcPr>
    </w:tblStylePr>
    <w:tblStylePr w:type="swCell">
      <w:tblPr/>
      <w:tcPr>
        <w:tcBorders>
          <w:top w:val="single" w:sz="4" w:space="0" w:color="9CCCA1" w:themeColor="accent5" w:themeTint="99"/>
        </w:tcBorders>
      </w:tcPr>
    </w:tblStylePr>
  </w:style>
  <w:style w:type="table" w:styleId="GridTable3-Accent6">
    <w:name w:val="Grid Table 3 Accent 6"/>
    <w:basedOn w:val="TableNormal"/>
    <w:uiPriority w:val="48"/>
    <w:semiHidden/>
    <w:rsid w:val="00294A5A"/>
    <w:pPr>
      <w:spacing w:after="0" w:line="240" w:lineRule="auto"/>
    </w:pPr>
    <w:tblPr>
      <w:tblStyleRowBandSize w:val="1"/>
      <w:tblStyleColBandSize w:val="1"/>
      <w:tblBorders>
        <w:top w:val="single" w:sz="4" w:space="0" w:color="F0A28A" w:themeColor="accent6" w:themeTint="99"/>
        <w:left w:val="single" w:sz="4" w:space="0" w:color="F0A28A" w:themeColor="accent6" w:themeTint="99"/>
        <w:bottom w:val="single" w:sz="4" w:space="0" w:color="F0A28A" w:themeColor="accent6" w:themeTint="99"/>
        <w:right w:val="single" w:sz="4" w:space="0" w:color="F0A28A" w:themeColor="accent6" w:themeTint="99"/>
        <w:insideH w:val="single" w:sz="4" w:space="0" w:color="F0A28A" w:themeColor="accent6" w:themeTint="99"/>
        <w:insideV w:val="single" w:sz="4" w:space="0" w:color="F0A28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E0D8" w:themeFill="accent6" w:themeFillTint="33"/>
      </w:tcPr>
    </w:tblStylePr>
    <w:tblStylePr w:type="band1Horz">
      <w:tblPr/>
      <w:tcPr>
        <w:shd w:val="clear" w:color="auto" w:fill="FAE0D8" w:themeFill="accent6" w:themeFillTint="33"/>
      </w:tcPr>
    </w:tblStylePr>
    <w:tblStylePr w:type="neCell">
      <w:tblPr/>
      <w:tcPr>
        <w:tcBorders>
          <w:bottom w:val="single" w:sz="4" w:space="0" w:color="F0A28A" w:themeColor="accent6" w:themeTint="99"/>
        </w:tcBorders>
      </w:tcPr>
    </w:tblStylePr>
    <w:tblStylePr w:type="nwCell">
      <w:tblPr/>
      <w:tcPr>
        <w:tcBorders>
          <w:bottom w:val="single" w:sz="4" w:space="0" w:color="F0A28A" w:themeColor="accent6" w:themeTint="99"/>
        </w:tcBorders>
      </w:tcPr>
    </w:tblStylePr>
    <w:tblStylePr w:type="seCell">
      <w:tblPr/>
      <w:tcPr>
        <w:tcBorders>
          <w:top w:val="single" w:sz="4" w:space="0" w:color="F0A28A" w:themeColor="accent6" w:themeTint="99"/>
        </w:tcBorders>
      </w:tcPr>
    </w:tblStylePr>
    <w:tblStylePr w:type="swCell">
      <w:tblPr/>
      <w:tcPr>
        <w:tcBorders>
          <w:top w:val="single" w:sz="4" w:space="0" w:color="F0A28A" w:themeColor="accent6" w:themeTint="99"/>
        </w:tcBorders>
      </w:tcPr>
    </w:tblStylePr>
  </w:style>
  <w:style w:type="table" w:styleId="GridTable4">
    <w:name w:val="Grid Table 4"/>
    <w:basedOn w:val="TableNormal"/>
    <w:uiPriority w:val="49"/>
    <w:semiHidden/>
    <w:rsid w:val="00294A5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semiHidden/>
    <w:rsid w:val="00294A5A"/>
    <w:pPr>
      <w:spacing w:after="0" w:line="240" w:lineRule="auto"/>
    </w:pPr>
    <w:tblPr>
      <w:tblStyleRowBandSize w:val="1"/>
      <w:tblStyleColBandSize w:val="1"/>
      <w:tblBorders>
        <w:top w:val="single" w:sz="4" w:space="0" w:color="607F95" w:themeColor="accent1" w:themeTint="99"/>
        <w:left w:val="single" w:sz="4" w:space="0" w:color="607F95" w:themeColor="accent1" w:themeTint="99"/>
        <w:bottom w:val="single" w:sz="4" w:space="0" w:color="607F95" w:themeColor="accent1" w:themeTint="99"/>
        <w:right w:val="single" w:sz="4" w:space="0" w:color="607F95" w:themeColor="accent1" w:themeTint="99"/>
        <w:insideH w:val="single" w:sz="4" w:space="0" w:color="607F95" w:themeColor="accent1" w:themeTint="99"/>
        <w:insideV w:val="single" w:sz="4" w:space="0" w:color="607F95" w:themeColor="accent1" w:themeTint="99"/>
      </w:tblBorders>
    </w:tblPr>
    <w:tblStylePr w:type="firstRow">
      <w:rPr>
        <w:b/>
        <w:bCs/>
        <w:color w:val="FFFFFF" w:themeColor="background1"/>
      </w:rPr>
      <w:tblPr/>
      <w:tcPr>
        <w:tcBorders>
          <w:top w:val="single" w:sz="4" w:space="0" w:color="1B242A" w:themeColor="accent1"/>
          <w:left w:val="single" w:sz="4" w:space="0" w:color="1B242A" w:themeColor="accent1"/>
          <w:bottom w:val="single" w:sz="4" w:space="0" w:color="1B242A" w:themeColor="accent1"/>
          <w:right w:val="single" w:sz="4" w:space="0" w:color="1B242A" w:themeColor="accent1"/>
          <w:insideH w:val="nil"/>
          <w:insideV w:val="nil"/>
        </w:tcBorders>
        <w:shd w:val="clear" w:color="auto" w:fill="1B242A" w:themeFill="accent1"/>
      </w:tcPr>
    </w:tblStylePr>
    <w:tblStylePr w:type="lastRow">
      <w:rPr>
        <w:b/>
        <w:bCs/>
      </w:rPr>
      <w:tblPr/>
      <w:tcPr>
        <w:tcBorders>
          <w:top w:val="double" w:sz="4" w:space="0" w:color="1B242A" w:themeColor="accent1"/>
        </w:tcBorders>
      </w:tc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GridTable4-Accent2">
    <w:name w:val="Grid Table 4 Accent 2"/>
    <w:basedOn w:val="TableNormal"/>
    <w:uiPriority w:val="49"/>
    <w:semiHidden/>
    <w:rsid w:val="00294A5A"/>
    <w:pPr>
      <w:spacing w:after="0" w:line="240" w:lineRule="auto"/>
    </w:pPr>
    <w:tblPr>
      <w:tblStyleRowBandSize w:val="1"/>
      <w:tblStyleColBandSize w:val="1"/>
      <w:tblBorders>
        <w:top w:val="single" w:sz="4" w:space="0" w:color="1DE1FF" w:themeColor="accent2" w:themeTint="99"/>
        <w:left w:val="single" w:sz="4" w:space="0" w:color="1DE1FF" w:themeColor="accent2" w:themeTint="99"/>
        <w:bottom w:val="single" w:sz="4" w:space="0" w:color="1DE1FF" w:themeColor="accent2" w:themeTint="99"/>
        <w:right w:val="single" w:sz="4" w:space="0" w:color="1DE1FF" w:themeColor="accent2" w:themeTint="99"/>
        <w:insideH w:val="single" w:sz="4" w:space="0" w:color="1DE1FF" w:themeColor="accent2" w:themeTint="99"/>
        <w:insideV w:val="single" w:sz="4" w:space="0" w:color="1DE1FF" w:themeColor="accent2" w:themeTint="99"/>
      </w:tblBorders>
    </w:tblPr>
    <w:tblStylePr w:type="firstRow">
      <w:rPr>
        <w:b/>
        <w:bCs/>
        <w:color w:val="FFFFFF" w:themeColor="background1"/>
      </w:rPr>
      <w:tblPr/>
      <w:tcPr>
        <w:tcBorders>
          <w:top w:val="single" w:sz="4" w:space="0" w:color="007586" w:themeColor="accent2"/>
          <w:left w:val="single" w:sz="4" w:space="0" w:color="007586" w:themeColor="accent2"/>
          <w:bottom w:val="single" w:sz="4" w:space="0" w:color="007586" w:themeColor="accent2"/>
          <w:right w:val="single" w:sz="4" w:space="0" w:color="007586" w:themeColor="accent2"/>
          <w:insideH w:val="nil"/>
          <w:insideV w:val="nil"/>
        </w:tcBorders>
        <w:shd w:val="clear" w:color="auto" w:fill="007586" w:themeFill="accent2"/>
      </w:tcPr>
    </w:tblStylePr>
    <w:tblStylePr w:type="lastRow">
      <w:rPr>
        <w:b/>
        <w:bCs/>
      </w:rPr>
      <w:tblPr/>
      <w:tcPr>
        <w:tcBorders>
          <w:top w:val="double" w:sz="4" w:space="0" w:color="007586" w:themeColor="accent2"/>
        </w:tcBorders>
      </w:tc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GridTable4-Accent3">
    <w:name w:val="Grid Table 4 Accent 3"/>
    <w:basedOn w:val="TableNormal"/>
    <w:uiPriority w:val="49"/>
    <w:semiHidden/>
    <w:rsid w:val="00294A5A"/>
    <w:pPr>
      <w:spacing w:after="0" w:line="240" w:lineRule="auto"/>
    </w:pPr>
    <w:tblPr>
      <w:tblStyleRowBandSize w:val="1"/>
      <w:tblStyleColBandSize w:val="1"/>
      <w:tblBorders>
        <w:top w:val="single" w:sz="4" w:space="0" w:color="9CD4F3" w:themeColor="accent3" w:themeTint="99"/>
        <w:left w:val="single" w:sz="4" w:space="0" w:color="9CD4F3" w:themeColor="accent3" w:themeTint="99"/>
        <w:bottom w:val="single" w:sz="4" w:space="0" w:color="9CD4F3" w:themeColor="accent3" w:themeTint="99"/>
        <w:right w:val="single" w:sz="4" w:space="0" w:color="9CD4F3" w:themeColor="accent3" w:themeTint="99"/>
        <w:insideH w:val="single" w:sz="4" w:space="0" w:color="9CD4F3" w:themeColor="accent3" w:themeTint="99"/>
        <w:insideV w:val="single" w:sz="4" w:space="0" w:color="9CD4F3" w:themeColor="accent3" w:themeTint="99"/>
      </w:tblBorders>
    </w:tblPr>
    <w:tblStylePr w:type="firstRow">
      <w:rPr>
        <w:b/>
        <w:bCs/>
        <w:color w:val="FFFFFF" w:themeColor="background1"/>
      </w:rPr>
      <w:tblPr/>
      <w:tcPr>
        <w:tcBorders>
          <w:top w:val="single" w:sz="4" w:space="0" w:color="5AB9EB" w:themeColor="accent3"/>
          <w:left w:val="single" w:sz="4" w:space="0" w:color="5AB9EB" w:themeColor="accent3"/>
          <w:bottom w:val="single" w:sz="4" w:space="0" w:color="5AB9EB" w:themeColor="accent3"/>
          <w:right w:val="single" w:sz="4" w:space="0" w:color="5AB9EB" w:themeColor="accent3"/>
          <w:insideH w:val="nil"/>
          <w:insideV w:val="nil"/>
        </w:tcBorders>
        <w:shd w:val="clear" w:color="auto" w:fill="5AB9EB" w:themeFill="accent3"/>
      </w:tcPr>
    </w:tblStylePr>
    <w:tblStylePr w:type="lastRow">
      <w:rPr>
        <w:b/>
        <w:bCs/>
      </w:rPr>
      <w:tblPr/>
      <w:tcPr>
        <w:tcBorders>
          <w:top w:val="double" w:sz="4" w:space="0" w:color="5AB9EB" w:themeColor="accent3"/>
        </w:tcBorders>
      </w:tc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GridTable4-Accent4">
    <w:name w:val="Grid Table 4 Accent 4"/>
    <w:basedOn w:val="TableNormal"/>
    <w:uiPriority w:val="49"/>
    <w:semiHidden/>
    <w:rsid w:val="00294A5A"/>
    <w:pPr>
      <w:spacing w:after="0" w:line="240" w:lineRule="auto"/>
    </w:pPr>
    <w:tblPr>
      <w:tblStyleRowBandSize w:val="1"/>
      <w:tblStyleColBandSize w:val="1"/>
      <w:tblBorders>
        <w:top w:val="single" w:sz="4" w:space="0" w:color="2793FF" w:themeColor="accent4" w:themeTint="99"/>
        <w:left w:val="single" w:sz="4" w:space="0" w:color="2793FF" w:themeColor="accent4" w:themeTint="99"/>
        <w:bottom w:val="single" w:sz="4" w:space="0" w:color="2793FF" w:themeColor="accent4" w:themeTint="99"/>
        <w:right w:val="single" w:sz="4" w:space="0" w:color="2793FF" w:themeColor="accent4" w:themeTint="99"/>
        <w:insideH w:val="single" w:sz="4" w:space="0" w:color="2793FF" w:themeColor="accent4" w:themeTint="99"/>
        <w:insideV w:val="single" w:sz="4" w:space="0" w:color="2793FF" w:themeColor="accent4" w:themeTint="99"/>
      </w:tblBorders>
    </w:tblPr>
    <w:tblStylePr w:type="firstRow">
      <w:rPr>
        <w:b/>
        <w:bCs/>
        <w:color w:val="FFFFFF" w:themeColor="background1"/>
      </w:rPr>
      <w:tblPr/>
      <w:tcPr>
        <w:tcBorders>
          <w:top w:val="single" w:sz="4" w:space="0" w:color="004C97" w:themeColor="accent4"/>
          <w:left w:val="single" w:sz="4" w:space="0" w:color="004C97" w:themeColor="accent4"/>
          <w:bottom w:val="single" w:sz="4" w:space="0" w:color="004C97" w:themeColor="accent4"/>
          <w:right w:val="single" w:sz="4" w:space="0" w:color="004C97" w:themeColor="accent4"/>
          <w:insideH w:val="nil"/>
          <w:insideV w:val="nil"/>
        </w:tcBorders>
        <w:shd w:val="clear" w:color="auto" w:fill="004C97" w:themeFill="accent4"/>
      </w:tcPr>
    </w:tblStylePr>
    <w:tblStylePr w:type="lastRow">
      <w:rPr>
        <w:b/>
        <w:bCs/>
      </w:rPr>
      <w:tblPr/>
      <w:tcPr>
        <w:tcBorders>
          <w:top w:val="double" w:sz="4" w:space="0" w:color="004C97" w:themeColor="accent4"/>
        </w:tcBorders>
      </w:tc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GridTable4-Accent5">
    <w:name w:val="Grid Table 4 Accent 5"/>
    <w:basedOn w:val="TableNormal"/>
    <w:uiPriority w:val="49"/>
    <w:semiHidden/>
    <w:rsid w:val="00294A5A"/>
    <w:pPr>
      <w:spacing w:after="0" w:line="240" w:lineRule="auto"/>
    </w:pPr>
    <w:tblPr>
      <w:tblStyleRowBandSize w:val="1"/>
      <w:tblStyleColBandSize w:val="1"/>
      <w:tblBorders>
        <w:top w:val="single" w:sz="4" w:space="0" w:color="9CCCA1" w:themeColor="accent5" w:themeTint="99"/>
        <w:left w:val="single" w:sz="4" w:space="0" w:color="9CCCA1" w:themeColor="accent5" w:themeTint="99"/>
        <w:bottom w:val="single" w:sz="4" w:space="0" w:color="9CCCA1" w:themeColor="accent5" w:themeTint="99"/>
        <w:right w:val="single" w:sz="4" w:space="0" w:color="9CCCA1" w:themeColor="accent5" w:themeTint="99"/>
        <w:insideH w:val="single" w:sz="4" w:space="0" w:color="9CCCA1" w:themeColor="accent5" w:themeTint="99"/>
        <w:insideV w:val="single" w:sz="4" w:space="0" w:color="9CCCA1" w:themeColor="accent5" w:themeTint="99"/>
      </w:tblBorders>
    </w:tblPr>
    <w:tblStylePr w:type="firstRow">
      <w:rPr>
        <w:b/>
        <w:bCs/>
        <w:color w:val="FFFFFF" w:themeColor="background1"/>
      </w:rPr>
      <w:tblPr/>
      <w:tcPr>
        <w:tcBorders>
          <w:top w:val="single" w:sz="4" w:space="0" w:color="5AAA64" w:themeColor="accent5"/>
          <w:left w:val="single" w:sz="4" w:space="0" w:color="5AAA64" w:themeColor="accent5"/>
          <w:bottom w:val="single" w:sz="4" w:space="0" w:color="5AAA64" w:themeColor="accent5"/>
          <w:right w:val="single" w:sz="4" w:space="0" w:color="5AAA64" w:themeColor="accent5"/>
          <w:insideH w:val="nil"/>
          <w:insideV w:val="nil"/>
        </w:tcBorders>
        <w:shd w:val="clear" w:color="auto" w:fill="5AAA64" w:themeFill="accent5"/>
      </w:tcPr>
    </w:tblStylePr>
    <w:tblStylePr w:type="lastRow">
      <w:rPr>
        <w:b/>
        <w:bCs/>
      </w:rPr>
      <w:tblPr/>
      <w:tcPr>
        <w:tcBorders>
          <w:top w:val="double" w:sz="4" w:space="0" w:color="5AAA64" w:themeColor="accent5"/>
        </w:tcBorders>
      </w:tc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GridTable4-Accent6">
    <w:name w:val="Grid Table 4 Accent 6"/>
    <w:basedOn w:val="TableNormal"/>
    <w:uiPriority w:val="49"/>
    <w:semiHidden/>
    <w:rsid w:val="00294A5A"/>
    <w:pPr>
      <w:spacing w:after="0" w:line="240" w:lineRule="auto"/>
    </w:pPr>
    <w:tblPr>
      <w:tblStyleRowBandSize w:val="1"/>
      <w:tblStyleColBandSize w:val="1"/>
      <w:tblBorders>
        <w:top w:val="single" w:sz="4" w:space="0" w:color="F0A28A" w:themeColor="accent6" w:themeTint="99"/>
        <w:left w:val="single" w:sz="4" w:space="0" w:color="F0A28A" w:themeColor="accent6" w:themeTint="99"/>
        <w:bottom w:val="single" w:sz="4" w:space="0" w:color="F0A28A" w:themeColor="accent6" w:themeTint="99"/>
        <w:right w:val="single" w:sz="4" w:space="0" w:color="F0A28A" w:themeColor="accent6" w:themeTint="99"/>
        <w:insideH w:val="single" w:sz="4" w:space="0" w:color="F0A28A" w:themeColor="accent6" w:themeTint="99"/>
        <w:insideV w:val="single" w:sz="4" w:space="0" w:color="F0A28A" w:themeColor="accent6" w:themeTint="99"/>
      </w:tblBorders>
    </w:tblPr>
    <w:tblStylePr w:type="firstRow">
      <w:rPr>
        <w:b/>
        <w:bCs/>
        <w:color w:val="FFFFFF" w:themeColor="background1"/>
      </w:rPr>
      <w:tblPr/>
      <w:tcPr>
        <w:tcBorders>
          <w:top w:val="single" w:sz="4" w:space="0" w:color="E6643C" w:themeColor="accent6"/>
          <w:left w:val="single" w:sz="4" w:space="0" w:color="E6643C" w:themeColor="accent6"/>
          <w:bottom w:val="single" w:sz="4" w:space="0" w:color="E6643C" w:themeColor="accent6"/>
          <w:right w:val="single" w:sz="4" w:space="0" w:color="E6643C" w:themeColor="accent6"/>
          <w:insideH w:val="nil"/>
          <w:insideV w:val="nil"/>
        </w:tcBorders>
        <w:shd w:val="clear" w:color="auto" w:fill="E6643C" w:themeFill="accent6"/>
      </w:tcPr>
    </w:tblStylePr>
    <w:tblStylePr w:type="lastRow">
      <w:rPr>
        <w:b/>
        <w:bCs/>
      </w:rPr>
      <w:tblPr/>
      <w:tcPr>
        <w:tcBorders>
          <w:top w:val="double" w:sz="4" w:space="0" w:color="E6643C" w:themeColor="accent6"/>
        </w:tcBorders>
      </w:tc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GridTable5Dark">
    <w:name w:val="Grid Table 5 Dark"/>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9D4DC"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B242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B242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B242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B242A" w:themeFill="accent1"/>
      </w:tcPr>
    </w:tblStylePr>
    <w:tblStylePr w:type="band1Vert">
      <w:tblPr/>
      <w:tcPr>
        <w:shd w:val="clear" w:color="auto" w:fill="93AABA" w:themeFill="accent1" w:themeFillTint="66"/>
      </w:tcPr>
    </w:tblStylePr>
    <w:tblStylePr w:type="band1Horz">
      <w:tblPr/>
      <w:tcPr>
        <w:shd w:val="clear" w:color="auto" w:fill="93AABA" w:themeFill="accent1" w:themeFillTint="66"/>
      </w:tcPr>
    </w:tblStylePr>
  </w:style>
  <w:style w:type="table" w:styleId="GridTable5Dark-Accent2">
    <w:name w:val="Grid Table 5 Dark Accent 2"/>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3F5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758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758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758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7586" w:themeFill="accent2"/>
      </w:tcPr>
    </w:tblStylePr>
    <w:tblStylePr w:type="band1Vert">
      <w:tblPr/>
      <w:tcPr>
        <w:shd w:val="clear" w:color="auto" w:fill="68EBFF" w:themeFill="accent2" w:themeFillTint="66"/>
      </w:tcPr>
    </w:tblStylePr>
    <w:tblStylePr w:type="band1Horz">
      <w:tblPr/>
      <w:tcPr>
        <w:shd w:val="clear" w:color="auto" w:fill="68EBFF" w:themeFill="accent2" w:themeFillTint="66"/>
      </w:tcPr>
    </w:tblStylePr>
  </w:style>
  <w:style w:type="table" w:styleId="GridTable5Dark-Accent3">
    <w:name w:val="Grid Table 5 Dark Accent 3"/>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F0FB"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AB9EB"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AB9EB"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AB9EB"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AB9EB" w:themeFill="accent3"/>
      </w:tcPr>
    </w:tblStylePr>
    <w:tblStylePr w:type="band1Vert">
      <w:tblPr/>
      <w:tcPr>
        <w:shd w:val="clear" w:color="auto" w:fill="BDE2F7" w:themeFill="accent3" w:themeFillTint="66"/>
      </w:tcPr>
    </w:tblStylePr>
    <w:tblStylePr w:type="band1Horz">
      <w:tblPr/>
      <w:tcPr>
        <w:shd w:val="clear" w:color="auto" w:fill="BDE2F7" w:themeFill="accent3" w:themeFillTint="66"/>
      </w:tcPr>
    </w:tblStylePr>
  </w:style>
  <w:style w:type="table" w:styleId="GridTable5Dark-Accent4">
    <w:name w:val="Grid Table 5 Dark Accent 4"/>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7DBF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4C9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4C9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4C9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4C97" w:themeFill="accent4"/>
      </w:tcPr>
    </w:tblStylePr>
    <w:tblStylePr w:type="band1Vert">
      <w:tblPr/>
      <w:tcPr>
        <w:shd w:val="clear" w:color="auto" w:fill="6FB7FF" w:themeFill="accent4" w:themeFillTint="66"/>
      </w:tcPr>
    </w:tblStylePr>
    <w:tblStylePr w:type="band1Horz">
      <w:tblPr/>
      <w:tcPr>
        <w:shd w:val="clear" w:color="auto" w:fill="6FB7FF" w:themeFill="accent4" w:themeFillTint="66"/>
      </w:tcPr>
    </w:tblStylePr>
  </w:style>
  <w:style w:type="table" w:styleId="GridTable5Dark-Accent5">
    <w:name w:val="Grid Table 5 Dark Accent 5"/>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ED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AAA6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AAA6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AAA6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AAA64" w:themeFill="accent5"/>
      </w:tcPr>
    </w:tblStylePr>
    <w:tblStylePr w:type="band1Vert">
      <w:tblPr/>
      <w:tcPr>
        <w:shd w:val="clear" w:color="auto" w:fill="BDDDC0" w:themeFill="accent5" w:themeFillTint="66"/>
      </w:tcPr>
    </w:tblStylePr>
    <w:tblStylePr w:type="band1Horz">
      <w:tblPr/>
      <w:tcPr>
        <w:shd w:val="clear" w:color="auto" w:fill="BDDDC0" w:themeFill="accent5" w:themeFillTint="66"/>
      </w:tcPr>
    </w:tblStylePr>
  </w:style>
  <w:style w:type="table" w:styleId="GridTable5Dark-Accent6">
    <w:name w:val="Grid Table 5 Dark Accent 6"/>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E0D8"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6643C"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6643C"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6643C"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6643C" w:themeFill="accent6"/>
      </w:tcPr>
    </w:tblStylePr>
    <w:tblStylePr w:type="band1Vert">
      <w:tblPr/>
      <w:tcPr>
        <w:shd w:val="clear" w:color="auto" w:fill="F5C1B1" w:themeFill="accent6" w:themeFillTint="66"/>
      </w:tcPr>
    </w:tblStylePr>
    <w:tblStylePr w:type="band1Horz">
      <w:tblPr/>
      <w:tcPr>
        <w:shd w:val="clear" w:color="auto" w:fill="F5C1B1" w:themeFill="accent6" w:themeFillTint="66"/>
      </w:tcPr>
    </w:tblStylePr>
  </w:style>
  <w:style w:type="table" w:styleId="GridTable6Colorful">
    <w:name w:val="Grid Table 6 Colorful"/>
    <w:basedOn w:val="TableNormal"/>
    <w:uiPriority w:val="51"/>
    <w:semiHidden/>
    <w:rsid w:val="00294A5A"/>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semiHidden/>
    <w:rsid w:val="00294A5A"/>
    <w:pPr>
      <w:spacing w:after="0" w:line="240" w:lineRule="auto"/>
    </w:pPr>
    <w:rPr>
      <w:color w:val="141A1F" w:themeColor="accent1" w:themeShade="BF"/>
    </w:rPr>
    <w:tblPr>
      <w:tblStyleRowBandSize w:val="1"/>
      <w:tblStyleColBandSize w:val="1"/>
      <w:tblBorders>
        <w:top w:val="single" w:sz="4" w:space="0" w:color="607F95" w:themeColor="accent1" w:themeTint="99"/>
        <w:left w:val="single" w:sz="4" w:space="0" w:color="607F95" w:themeColor="accent1" w:themeTint="99"/>
        <w:bottom w:val="single" w:sz="4" w:space="0" w:color="607F95" w:themeColor="accent1" w:themeTint="99"/>
        <w:right w:val="single" w:sz="4" w:space="0" w:color="607F95" w:themeColor="accent1" w:themeTint="99"/>
        <w:insideH w:val="single" w:sz="4" w:space="0" w:color="607F95" w:themeColor="accent1" w:themeTint="99"/>
        <w:insideV w:val="single" w:sz="4" w:space="0" w:color="607F95" w:themeColor="accent1" w:themeTint="99"/>
      </w:tblBorders>
    </w:tblPr>
    <w:tblStylePr w:type="firstRow">
      <w:rPr>
        <w:b/>
        <w:bCs/>
      </w:rPr>
      <w:tblPr/>
      <w:tcPr>
        <w:tcBorders>
          <w:bottom w:val="single" w:sz="12" w:space="0" w:color="607F95" w:themeColor="accent1" w:themeTint="99"/>
        </w:tcBorders>
      </w:tcPr>
    </w:tblStylePr>
    <w:tblStylePr w:type="lastRow">
      <w:rPr>
        <w:b/>
        <w:bCs/>
      </w:rPr>
      <w:tblPr/>
      <w:tcPr>
        <w:tcBorders>
          <w:top w:val="double" w:sz="4" w:space="0" w:color="607F95" w:themeColor="accent1" w:themeTint="99"/>
        </w:tcBorders>
      </w:tc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GridTable6Colorful-Accent2">
    <w:name w:val="Grid Table 6 Colorful Accent 2"/>
    <w:basedOn w:val="TableNormal"/>
    <w:uiPriority w:val="51"/>
    <w:semiHidden/>
    <w:rsid w:val="00294A5A"/>
    <w:pPr>
      <w:spacing w:after="0" w:line="240" w:lineRule="auto"/>
    </w:pPr>
    <w:rPr>
      <w:color w:val="005764" w:themeColor="accent2" w:themeShade="BF"/>
    </w:rPr>
    <w:tblPr>
      <w:tblStyleRowBandSize w:val="1"/>
      <w:tblStyleColBandSize w:val="1"/>
      <w:tblBorders>
        <w:top w:val="single" w:sz="4" w:space="0" w:color="1DE1FF" w:themeColor="accent2" w:themeTint="99"/>
        <w:left w:val="single" w:sz="4" w:space="0" w:color="1DE1FF" w:themeColor="accent2" w:themeTint="99"/>
        <w:bottom w:val="single" w:sz="4" w:space="0" w:color="1DE1FF" w:themeColor="accent2" w:themeTint="99"/>
        <w:right w:val="single" w:sz="4" w:space="0" w:color="1DE1FF" w:themeColor="accent2" w:themeTint="99"/>
        <w:insideH w:val="single" w:sz="4" w:space="0" w:color="1DE1FF" w:themeColor="accent2" w:themeTint="99"/>
        <w:insideV w:val="single" w:sz="4" w:space="0" w:color="1DE1FF" w:themeColor="accent2" w:themeTint="99"/>
      </w:tblBorders>
    </w:tblPr>
    <w:tblStylePr w:type="firstRow">
      <w:rPr>
        <w:b/>
        <w:bCs/>
      </w:rPr>
      <w:tblPr/>
      <w:tcPr>
        <w:tcBorders>
          <w:bottom w:val="single" w:sz="12" w:space="0" w:color="1DE1FF" w:themeColor="accent2" w:themeTint="99"/>
        </w:tcBorders>
      </w:tcPr>
    </w:tblStylePr>
    <w:tblStylePr w:type="lastRow">
      <w:rPr>
        <w:b/>
        <w:bCs/>
      </w:rPr>
      <w:tblPr/>
      <w:tcPr>
        <w:tcBorders>
          <w:top w:val="double" w:sz="4" w:space="0" w:color="1DE1FF" w:themeColor="accent2" w:themeTint="99"/>
        </w:tcBorders>
      </w:tc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GridTable6Colorful-Accent3">
    <w:name w:val="Grid Table 6 Colorful Accent 3"/>
    <w:basedOn w:val="TableNormal"/>
    <w:uiPriority w:val="51"/>
    <w:semiHidden/>
    <w:rsid w:val="00294A5A"/>
    <w:pPr>
      <w:spacing w:after="0" w:line="240" w:lineRule="auto"/>
    </w:pPr>
    <w:rPr>
      <w:color w:val="1A97D9" w:themeColor="accent3" w:themeShade="BF"/>
    </w:rPr>
    <w:tblPr>
      <w:tblStyleRowBandSize w:val="1"/>
      <w:tblStyleColBandSize w:val="1"/>
      <w:tblBorders>
        <w:top w:val="single" w:sz="4" w:space="0" w:color="9CD4F3" w:themeColor="accent3" w:themeTint="99"/>
        <w:left w:val="single" w:sz="4" w:space="0" w:color="9CD4F3" w:themeColor="accent3" w:themeTint="99"/>
        <w:bottom w:val="single" w:sz="4" w:space="0" w:color="9CD4F3" w:themeColor="accent3" w:themeTint="99"/>
        <w:right w:val="single" w:sz="4" w:space="0" w:color="9CD4F3" w:themeColor="accent3" w:themeTint="99"/>
        <w:insideH w:val="single" w:sz="4" w:space="0" w:color="9CD4F3" w:themeColor="accent3" w:themeTint="99"/>
        <w:insideV w:val="single" w:sz="4" w:space="0" w:color="9CD4F3" w:themeColor="accent3" w:themeTint="99"/>
      </w:tblBorders>
    </w:tblPr>
    <w:tblStylePr w:type="firstRow">
      <w:rPr>
        <w:b/>
        <w:bCs/>
      </w:rPr>
      <w:tblPr/>
      <w:tcPr>
        <w:tcBorders>
          <w:bottom w:val="single" w:sz="12" w:space="0" w:color="9CD4F3" w:themeColor="accent3" w:themeTint="99"/>
        </w:tcBorders>
      </w:tcPr>
    </w:tblStylePr>
    <w:tblStylePr w:type="lastRow">
      <w:rPr>
        <w:b/>
        <w:bCs/>
      </w:rPr>
      <w:tblPr/>
      <w:tcPr>
        <w:tcBorders>
          <w:top w:val="double" w:sz="4" w:space="0" w:color="9CD4F3" w:themeColor="accent3" w:themeTint="99"/>
        </w:tcBorders>
      </w:tc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GridTable6Colorful-Accent4">
    <w:name w:val="Grid Table 6 Colorful Accent 4"/>
    <w:basedOn w:val="TableNormal"/>
    <w:uiPriority w:val="51"/>
    <w:semiHidden/>
    <w:rsid w:val="00294A5A"/>
    <w:pPr>
      <w:spacing w:after="0" w:line="240" w:lineRule="auto"/>
    </w:pPr>
    <w:rPr>
      <w:color w:val="003871" w:themeColor="accent4" w:themeShade="BF"/>
    </w:rPr>
    <w:tblPr>
      <w:tblStyleRowBandSize w:val="1"/>
      <w:tblStyleColBandSize w:val="1"/>
      <w:tblBorders>
        <w:top w:val="single" w:sz="4" w:space="0" w:color="2793FF" w:themeColor="accent4" w:themeTint="99"/>
        <w:left w:val="single" w:sz="4" w:space="0" w:color="2793FF" w:themeColor="accent4" w:themeTint="99"/>
        <w:bottom w:val="single" w:sz="4" w:space="0" w:color="2793FF" w:themeColor="accent4" w:themeTint="99"/>
        <w:right w:val="single" w:sz="4" w:space="0" w:color="2793FF" w:themeColor="accent4" w:themeTint="99"/>
        <w:insideH w:val="single" w:sz="4" w:space="0" w:color="2793FF" w:themeColor="accent4" w:themeTint="99"/>
        <w:insideV w:val="single" w:sz="4" w:space="0" w:color="2793FF" w:themeColor="accent4" w:themeTint="99"/>
      </w:tblBorders>
    </w:tblPr>
    <w:tblStylePr w:type="firstRow">
      <w:rPr>
        <w:b/>
        <w:bCs/>
      </w:rPr>
      <w:tblPr/>
      <w:tcPr>
        <w:tcBorders>
          <w:bottom w:val="single" w:sz="12" w:space="0" w:color="2793FF" w:themeColor="accent4" w:themeTint="99"/>
        </w:tcBorders>
      </w:tcPr>
    </w:tblStylePr>
    <w:tblStylePr w:type="lastRow">
      <w:rPr>
        <w:b/>
        <w:bCs/>
      </w:rPr>
      <w:tblPr/>
      <w:tcPr>
        <w:tcBorders>
          <w:top w:val="double" w:sz="4" w:space="0" w:color="2793FF" w:themeColor="accent4" w:themeTint="99"/>
        </w:tcBorders>
      </w:tc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GridTable6Colorful-Accent5">
    <w:name w:val="Grid Table 6 Colorful Accent 5"/>
    <w:basedOn w:val="TableNormal"/>
    <w:uiPriority w:val="51"/>
    <w:semiHidden/>
    <w:rsid w:val="00294A5A"/>
    <w:pPr>
      <w:spacing w:after="0" w:line="240" w:lineRule="auto"/>
    </w:pPr>
    <w:rPr>
      <w:color w:val="428049" w:themeColor="accent5" w:themeShade="BF"/>
    </w:rPr>
    <w:tblPr>
      <w:tblStyleRowBandSize w:val="1"/>
      <w:tblStyleColBandSize w:val="1"/>
      <w:tblBorders>
        <w:top w:val="single" w:sz="4" w:space="0" w:color="9CCCA1" w:themeColor="accent5" w:themeTint="99"/>
        <w:left w:val="single" w:sz="4" w:space="0" w:color="9CCCA1" w:themeColor="accent5" w:themeTint="99"/>
        <w:bottom w:val="single" w:sz="4" w:space="0" w:color="9CCCA1" w:themeColor="accent5" w:themeTint="99"/>
        <w:right w:val="single" w:sz="4" w:space="0" w:color="9CCCA1" w:themeColor="accent5" w:themeTint="99"/>
        <w:insideH w:val="single" w:sz="4" w:space="0" w:color="9CCCA1" w:themeColor="accent5" w:themeTint="99"/>
        <w:insideV w:val="single" w:sz="4" w:space="0" w:color="9CCCA1" w:themeColor="accent5" w:themeTint="99"/>
      </w:tblBorders>
    </w:tblPr>
    <w:tblStylePr w:type="firstRow">
      <w:rPr>
        <w:b/>
        <w:bCs/>
      </w:rPr>
      <w:tblPr/>
      <w:tcPr>
        <w:tcBorders>
          <w:bottom w:val="single" w:sz="12" w:space="0" w:color="9CCCA1" w:themeColor="accent5" w:themeTint="99"/>
        </w:tcBorders>
      </w:tcPr>
    </w:tblStylePr>
    <w:tblStylePr w:type="lastRow">
      <w:rPr>
        <w:b/>
        <w:bCs/>
      </w:rPr>
      <w:tblPr/>
      <w:tcPr>
        <w:tcBorders>
          <w:top w:val="double" w:sz="4" w:space="0" w:color="9CCCA1" w:themeColor="accent5" w:themeTint="99"/>
        </w:tcBorders>
      </w:tc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GridTable6Colorful-Accent6">
    <w:name w:val="Grid Table 6 Colorful Accent 6"/>
    <w:basedOn w:val="TableNormal"/>
    <w:uiPriority w:val="51"/>
    <w:semiHidden/>
    <w:rsid w:val="00294A5A"/>
    <w:pPr>
      <w:spacing w:after="0" w:line="240" w:lineRule="auto"/>
    </w:pPr>
    <w:rPr>
      <w:color w:val="C04018" w:themeColor="accent6" w:themeShade="BF"/>
    </w:rPr>
    <w:tblPr>
      <w:tblStyleRowBandSize w:val="1"/>
      <w:tblStyleColBandSize w:val="1"/>
      <w:tblBorders>
        <w:top w:val="single" w:sz="4" w:space="0" w:color="F0A28A" w:themeColor="accent6" w:themeTint="99"/>
        <w:left w:val="single" w:sz="4" w:space="0" w:color="F0A28A" w:themeColor="accent6" w:themeTint="99"/>
        <w:bottom w:val="single" w:sz="4" w:space="0" w:color="F0A28A" w:themeColor="accent6" w:themeTint="99"/>
        <w:right w:val="single" w:sz="4" w:space="0" w:color="F0A28A" w:themeColor="accent6" w:themeTint="99"/>
        <w:insideH w:val="single" w:sz="4" w:space="0" w:color="F0A28A" w:themeColor="accent6" w:themeTint="99"/>
        <w:insideV w:val="single" w:sz="4" w:space="0" w:color="F0A28A" w:themeColor="accent6" w:themeTint="99"/>
      </w:tblBorders>
    </w:tblPr>
    <w:tblStylePr w:type="firstRow">
      <w:rPr>
        <w:b/>
        <w:bCs/>
      </w:rPr>
      <w:tblPr/>
      <w:tcPr>
        <w:tcBorders>
          <w:bottom w:val="single" w:sz="12" w:space="0" w:color="F0A28A" w:themeColor="accent6" w:themeTint="99"/>
        </w:tcBorders>
      </w:tcPr>
    </w:tblStylePr>
    <w:tblStylePr w:type="lastRow">
      <w:rPr>
        <w:b/>
        <w:bCs/>
      </w:rPr>
      <w:tblPr/>
      <w:tcPr>
        <w:tcBorders>
          <w:top w:val="double" w:sz="4" w:space="0" w:color="F0A28A" w:themeColor="accent6" w:themeTint="99"/>
        </w:tcBorders>
      </w:tc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GridTable7Colorful">
    <w:name w:val="Grid Table 7 Colorful"/>
    <w:basedOn w:val="TableNormal"/>
    <w:uiPriority w:val="52"/>
    <w:semiHidden/>
    <w:rsid w:val="00294A5A"/>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semiHidden/>
    <w:rsid w:val="00294A5A"/>
    <w:pPr>
      <w:spacing w:after="0" w:line="240" w:lineRule="auto"/>
    </w:pPr>
    <w:rPr>
      <w:color w:val="141A1F" w:themeColor="accent1" w:themeShade="BF"/>
    </w:rPr>
    <w:tblPr>
      <w:tblStyleRowBandSize w:val="1"/>
      <w:tblStyleColBandSize w:val="1"/>
      <w:tblBorders>
        <w:top w:val="single" w:sz="4" w:space="0" w:color="607F95" w:themeColor="accent1" w:themeTint="99"/>
        <w:left w:val="single" w:sz="4" w:space="0" w:color="607F95" w:themeColor="accent1" w:themeTint="99"/>
        <w:bottom w:val="single" w:sz="4" w:space="0" w:color="607F95" w:themeColor="accent1" w:themeTint="99"/>
        <w:right w:val="single" w:sz="4" w:space="0" w:color="607F95" w:themeColor="accent1" w:themeTint="99"/>
        <w:insideH w:val="single" w:sz="4" w:space="0" w:color="607F95" w:themeColor="accent1" w:themeTint="99"/>
        <w:insideV w:val="single" w:sz="4" w:space="0" w:color="607F9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9D4DC" w:themeFill="accent1" w:themeFillTint="33"/>
      </w:tcPr>
    </w:tblStylePr>
    <w:tblStylePr w:type="band1Horz">
      <w:tblPr/>
      <w:tcPr>
        <w:shd w:val="clear" w:color="auto" w:fill="C9D4DC" w:themeFill="accent1" w:themeFillTint="33"/>
      </w:tcPr>
    </w:tblStylePr>
    <w:tblStylePr w:type="neCell">
      <w:tblPr/>
      <w:tcPr>
        <w:tcBorders>
          <w:bottom w:val="single" w:sz="4" w:space="0" w:color="607F95" w:themeColor="accent1" w:themeTint="99"/>
        </w:tcBorders>
      </w:tcPr>
    </w:tblStylePr>
    <w:tblStylePr w:type="nwCell">
      <w:tblPr/>
      <w:tcPr>
        <w:tcBorders>
          <w:bottom w:val="single" w:sz="4" w:space="0" w:color="607F95" w:themeColor="accent1" w:themeTint="99"/>
        </w:tcBorders>
      </w:tcPr>
    </w:tblStylePr>
    <w:tblStylePr w:type="seCell">
      <w:tblPr/>
      <w:tcPr>
        <w:tcBorders>
          <w:top w:val="single" w:sz="4" w:space="0" w:color="607F95" w:themeColor="accent1" w:themeTint="99"/>
        </w:tcBorders>
      </w:tcPr>
    </w:tblStylePr>
    <w:tblStylePr w:type="swCell">
      <w:tblPr/>
      <w:tcPr>
        <w:tcBorders>
          <w:top w:val="single" w:sz="4" w:space="0" w:color="607F95" w:themeColor="accent1" w:themeTint="99"/>
        </w:tcBorders>
      </w:tcPr>
    </w:tblStylePr>
  </w:style>
  <w:style w:type="table" w:styleId="GridTable7Colorful-Accent2">
    <w:name w:val="Grid Table 7 Colorful Accent 2"/>
    <w:basedOn w:val="TableNormal"/>
    <w:uiPriority w:val="52"/>
    <w:semiHidden/>
    <w:rsid w:val="00294A5A"/>
    <w:pPr>
      <w:spacing w:after="0" w:line="240" w:lineRule="auto"/>
    </w:pPr>
    <w:rPr>
      <w:color w:val="005764" w:themeColor="accent2" w:themeShade="BF"/>
    </w:rPr>
    <w:tblPr>
      <w:tblStyleRowBandSize w:val="1"/>
      <w:tblStyleColBandSize w:val="1"/>
      <w:tblBorders>
        <w:top w:val="single" w:sz="4" w:space="0" w:color="1DE1FF" w:themeColor="accent2" w:themeTint="99"/>
        <w:left w:val="single" w:sz="4" w:space="0" w:color="1DE1FF" w:themeColor="accent2" w:themeTint="99"/>
        <w:bottom w:val="single" w:sz="4" w:space="0" w:color="1DE1FF" w:themeColor="accent2" w:themeTint="99"/>
        <w:right w:val="single" w:sz="4" w:space="0" w:color="1DE1FF" w:themeColor="accent2" w:themeTint="99"/>
        <w:insideH w:val="single" w:sz="4" w:space="0" w:color="1DE1FF" w:themeColor="accent2" w:themeTint="99"/>
        <w:insideV w:val="single" w:sz="4" w:space="0" w:color="1DE1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3F5FF" w:themeFill="accent2" w:themeFillTint="33"/>
      </w:tcPr>
    </w:tblStylePr>
    <w:tblStylePr w:type="band1Horz">
      <w:tblPr/>
      <w:tcPr>
        <w:shd w:val="clear" w:color="auto" w:fill="B3F5FF" w:themeFill="accent2" w:themeFillTint="33"/>
      </w:tcPr>
    </w:tblStylePr>
    <w:tblStylePr w:type="neCell">
      <w:tblPr/>
      <w:tcPr>
        <w:tcBorders>
          <w:bottom w:val="single" w:sz="4" w:space="0" w:color="1DE1FF" w:themeColor="accent2" w:themeTint="99"/>
        </w:tcBorders>
      </w:tcPr>
    </w:tblStylePr>
    <w:tblStylePr w:type="nwCell">
      <w:tblPr/>
      <w:tcPr>
        <w:tcBorders>
          <w:bottom w:val="single" w:sz="4" w:space="0" w:color="1DE1FF" w:themeColor="accent2" w:themeTint="99"/>
        </w:tcBorders>
      </w:tcPr>
    </w:tblStylePr>
    <w:tblStylePr w:type="seCell">
      <w:tblPr/>
      <w:tcPr>
        <w:tcBorders>
          <w:top w:val="single" w:sz="4" w:space="0" w:color="1DE1FF" w:themeColor="accent2" w:themeTint="99"/>
        </w:tcBorders>
      </w:tcPr>
    </w:tblStylePr>
    <w:tblStylePr w:type="swCell">
      <w:tblPr/>
      <w:tcPr>
        <w:tcBorders>
          <w:top w:val="single" w:sz="4" w:space="0" w:color="1DE1FF" w:themeColor="accent2" w:themeTint="99"/>
        </w:tcBorders>
      </w:tcPr>
    </w:tblStylePr>
  </w:style>
  <w:style w:type="table" w:styleId="GridTable7Colorful-Accent3">
    <w:name w:val="Grid Table 7 Colorful Accent 3"/>
    <w:basedOn w:val="TableNormal"/>
    <w:uiPriority w:val="52"/>
    <w:semiHidden/>
    <w:rsid w:val="00294A5A"/>
    <w:pPr>
      <w:spacing w:after="0" w:line="240" w:lineRule="auto"/>
    </w:pPr>
    <w:rPr>
      <w:color w:val="1A97D9" w:themeColor="accent3" w:themeShade="BF"/>
    </w:rPr>
    <w:tblPr>
      <w:tblStyleRowBandSize w:val="1"/>
      <w:tblStyleColBandSize w:val="1"/>
      <w:tblBorders>
        <w:top w:val="single" w:sz="4" w:space="0" w:color="9CD4F3" w:themeColor="accent3" w:themeTint="99"/>
        <w:left w:val="single" w:sz="4" w:space="0" w:color="9CD4F3" w:themeColor="accent3" w:themeTint="99"/>
        <w:bottom w:val="single" w:sz="4" w:space="0" w:color="9CD4F3" w:themeColor="accent3" w:themeTint="99"/>
        <w:right w:val="single" w:sz="4" w:space="0" w:color="9CD4F3" w:themeColor="accent3" w:themeTint="99"/>
        <w:insideH w:val="single" w:sz="4" w:space="0" w:color="9CD4F3" w:themeColor="accent3" w:themeTint="99"/>
        <w:insideV w:val="single" w:sz="4" w:space="0" w:color="9CD4F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F0FB" w:themeFill="accent3" w:themeFillTint="33"/>
      </w:tcPr>
    </w:tblStylePr>
    <w:tblStylePr w:type="band1Horz">
      <w:tblPr/>
      <w:tcPr>
        <w:shd w:val="clear" w:color="auto" w:fill="DEF0FB" w:themeFill="accent3" w:themeFillTint="33"/>
      </w:tcPr>
    </w:tblStylePr>
    <w:tblStylePr w:type="neCell">
      <w:tblPr/>
      <w:tcPr>
        <w:tcBorders>
          <w:bottom w:val="single" w:sz="4" w:space="0" w:color="9CD4F3" w:themeColor="accent3" w:themeTint="99"/>
        </w:tcBorders>
      </w:tcPr>
    </w:tblStylePr>
    <w:tblStylePr w:type="nwCell">
      <w:tblPr/>
      <w:tcPr>
        <w:tcBorders>
          <w:bottom w:val="single" w:sz="4" w:space="0" w:color="9CD4F3" w:themeColor="accent3" w:themeTint="99"/>
        </w:tcBorders>
      </w:tcPr>
    </w:tblStylePr>
    <w:tblStylePr w:type="seCell">
      <w:tblPr/>
      <w:tcPr>
        <w:tcBorders>
          <w:top w:val="single" w:sz="4" w:space="0" w:color="9CD4F3" w:themeColor="accent3" w:themeTint="99"/>
        </w:tcBorders>
      </w:tcPr>
    </w:tblStylePr>
    <w:tblStylePr w:type="swCell">
      <w:tblPr/>
      <w:tcPr>
        <w:tcBorders>
          <w:top w:val="single" w:sz="4" w:space="0" w:color="9CD4F3" w:themeColor="accent3" w:themeTint="99"/>
        </w:tcBorders>
      </w:tcPr>
    </w:tblStylePr>
  </w:style>
  <w:style w:type="table" w:styleId="GridTable7Colorful-Accent4">
    <w:name w:val="Grid Table 7 Colorful Accent 4"/>
    <w:basedOn w:val="TableNormal"/>
    <w:uiPriority w:val="52"/>
    <w:semiHidden/>
    <w:rsid w:val="00294A5A"/>
    <w:pPr>
      <w:spacing w:after="0" w:line="240" w:lineRule="auto"/>
    </w:pPr>
    <w:rPr>
      <w:color w:val="003871" w:themeColor="accent4" w:themeShade="BF"/>
    </w:rPr>
    <w:tblPr>
      <w:tblStyleRowBandSize w:val="1"/>
      <w:tblStyleColBandSize w:val="1"/>
      <w:tblBorders>
        <w:top w:val="single" w:sz="4" w:space="0" w:color="2793FF" w:themeColor="accent4" w:themeTint="99"/>
        <w:left w:val="single" w:sz="4" w:space="0" w:color="2793FF" w:themeColor="accent4" w:themeTint="99"/>
        <w:bottom w:val="single" w:sz="4" w:space="0" w:color="2793FF" w:themeColor="accent4" w:themeTint="99"/>
        <w:right w:val="single" w:sz="4" w:space="0" w:color="2793FF" w:themeColor="accent4" w:themeTint="99"/>
        <w:insideH w:val="single" w:sz="4" w:space="0" w:color="2793FF" w:themeColor="accent4" w:themeTint="99"/>
        <w:insideV w:val="single" w:sz="4" w:space="0" w:color="2793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4" w:themeFillTint="33"/>
      </w:tcPr>
    </w:tblStylePr>
    <w:tblStylePr w:type="band1Horz">
      <w:tblPr/>
      <w:tcPr>
        <w:shd w:val="clear" w:color="auto" w:fill="B7DBFF" w:themeFill="accent4" w:themeFillTint="33"/>
      </w:tcPr>
    </w:tblStylePr>
    <w:tblStylePr w:type="neCell">
      <w:tblPr/>
      <w:tcPr>
        <w:tcBorders>
          <w:bottom w:val="single" w:sz="4" w:space="0" w:color="2793FF" w:themeColor="accent4" w:themeTint="99"/>
        </w:tcBorders>
      </w:tcPr>
    </w:tblStylePr>
    <w:tblStylePr w:type="nwCell">
      <w:tblPr/>
      <w:tcPr>
        <w:tcBorders>
          <w:bottom w:val="single" w:sz="4" w:space="0" w:color="2793FF" w:themeColor="accent4" w:themeTint="99"/>
        </w:tcBorders>
      </w:tcPr>
    </w:tblStylePr>
    <w:tblStylePr w:type="seCell">
      <w:tblPr/>
      <w:tcPr>
        <w:tcBorders>
          <w:top w:val="single" w:sz="4" w:space="0" w:color="2793FF" w:themeColor="accent4" w:themeTint="99"/>
        </w:tcBorders>
      </w:tcPr>
    </w:tblStylePr>
    <w:tblStylePr w:type="swCell">
      <w:tblPr/>
      <w:tcPr>
        <w:tcBorders>
          <w:top w:val="single" w:sz="4" w:space="0" w:color="2793FF" w:themeColor="accent4" w:themeTint="99"/>
        </w:tcBorders>
      </w:tcPr>
    </w:tblStylePr>
  </w:style>
  <w:style w:type="table" w:styleId="GridTable7Colorful-Accent5">
    <w:name w:val="Grid Table 7 Colorful Accent 5"/>
    <w:basedOn w:val="TableNormal"/>
    <w:uiPriority w:val="52"/>
    <w:semiHidden/>
    <w:rsid w:val="00294A5A"/>
    <w:pPr>
      <w:spacing w:after="0" w:line="240" w:lineRule="auto"/>
    </w:pPr>
    <w:rPr>
      <w:color w:val="428049" w:themeColor="accent5" w:themeShade="BF"/>
    </w:rPr>
    <w:tblPr>
      <w:tblStyleRowBandSize w:val="1"/>
      <w:tblStyleColBandSize w:val="1"/>
      <w:tblBorders>
        <w:top w:val="single" w:sz="4" w:space="0" w:color="9CCCA1" w:themeColor="accent5" w:themeTint="99"/>
        <w:left w:val="single" w:sz="4" w:space="0" w:color="9CCCA1" w:themeColor="accent5" w:themeTint="99"/>
        <w:bottom w:val="single" w:sz="4" w:space="0" w:color="9CCCA1" w:themeColor="accent5" w:themeTint="99"/>
        <w:right w:val="single" w:sz="4" w:space="0" w:color="9CCCA1" w:themeColor="accent5" w:themeTint="99"/>
        <w:insideH w:val="single" w:sz="4" w:space="0" w:color="9CCCA1" w:themeColor="accent5" w:themeTint="99"/>
        <w:insideV w:val="single" w:sz="4" w:space="0" w:color="9CCCA1"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EDF" w:themeFill="accent5" w:themeFillTint="33"/>
      </w:tcPr>
    </w:tblStylePr>
    <w:tblStylePr w:type="band1Horz">
      <w:tblPr/>
      <w:tcPr>
        <w:shd w:val="clear" w:color="auto" w:fill="DEEEDF" w:themeFill="accent5" w:themeFillTint="33"/>
      </w:tcPr>
    </w:tblStylePr>
    <w:tblStylePr w:type="neCell">
      <w:tblPr/>
      <w:tcPr>
        <w:tcBorders>
          <w:bottom w:val="single" w:sz="4" w:space="0" w:color="9CCCA1" w:themeColor="accent5" w:themeTint="99"/>
        </w:tcBorders>
      </w:tcPr>
    </w:tblStylePr>
    <w:tblStylePr w:type="nwCell">
      <w:tblPr/>
      <w:tcPr>
        <w:tcBorders>
          <w:bottom w:val="single" w:sz="4" w:space="0" w:color="9CCCA1" w:themeColor="accent5" w:themeTint="99"/>
        </w:tcBorders>
      </w:tcPr>
    </w:tblStylePr>
    <w:tblStylePr w:type="seCell">
      <w:tblPr/>
      <w:tcPr>
        <w:tcBorders>
          <w:top w:val="single" w:sz="4" w:space="0" w:color="9CCCA1" w:themeColor="accent5" w:themeTint="99"/>
        </w:tcBorders>
      </w:tcPr>
    </w:tblStylePr>
    <w:tblStylePr w:type="swCell">
      <w:tblPr/>
      <w:tcPr>
        <w:tcBorders>
          <w:top w:val="single" w:sz="4" w:space="0" w:color="9CCCA1" w:themeColor="accent5" w:themeTint="99"/>
        </w:tcBorders>
      </w:tcPr>
    </w:tblStylePr>
  </w:style>
  <w:style w:type="table" w:styleId="GridTable7Colorful-Accent6">
    <w:name w:val="Grid Table 7 Colorful Accent 6"/>
    <w:basedOn w:val="TableNormal"/>
    <w:uiPriority w:val="52"/>
    <w:semiHidden/>
    <w:rsid w:val="00294A5A"/>
    <w:pPr>
      <w:spacing w:after="0" w:line="240" w:lineRule="auto"/>
    </w:pPr>
    <w:rPr>
      <w:color w:val="C04018" w:themeColor="accent6" w:themeShade="BF"/>
    </w:rPr>
    <w:tblPr>
      <w:tblStyleRowBandSize w:val="1"/>
      <w:tblStyleColBandSize w:val="1"/>
      <w:tblBorders>
        <w:top w:val="single" w:sz="4" w:space="0" w:color="F0A28A" w:themeColor="accent6" w:themeTint="99"/>
        <w:left w:val="single" w:sz="4" w:space="0" w:color="F0A28A" w:themeColor="accent6" w:themeTint="99"/>
        <w:bottom w:val="single" w:sz="4" w:space="0" w:color="F0A28A" w:themeColor="accent6" w:themeTint="99"/>
        <w:right w:val="single" w:sz="4" w:space="0" w:color="F0A28A" w:themeColor="accent6" w:themeTint="99"/>
        <w:insideH w:val="single" w:sz="4" w:space="0" w:color="F0A28A" w:themeColor="accent6" w:themeTint="99"/>
        <w:insideV w:val="single" w:sz="4" w:space="0" w:color="F0A28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E0D8" w:themeFill="accent6" w:themeFillTint="33"/>
      </w:tcPr>
    </w:tblStylePr>
    <w:tblStylePr w:type="band1Horz">
      <w:tblPr/>
      <w:tcPr>
        <w:shd w:val="clear" w:color="auto" w:fill="FAE0D8" w:themeFill="accent6" w:themeFillTint="33"/>
      </w:tcPr>
    </w:tblStylePr>
    <w:tblStylePr w:type="neCell">
      <w:tblPr/>
      <w:tcPr>
        <w:tcBorders>
          <w:bottom w:val="single" w:sz="4" w:space="0" w:color="F0A28A" w:themeColor="accent6" w:themeTint="99"/>
        </w:tcBorders>
      </w:tcPr>
    </w:tblStylePr>
    <w:tblStylePr w:type="nwCell">
      <w:tblPr/>
      <w:tcPr>
        <w:tcBorders>
          <w:bottom w:val="single" w:sz="4" w:space="0" w:color="F0A28A" w:themeColor="accent6" w:themeTint="99"/>
        </w:tcBorders>
      </w:tcPr>
    </w:tblStylePr>
    <w:tblStylePr w:type="seCell">
      <w:tblPr/>
      <w:tcPr>
        <w:tcBorders>
          <w:top w:val="single" w:sz="4" w:space="0" w:color="F0A28A" w:themeColor="accent6" w:themeTint="99"/>
        </w:tcBorders>
      </w:tcPr>
    </w:tblStylePr>
    <w:tblStylePr w:type="swCell">
      <w:tblPr/>
      <w:tcPr>
        <w:tcBorders>
          <w:top w:val="single" w:sz="4" w:space="0" w:color="F0A28A" w:themeColor="accent6" w:themeTint="99"/>
        </w:tcBorders>
      </w:tcPr>
    </w:tblStylePr>
  </w:style>
  <w:style w:type="table" w:styleId="LightGrid">
    <w:name w:val="Light Grid"/>
    <w:basedOn w:val="TableNormal"/>
    <w:uiPriority w:val="62"/>
    <w:semiHidden/>
    <w:rsid w:val="00294A5A"/>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294A5A"/>
    <w:pPr>
      <w:spacing w:before="0" w:after="0" w:line="240" w:lineRule="auto"/>
    </w:pPr>
    <w:tblPr>
      <w:tblStyleRowBandSize w:val="1"/>
      <w:tblStyleColBandSize w:val="1"/>
      <w:tblBorders>
        <w:top w:val="single" w:sz="8" w:space="0" w:color="1B242A" w:themeColor="accent1"/>
        <w:left w:val="single" w:sz="8" w:space="0" w:color="1B242A" w:themeColor="accent1"/>
        <w:bottom w:val="single" w:sz="8" w:space="0" w:color="1B242A" w:themeColor="accent1"/>
        <w:right w:val="single" w:sz="8" w:space="0" w:color="1B242A" w:themeColor="accent1"/>
        <w:insideH w:val="single" w:sz="8" w:space="0" w:color="1B242A" w:themeColor="accent1"/>
        <w:insideV w:val="single" w:sz="8" w:space="0" w:color="1B242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B242A" w:themeColor="accent1"/>
          <w:left w:val="single" w:sz="8" w:space="0" w:color="1B242A" w:themeColor="accent1"/>
          <w:bottom w:val="single" w:sz="18" w:space="0" w:color="1B242A" w:themeColor="accent1"/>
          <w:right w:val="single" w:sz="8" w:space="0" w:color="1B242A" w:themeColor="accent1"/>
          <w:insideH w:val="nil"/>
          <w:insideV w:val="single" w:sz="8" w:space="0" w:color="1B242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B242A" w:themeColor="accent1"/>
          <w:left w:val="single" w:sz="8" w:space="0" w:color="1B242A" w:themeColor="accent1"/>
          <w:bottom w:val="single" w:sz="8" w:space="0" w:color="1B242A" w:themeColor="accent1"/>
          <w:right w:val="single" w:sz="8" w:space="0" w:color="1B242A" w:themeColor="accent1"/>
          <w:insideH w:val="nil"/>
          <w:insideV w:val="single" w:sz="8" w:space="0" w:color="1B242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B242A" w:themeColor="accent1"/>
          <w:left w:val="single" w:sz="8" w:space="0" w:color="1B242A" w:themeColor="accent1"/>
          <w:bottom w:val="single" w:sz="8" w:space="0" w:color="1B242A" w:themeColor="accent1"/>
          <w:right w:val="single" w:sz="8" w:space="0" w:color="1B242A" w:themeColor="accent1"/>
        </w:tcBorders>
      </w:tcPr>
    </w:tblStylePr>
    <w:tblStylePr w:type="band1Vert">
      <w:tblPr/>
      <w:tcPr>
        <w:tcBorders>
          <w:top w:val="single" w:sz="8" w:space="0" w:color="1B242A" w:themeColor="accent1"/>
          <w:left w:val="single" w:sz="8" w:space="0" w:color="1B242A" w:themeColor="accent1"/>
          <w:bottom w:val="single" w:sz="8" w:space="0" w:color="1B242A" w:themeColor="accent1"/>
          <w:right w:val="single" w:sz="8" w:space="0" w:color="1B242A" w:themeColor="accent1"/>
        </w:tcBorders>
        <w:shd w:val="clear" w:color="auto" w:fill="BCCAD4" w:themeFill="accent1" w:themeFillTint="3F"/>
      </w:tcPr>
    </w:tblStylePr>
    <w:tblStylePr w:type="band1Horz">
      <w:tblPr/>
      <w:tcPr>
        <w:tcBorders>
          <w:top w:val="single" w:sz="8" w:space="0" w:color="1B242A" w:themeColor="accent1"/>
          <w:left w:val="single" w:sz="8" w:space="0" w:color="1B242A" w:themeColor="accent1"/>
          <w:bottom w:val="single" w:sz="8" w:space="0" w:color="1B242A" w:themeColor="accent1"/>
          <w:right w:val="single" w:sz="8" w:space="0" w:color="1B242A" w:themeColor="accent1"/>
          <w:insideV w:val="single" w:sz="8" w:space="0" w:color="1B242A" w:themeColor="accent1"/>
        </w:tcBorders>
        <w:shd w:val="clear" w:color="auto" w:fill="BCCAD4" w:themeFill="accent1" w:themeFillTint="3F"/>
      </w:tcPr>
    </w:tblStylePr>
    <w:tblStylePr w:type="band2Horz">
      <w:tblPr/>
      <w:tcPr>
        <w:tcBorders>
          <w:top w:val="single" w:sz="8" w:space="0" w:color="1B242A" w:themeColor="accent1"/>
          <w:left w:val="single" w:sz="8" w:space="0" w:color="1B242A" w:themeColor="accent1"/>
          <w:bottom w:val="single" w:sz="8" w:space="0" w:color="1B242A" w:themeColor="accent1"/>
          <w:right w:val="single" w:sz="8" w:space="0" w:color="1B242A" w:themeColor="accent1"/>
          <w:insideV w:val="single" w:sz="8" w:space="0" w:color="1B242A" w:themeColor="accent1"/>
        </w:tcBorders>
      </w:tcPr>
    </w:tblStylePr>
  </w:style>
  <w:style w:type="table" w:styleId="LightGrid-Accent2">
    <w:name w:val="Light Grid Accent 2"/>
    <w:basedOn w:val="TableNormal"/>
    <w:uiPriority w:val="62"/>
    <w:semiHidden/>
    <w:rsid w:val="00294A5A"/>
    <w:pPr>
      <w:spacing w:before="0" w:after="0" w:line="240" w:lineRule="auto"/>
    </w:pPr>
    <w:tblPr>
      <w:tblStyleRowBandSize w:val="1"/>
      <w:tblStyleColBandSize w:val="1"/>
      <w:tblBorders>
        <w:top w:val="single" w:sz="8" w:space="0" w:color="007586" w:themeColor="accent2"/>
        <w:left w:val="single" w:sz="8" w:space="0" w:color="007586" w:themeColor="accent2"/>
        <w:bottom w:val="single" w:sz="8" w:space="0" w:color="007586" w:themeColor="accent2"/>
        <w:right w:val="single" w:sz="8" w:space="0" w:color="007586" w:themeColor="accent2"/>
        <w:insideH w:val="single" w:sz="8" w:space="0" w:color="007586" w:themeColor="accent2"/>
        <w:insideV w:val="single" w:sz="8" w:space="0" w:color="007586"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586" w:themeColor="accent2"/>
          <w:left w:val="single" w:sz="8" w:space="0" w:color="007586" w:themeColor="accent2"/>
          <w:bottom w:val="single" w:sz="18" w:space="0" w:color="007586" w:themeColor="accent2"/>
          <w:right w:val="single" w:sz="8" w:space="0" w:color="007586" w:themeColor="accent2"/>
          <w:insideH w:val="nil"/>
          <w:insideV w:val="single" w:sz="8" w:space="0" w:color="00758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586" w:themeColor="accent2"/>
          <w:left w:val="single" w:sz="8" w:space="0" w:color="007586" w:themeColor="accent2"/>
          <w:bottom w:val="single" w:sz="8" w:space="0" w:color="007586" w:themeColor="accent2"/>
          <w:right w:val="single" w:sz="8" w:space="0" w:color="007586" w:themeColor="accent2"/>
          <w:insideH w:val="nil"/>
          <w:insideV w:val="single" w:sz="8" w:space="0" w:color="00758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586" w:themeColor="accent2"/>
          <w:left w:val="single" w:sz="8" w:space="0" w:color="007586" w:themeColor="accent2"/>
          <w:bottom w:val="single" w:sz="8" w:space="0" w:color="007586" w:themeColor="accent2"/>
          <w:right w:val="single" w:sz="8" w:space="0" w:color="007586" w:themeColor="accent2"/>
        </w:tcBorders>
      </w:tcPr>
    </w:tblStylePr>
    <w:tblStylePr w:type="band1Vert">
      <w:tblPr/>
      <w:tcPr>
        <w:tcBorders>
          <w:top w:val="single" w:sz="8" w:space="0" w:color="007586" w:themeColor="accent2"/>
          <w:left w:val="single" w:sz="8" w:space="0" w:color="007586" w:themeColor="accent2"/>
          <w:bottom w:val="single" w:sz="8" w:space="0" w:color="007586" w:themeColor="accent2"/>
          <w:right w:val="single" w:sz="8" w:space="0" w:color="007586" w:themeColor="accent2"/>
        </w:tcBorders>
        <w:shd w:val="clear" w:color="auto" w:fill="A2F2FF" w:themeFill="accent2" w:themeFillTint="3F"/>
      </w:tcPr>
    </w:tblStylePr>
    <w:tblStylePr w:type="band1Horz">
      <w:tblPr/>
      <w:tcPr>
        <w:tcBorders>
          <w:top w:val="single" w:sz="8" w:space="0" w:color="007586" w:themeColor="accent2"/>
          <w:left w:val="single" w:sz="8" w:space="0" w:color="007586" w:themeColor="accent2"/>
          <w:bottom w:val="single" w:sz="8" w:space="0" w:color="007586" w:themeColor="accent2"/>
          <w:right w:val="single" w:sz="8" w:space="0" w:color="007586" w:themeColor="accent2"/>
          <w:insideV w:val="single" w:sz="8" w:space="0" w:color="007586" w:themeColor="accent2"/>
        </w:tcBorders>
        <w:shd w:val="clear" w:color="auto" w:fill="A2F2FF" w:themeFill="accent2" w:themeFillTint="3F"/>
      </w:tcPr>
    </w:tblStylePr>
    <w:tblStylePr w:type="band2Horz">
      <w:tblPr/>
      <w:tcPr>
        <w:tcBorders>
          <w:top w:val="single" w:sz="8" w:space="0" w:color="007586" w:themeColor="accent2"/>
          <w:left w:val="single" w:sz="8" w:space="0" w:color="007586" w:themeColor="accent2"/>
          <w:bottom w:val="single" w:sz="8" w:space="0" w:color="007586" w:themeColor="accent2"/>
          <w:right w:val="single" w:sz="8" w:space="0" w:color="007586" w:themeColor="accent2"/>
          <w:insideV w:val="single" w:sz="8" w:space="0" w:color="007586" w:themeColor="accent2"/>
        </w:tcBorders>
      </w:tcPr>
    </w:tblStylePr>
  </w:style>
  <w:style w:type="table" w:styleId="LightGrid-Accent3">
    <w:name w:val="Light Grid Accent 3"/>
    <w:basedOn w:val="TableNormal"/>
    <w:uiPriority w:val="62"/>
    <w:semiHidden/>
    <w:rsid w:val="00294A5A"/>
    <w:pPr>
      <w:spacing w:before="0" w:after="0" w:line="240" w:lineRule="auto"/>
    </w:pPr>
    <w:tblPr>
      <w:tblStyleRowBandSize w:val="1"/>
      <w:tblStyleColBandSize w:val="1"/>
      <w:tblBorders>
        <w:top w:val="single" w:sz="8" w:space="0" w:color="5AB9EB" w:themeColor="accent3"/>
        <w:left w:val="single" w:sz="8" w:space="0" w:color="5AB9EB" w:themeColor="accent3"/>
        <w:bottom w:val="single" w:sz="8" w:space="0" w:color="5AB9EB" w:themeColor="accent3"/>
        <w:right w:val="single" w:sz="8" w:space="0" w:color="5AB9EB" w:themeColor="accent3"/>
        <w:insideH w:val="single" w:sz="8" w:space="0" w:color="5AB9EB" w:themeColor="accent3"/>
        <w:insideV w:val="single" w:sz="8" w:space="0" w:color="5AB9EB"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AB9EB" w:themeColor="accent3"/>
          <w:left w:val="single" w:sz="8" w:space="0" w:color="5AB9EB" w:themeColor="accent3"/>
          <w:bottom w:val="single" w:sz="18" w:space="0" w:color="5AB9EB" w:themeColor="accent3"/>
          <w:right w:val="single" w:sz="8" w:space="0" w:color="5AB9EB" w:themeColor="accent3"/>
          <w:insideH w:val="nil"/>
          <w:insideV w:val="single" w:sz="8" w:space="0" w:color="5AB9EB"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AB9EB" w:themeColor="accent3"/>
          <w:left w:val="single" w:sz="8" w:space="0" w:color="5AB9EB" w:themeColor="accent3"/>
          <w:bottom w:val="single" w:sz="8" w:space="0" w:color="5AB9EB" w:themeColor="accent3"/>
          <w:right w:val="single" w:sz="8" w:space="0" w:color="5AB9EB" w:themeColor="accent3"/>
          <w:insideH w:val="nil"/>
          <w:insideV w:val="single" w:sz="8" w:space="0" w:color="5AB9EB"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AB9EB" w:themeColor="accent3"/>
          <w:left w:val="single" w:sz="8" w:space="0" w:color="5AB9EB" w:themeColor="accent3"/>
          <w:bottom w:val="single" w:sz="8" w:space="0" w:color="5AB9EB" w:themeColor="accent3"/>
          <w:right w:val="single" w:sz="8" w:space="0" w:color="5AB9EB" w:themeColor="accent3"/>
        </w:tcBorders>
      </w:tcPr>
    </w:tblStylePr>
    <w:tblStylePr w:type="band1Vert">
      <w:tblPr/>
      <w:tcPr>
        <w:tcBorders>
          <w:top w:val="single" w:sz="8" w:space="0" w:color="5AB9EB" w:themeColor="accent3"/>
          <w:left w:val="single" w:sz="8" w:space="0" w:color="5AB9EB" w:themeColor="accent3"/>
          <w:bottom w:val="single" w:sz="8" w:space="0" w:color="5AB9EB" w:themeColor="accent3"/>
          <w:right w:val="single" w:sz="8" w:space="0" w:color="5AB9EB" w:themeColor="accent3"/>
        </w:tcBorders>
        <w:shd w:val="clear" w:color="auto" w:fill="D5EDFA" w:themeFill="accent3" w:themeFillTint="3F"/>
      </w:tcPr>
    </w:tblStylePr>
    <w:tblStylePr w:type="band1Horz">
      <w:tblPr/>
      <w:tcPr>
        <w:tcBorders>
          <w:top w:val="single" w:sz="8" w:space="0" w:color="5AB9EB" w:themeColor="accent3"/>
          <w:left w:val="single" w:sz="8" w:space="0" w:color="5AB9EB" w:themeColor="accent3"/>
          <w:bottom w:val="single" w:sz="8" w:space="0" w:color="5AB9EB" w:themeColor="accent3"/>
          <w:right w:val="single" w:sz="8" w:space="0" w:color="5AB9EB" w:themeColor="accent3"/>
          <w:insideV w:val="single" w:sz="8" w:space="0" w:color="5AB9EB" w:themeColor="accent3"/>
        </w:tcBorders>
        <w:shd w:val="clear" w:color="auto" w:fill="D5EDFA" w:themeFill="accent3" w:themeFillTint="3F"/>
      </w:tcPr>
    </w:tblStylePr>
    <w:tblStylePr w:type="band2Horz">
      <w:tblPr/>
      <w:tcPr>
        <w:tcBorders>
          <w:top w:val="single" w:sz="8" w:space="0" w:color="5AB9EB" w:themeColor="accent3"/>
          <w:left w:val="single" w:sz="8" w:space="0" w:color="5AB9EB" w:themeColor="accent3"/>
          <w:bottom w:val="single" w:sz="8" w:space="0" w:color="5AB9EB" w:themeColor="accent3"/>
          <w:right w:val="single" w:sz="8" w:space="0" w:color="5AB9EB" w:themeColor="accent3"/>
          <w:insideV w:val="single" w:sz="8" w:space="0" w:color="5AB9EB" w:themeColor="accent3"/>
        </w:tcBorders>
      </w:tcPr>
    </w:tblStylePr>
  </w:style>
  <w:style w:type="table" w:styleId="LightGrid-Accent4">
    <w:name w:val="Light Grid Accent 4"/>
    <w:basedOn w:val="TableNormal"/>
    <w:uiPriority w:val="62"/>
    <w:semiHidden/>
    <w:rsid w:val="00294A5A"/>
    <w:pPr>
      <w:spacing w:before="0" w:after="0" w:line="240" w:lineRule="auto"/>
    </w:pPr>
    <w:tblPr>
      <w:tblStyleRowBandSize w:val="1"/>
      <w:tblStyleColBandSize w:val="1"/>
      <w:tblBorders>
        <w:top w:val="single" w:sz="8" w:space="0" w:color="004C97" w:themeColor="accent4"/>
        <w:left w:val="single" w:sz="8" w:space="0" w:color="004C97" w:themeColor="accent4"/>
        <w:bottom w:val="single" w:sz="8" w:space="0" w:color="004C97" w:themeColor="accent4"/>
        <w:right w:val="single" w:sz="8" w:space="0" w:color="004C97" w:themeColor="accent4"/>
        <w:insideH w:val="single" w:sz="8" w:space="0" w:color="004C97" w:themeColor="accent4"/>
        <w:insideV w:val="single" w:sz="8" w:space="0" w:color="004C9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4C97" w:themeColor="accent4"/>
          <w:left w:val="single" w:sz="8" w:space="0" w:color="004C97" w:themeColor="accent4"/>
          <w:bottom w:val="single" w:sz="18" w:space="0" w:color="004C97" w:themeColor="accent4"/>
          <w:right w:val="single" w:sz="8" w:space="0" w:color="004C97" w:themeColor="accent4"/>
          <w:insideH w:val="nil"/>
          <w:insideV w:val="single" w:sz="8" w:space="0" w:color="004C9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C97" w:themeColor="accent4"/>
          <w:left w:val="single" w:sz="8" w:space="0" w:color="004C97" w:themeColor="accent4"/>
          <w:bottom w:val="single" w:sz="8" w:space="0" w:color="004C97" w:themeColor="accent4"/>
          <w:right w:val="single" w:sz="8" w:space="0" w:color="004C97" w:themeColor="accent4"/>
          <w:insideH w:val="nil"/>
          <w:insideV w:val="single" w:sz="8" w:space="0" w:color="004C9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C97" w:themeColor="accent4"/>
          <w:left w:val="single" w:sz="8" w:space="0" w:color="004C97" w:themeColor="accent4"/>
          <w:bottom w:val="single" w:sz="8" w:space="0" w:color="004C97" w:themeColor="accent4"/>
          <w:right w:val="single" w:sz="8" w:space="0" w:color="004C97" w:themeColor="accent4"/>
        </w:tcBorders>
      </w:tcPr>
    </w:tblStylePr>
    <w:tblStylePr w:type="band1Vert">
      <w:tblPr/>
      <w:tcPr>
        <w:tcBorders>
          <w:top w:val="single" w:sz="8" w:space="0" w:color="004C97" w:themeColor="accent4"/>
          <w:left w:val="single" w:sz="8" w:space="0" w:color="004C97" w:themeColor="accent4"/>
          <w:bottom w:val="single" w:sz="8" w:space="0" w:color="004C97" w:themeColor="accent4"/>
          <w:right w:val="single" w:sz="8" w:space="0" w:color="004C97" w:themeColor="accent4"/>
        </w:tcBorders>
        <w:shd w:val="clear" w:color="auto" w:fill="A6D2FF" w:themeFill="accent4" w:themeFillTint="3F"/>
      </w:tcPr>
    </w:tblStylePr>
    <w:tblStylePr w:type="band1Horz">
      <w:tblPr/>
      <w:tcPr>
        <w:tcBorders>
          <w:top w:val="single" w:sz="8" w:space="0" w:color="004C97" w:themeColor="accent4"/>
          <w:left w:val="single" w:sz="8" w:space="0" w:color="004C97" w:themeColor="accent4"/>
          <w:bottom w:val="single" w:sz="8" w:space="0" w:color="004C97" w:themeColor="accent4"/>
          <w:right w:val="single" w:sz="8" w:space="0" w:color="004C97" w:themeColor="accent4"/>
          <w:insideV w:val="single" w:sz="8" w:space="0" w:color="004C97" w:themeColor="accent4"/>
        </w:tcBorders>
        <w:shd w:val="clear" w:color="auto" w:fill="A6D2FF" w:themeFill="accent4" w:themeFillTint="3F"/>
      </w:tcPr>
    </w:tblStylePr>
    <w:tblStylePr w:type="band2Horz">
      <w:tblPr/>
      <w:tcPr>
        <w:tcBorders>
          <w:top w:val="single" w:sz="8" w:space="0" w:color="004C97" w:themeColor="accent4"/>
          <w:left w:val="single" w:sz="8" w:space="0" w:color="004C97" w:themeColor="accent4"/>
          <w:bottom w:val="single" w:sz="8" w:space="0" w:color="004C97" w:themeColor="accent4"/>
          <w:right w:val="single" w:sz="8" w:space="0" w:color="004C97" w:themeColor="accent4"/>
          <w:insideV w:val="single" w:sz="8" w:space="0" w:color="004C97" w:themeColor="accent4"/>
        </w:tcBorders>
      </w:tcPr>
    </w:tblStylePr>
  </w:style>
  <w:style w:type="table" w:styleId="LightGrid-Accent5">
    <w:name w:val="Light Grid Accent 5"/>
    <w:basedOn w:val="TableNormal"/>
    <w:uiPriority w:val="62"/>
    <w:semiHidden/>
    <w:rsid w:val="00294A5A"/>
    <w:pPr>
      <w:spacing w:before="0" w:after="0" w:line="240" w:lineRule="auto"/>
    </w:pPr>
    <w:tblPr>
      <w:tblStyleRowBandSize w:val="1"/>
      <w:tblStyleColBandSize w:val="1"/>
      <w:tblBorders>
        <w:top w:val="single" w:sz="8" w:space="0" w:color="5AAA64" w:themeColor="accent5"/>
        <w:left w:val="single" w:sz="8" w:space="0" w:color="5AAA64" w:themeColor="accent5"/>
        <w:bottom w:val="single" w:sz="8" w:space="0" w:color="5AAA64" w:themeColor="accent5"/>
        <w:right w:val="single" w:sz="8" w:space="0" w:color="5AAA64" w:themeColor="accent5"/>
        <w:insideH w:val="single" w:sz="8" w:space="0" w:color="5AAA64" w:themeColor="accent5"/>
        <w:insideV w:val="single" w:sz="8" w:space="0" w:color="5AAA6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AAA64" w:themeColor="accent5"/>
          <w:left w:val="single" w:sz="8" w:space="0" w:color="5AAA64" w:themeColor="accent5"/>
          <w:bottom w:val="single" w:sz="18" w:space="0" w:color="5AAA64" w:themeColor="accent5"/>
          <w:right w:val="single" w:sz="8" w:space="0" w:color="5AAA64" w:themeColor="accent5"/>
          <w:insideH w:val="nil"/>
          <w:insideV w:val="single" w:sz="8" w:space="0" w:color="5AAA6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AAA64" w:themeColor="accent5"/>
          <w:left w:val="single" w:sz="8" w:space="0" w:color="5AAA64" w:themeColor="accent5"/>
          <w:bottom w:val="single" w:sz="8" w:space="0" w:color="5AAA64" w:themeColor="accent5"/>
          <w:right w:val="single" w:sz="8" w:space="0" w:color="5AAA64" w:themeColor="accent5"/>
          <w:insideH w:val="nil"/>
          <w:insideV w:val="single" w:sz="8" w:space="0" w:color="5AAA6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AAA64" w:themeColor="accent5"/>
          <w:left w:val="single" w:sz="8" w:space="0" w:color="5AAA64" w:themeColor="accent5"/>
          <w:bottom w:val="single" w:sz="8" w:space="0" w:color="5AAA64" w:themeColor="accent5"/>
          <w:right w:val="single" w:sz="8" w:space="0" w:color="5AAA64" w:themeColor="accent5"/>
        </w:tcBorders>
      </w:tcPr>
    </w:tblStylePr>
    <w:tblStylePr w:type="band1Vert">
      <w:tblPr/>
      <w:tcPr>
        <w:tcBorders>
          <w:top w:val="single" w:sz="8" w:space="0" w:color="5AAA64" w:themeColor="accent5"/>
          <w:left w:val="single" w:sz="8" w:space="0" w:color="5AAA64" w:themeColor="accent5"/>
          <w:bottom w:val="single" w:sz="8" w:space="0" w:color="5AAA64" w:themeColor="accent5"/>
          <w:right w:val="single" w:sz="8" w:space="0" w:color="5AAA64" w:themeColor="accent5"/>
        </w:tcBorders>
        <w:shd w:val="clear" w:color="auto" w:fill="D6EAD8" w:themeFill="accent5" w:themeFillTint="3F"/>
      </w:tcPr>
    </w:tblStylePr>
    <w:tblStylePr w:type="band1Horz">
      <w:tblPr/>
      <w:tcPr>
        <w:tcBorders>
          <w:top w:val="single" w:sz="8" w:space="0" w:color="5AAA64" w:themeColor="accent5"/>
          <w:left w:val="single" w:sz="8" w:space="0" w:color="5AAA64" w:themeColor="accent5"/>
          <w:bottom w:val="single" w:sz="8" w:space="0" w:color="5AAA64" w:themeColor="accent5"/>
          <w:right w:val="single" w:sz="8" w:space="0" w:color="5AAA64" w:themeColor="accent5"/>
          <w:insideV w:val="single" w:sz="8" w:space="0" w:color="5AAA64" w:themeColor="accent5"/>
        </w:tcBorders>
        <w:shd w:val="clear" w:color="auto" w:fill="D6EAD8" w:themeFill="accent5" w:themeFillTint="3F"/>
      </w:tcPr>
    </w:tblStylePr>
    <w:tblStylePr w:type="band2Horz">
      <w:tblPr/>
      <w:tcPr>
        <w:tcBorders>
          <w:top w:val="single" w:sz="8" w:space="0" w:color="5AAA64" w:themeColor="accent5"/>
          <w:left w:val="single" w:sz="8" w:space="0" w:color="5AAA64" w:themeColor="accent5"/>
          <w:bottom w:val="single" w:sz="8" w:space="0" w:color="5AAA64" w:themeColor="accent5"/>
          <w:right w:val="single" w:sz="8" w:space="0" w:color="5AAA64" w:themeColor="accent5"/>
          <w:insideV w:val="single" w:sz="8" w:space="0" w:color="5AAA64" w:themeColor="accent5"/>
        </w:tcBorders>
      </w:tcPr>
    </w:tblStylePr>
  </w:style>
  <w:style w:type="table" w:styleId="LightGrid-Accent6">
    <w:name w:val="Light Grid Accent 6"/>
    <w:basedOn w:val="TableNormal"/>
    <w:uiPriority w:val="62"/>
    <w:semiHidden/>
    <w:rsid w:val="00294A5A"/>
    <w:pPr>
      <w:spacing w:before="0" w:after="0" w:line="240" w:lineRule="auto"/>
    </w:pPr>
    <w:tblPr>
      <w:tblStyleRowBandSize w:val="1"/>
      <w:tblStyleColBandSize w:val="1"/>
      <w:tblBorders>
        <w:top w:val="single" w:sz="8" w:space="0" w:color="E6643C" w:themeColor="accent6"/>
        <w:left w:val="single" w:sz="8" w:space="0" w:color="E6643C" w:themeColor="accent6"/>
        <w:bottom w:val="single" w:sz="8" w:space="0" w:color="E6643C" w:themeColor="accent6"/>
        <w:right w:val="single" w:sz="8" w:space="0" w:color="E6643C" w:themeColor="accent6"/>
        <w:insideH w:val="single" w:sz="8" w:space="0" w:color="E6643C" w:themeColor="accent6"/>
        <w:insideV w:val="single" w:sz="8" w:space="0" w:color="E664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6643C" w:themeColor="accent6"/>
          <w:left w:val="single" w:sz="8" w:space="0" w:color="E6643C" w:themeColor="accent6"/>
          <w:bottom w:val="single" w:sz="18" w:space="0" w:color="E6643C" w:themeColor="accent6"/>
          <w:right w:val="single" w:sz="8" w:space="0" w:color="E6643C" w:themeColor="accent6"/>
          <w:insideH w:val="nil"/>
          <w:insideV w:val="single" w:sz="8" w:space="0" w:color="E664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6643C" w:themeColor="accent6"/>
          <w:left w:val="single" w:sz="8" w:space="0" w:color="E6643C" w:themeColor="accent6"/>
          <w:bottom w:val="single" w:sz="8" w:space="0" w:color="E6643C" w:themeColor="accent6"/>
          <w:right w:val="single" w:sz="8" w:space="0" w:color="E6643C" w:themeColor="accent6"/>
          <w:insideH w:val="nil"/>
          <w:insideV w:val="single" w:sz="8" w:space="0" w:color="E664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6643C" w:themeColor="accent6"/>
          <w:left w:val="single" w:sz="8" w:space="0" w:color="E6643C" w:themeColor="accent6"/>
          <w:bottom w:val="single" w:sz="8" w:space="0" w:color="E6643C" w:themeColor="accent6"/>
          <w:right w:val="single" w:sz="8" w:space="0" w:color="E6643C" w:themeColor="accent6"/>
        </w:tcBorders>
      </w:tcPr>
    </w:tblStylePr>
    <w:tblStylePr w:type="band1Vert">
      <w:tblPr/>
      <w:tcPr>
        <w:tcBorders>
          <w:top w:val="single" w:sz="8" w:space="0" w:color="E6643C" w:themeColor="accent6"/>
          <w:left w:val="single" w:sz="8" w:space="0" w:color="E6643C" w:themeColor="accent6"/>
          <w:bottom w:val="single" w:sz="8" w:space="0" w:color="E6643C" w:themeColor="accent6"/>
          <w:right w:val="single" w:sz="8" w:space="0" w:color="E6643C" w:themeColor="accent6"/>
        </w:tcBorders>
        <w:shd w:val="clear" w:color="auto" w:fill="F8D8CE" w:themeFill="accent6" w:themeFillTint="3F"/>
      </w:tcPr>
    </w:tblStylePr>
    <w:tblStylePr w:type="band1Horz">
      <w:tblPr/>
      <w:tcPr>
        <w:tcBorders>
          <w:top w:val="single" w:sz="8" w:space="0" w:color="E6643C" w:themeColor="accent6"/>
          <w:left w:val="single" w:sz="8" w:space="0" w:color="E6643C" w:themeColor="accent6"/>
          <w:bottom w:val="single" w:sz="8" w:space="0" w:color="E6643C" w:themeColor="accent6"/>
          <w:right w:val="single" w:sz="8" w:space="0" w:color="E6643C" w:themeColor="accent6"/>
          <w:insideV w:val="single" w:sz="8" w:space="0" w:color="E6643C" w:themeColor="accent6"/>
        </w:tcBorders>
        <w:shd w:val="clear" w:color="auto" w:fill="F8D8CE" w:themeFill="accent6" w:themeFillTint="3F"/>
      </w:tcPr>
    </w:tblStylePr>
    <w:tblStylePr w:type="band2Horz">
      <w:tblPr/>
      <w:tcPr>
        <w:tcBorders>
          <w:top w:val="single" w:sz="8" w:space="0" w:color="E6643C" w:themeColor="accent6"/>
          <w:left w:val="single" w:sz="8" w:space="0" w:color="E6643C" w:themeColor="accent6"/>
          <w:bottom w:val="single" w:sz="8" w:space="0" w:color="E6643C" w:themeColor="accent6"/>
          <w:right w:val="single" w:sz="8" w:space="0" w:color="E6643C" w:themeColor="accent6"/>
          <w:insideV w:val="single" w:sz="8" w:space="0" w:color="E6643C" w:themeColor="accent6"/>
        </w:tcBorders>
      </w:tcPr>
    </w:tblStylePr>
  </w:style>
  <w:style w:type="table" w:styleId="LightList">
    <w:name w:val="Light List"/>
    <w:basedOn w:val="TableNormal"/>
    <w:uiPriority w:val="61"/>
    <w:semiHidden/>
    <w:rsid w:val="00294A5A"/>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2">
    <w:name w:val="Light List Accent 2"/>
    <w:basedOn w:val="TableNormal"/>
    <w:uiPriority w:val="61"/>
    <w:semiHidden/>
    <w:rsid w:val="00294A5A"/>
    <w:pPr>
      <w:spacing w:before="0" w:after="0" w:line="240" w:lineRule="auto"/>
    </w:pPr>
    <w:tblPr>
      <w:tblStyleRowBandSize w:val="1"/>
      <w:tblStyleColBandSize w:val="1"/>
      <w:tblBorders>
        <w:top w:val="single" w:sz="8" w:space="0" w:color="007586" w:themeColor="accent2"/>
        <w:left w:val="single" w:sz="8" w:space="0" w:color="007586" w:themeColor="accent2"/>
        <w:bottom w:val="single" w:sz="8" w:space="0" w:color="007586" w:themeColor="accent2"/>
        <w:right w:val="single" w:sz="8" w:space="0" w:color="007586" w:themeColor="accent2"/>
      </w:tblBorders>
    </w:tblPr>
    <w:tblStylePr w:type="firstRow">
      <w:pPr>
        <w:spacing w:before="0" w:after="0" w:line="240" w:lineRule="auto"/>
      </w:pPr>
      <w:rPr>
        <w:b/>
        <w:bCs/>
        <w:color w:val="FFFFFF" w:themeColor="background1"/>
      </w:rPr>
      <w:tblPr/>
      <w:tcPr>
        <w:shd w:val="clear" w:color="auto" w:fill="007586" w:themeFill="accent2"/>
      </w:tcPr>
    </w:tblStylePr>
    <w:tblStylePr w:type="lastRow">
      <w:pPr>
        <w:spacing w:before="0" w:after="0" w:line="240" w:lineRule="auto"/>
      </w:pPr>
      <w:rPr>
        <w:b/>
        <w:bCs/>
      </w:rPr>
      <w:tblPr/>
      <w:tcPr>
        <w:tcBorders>
          <w:top w:val="double" w:sz="6" w:space="0" w:color="007586" w:themeColor="accent2"/>
          <w:left w:val="single" w:sz="8" w:space="0" w:color="007586" w:themeColor="accent2"/>
          <w:bottom w:val="single" w:sz="8" w:space="0" w:color="007586" w:themeColor="accent2"/>
          <w:right w:val="single" w:sz="8" w:space="0" w:color="007586" w:themeColor="accent2"/>
        </w:tcBorders>
      </w:tcPr>
    </w:tblStylePr>
    <w:tblStylePr w:type="firstCol">
      <w:rPr>
        <w:b/>
        <w:bCs/>
      </w:rPr>
    </w:tblStylePr>
    <w:tblStylePr w:type="lastCol">
      <w:rPr>
        <w:b/>
        <w:bCs/>
      </w:rPr>
    </w:tblStylePr>
    <w:tblStylePr w:type="band1Vert">
      <w:tblPr/>
      <w:tcPr>
        <w:tcBorders>
          <w:top w:val="single" w:sz="8" w:space="0" w:color="007586" w:themeColor="accent2"/>
          <w:left w:val="single" w:sz="8" w:space="0" w:color="007586" w:themeColor="accent2"/>
          <w:bottom w:val="single" w:sz="8" w:space="0" w:color="007586" w:themeColor="accent2"/>
          <w:right w:val="single" w:sz="8" w:space="0" w:color="007586" w:themeColor="accent2"/>
        </w:tcBorders>
      </w:tcPr>
    </w:tblStylePr>
    <w:tblStylePr w:type="band1Horz">
      <w:tblPr/>
      <w:tcPr>
        <w:tcBorders>
          <w:top w:val="single" w:sz="8" w:space="0" w:color="007586" w:themeColor="accent2"/>
          <w:left w:val="single" w:sz="8" w:space="0" w:color="007586" w:themeColor="accent2"/>
          <w:bottom w:val="single" w:sz="8" w:space="0" w:color="007586" w:themeColor="accent2"/>
          <w:right w:val="single" w:sz="8" w:space="0" w:color="007586" w:themeColor="accent2"/>
        </w:tcBorders>
      </w:tcPr>
    </w:tblStylePr>
  </w:style>
  <w:style w:type="table" w:styleId="LightList-Accent3">
    <w:name w:val="Light List Accent 3"/>
    <w:basedOn w:val="TableNormal"/>
    <w:uiPriority w:val="61"/>
    <w:semiHidden/>
    <w:rsid w:val="00294A5A"/>
    <w:pPr>
      <w:spacing w:before="0" w:after="0" w:line="240" w:lineRule="auto"/>
    </w:pPr>
    <w:tblPr>
      <w:tblStyleRowBandSize w:val="1"/>
      <w:tblStyleColBandSize w:val="1"/>
      <w:tblBorders>
        <w:top w:val="single" w:sz="8" w:space="0" w:color="5AB9EB" w:themeColor="accent3"/>
        <w:left w:val="single" w:sz="8" w:space="0" w:color="5AB9EB" w:themeColor="accent3"/>
        <w:bottom w:val="single" w:sz="8" w:space="0" w:color="5AB9EB" w:themeColor="accent3"/>
        <w:right w:val="single" w:sz="8" w:space="0" w:color="5AB9EB" w:themeColor="accent3"/>
      </w:tblBorders>
    </w:tblPr>
    <w:tblStylePr w:type="firstRow">
      <w:pPr>
        <w:spacing w:before="0" w:after="0" w:line="240" w:lineRule="auto"/>
      </w:pPr>
      <w:rPr>
        <w:b/>
        <w:bCs/>
        <w:color w:val="FFFFFF" w:themeColor="background1"/>
      </w:rPr>
      <w:tblPr/>
      <w:tcPr>
        <w:shd w:val="clear" w:color="auto" w:fill="5AB9EB" w:themeFill="accent3"/>
      </w:tcPr>
    </w:tblStylePr>
    <w:tblStylePr w:type="lastRow">
      <w:pPr>
        <w:spacing w:before="0" w:after="0" w:line="240" w:lineRule="auto"/>
      </w:pPr>
      <w:rPr>
        <w:b/>
        <w:bCs/>
      </w:rPr>
      <w:tblPr/>
      <w:tcPr>
        <w:tcBorders>
          <w:top w:val="double" w:sz="6" w:space="0" w:color="5AB9EB" w:themeColor="accent3"/>
          <w:left w:val="single" w:sz="8" w:space="0" w:color="5AB9EB" w:themeColor="accent3"/>
          <w:bottom w:val="single" w:sz="8" w:space="0" w:color="5AB9EB" w:themeColor="accent3"/>
          <w:right w:val="single" w:sz="8" w:space="0" w:color="5AB9EB" w:themeColor="accent3"/>
        </w:tcBorders>
      </w:tcPr>
    </w:tblStylePr>
    <w:tblStylePr w:type="firstCol">
      <w:rPr>
        <w:b/>
        <w:bCs/>
      </w:rPr>
    </w:tblStylePr>
    <w:tblStylePr w:type="lastCol">
      <w:rPr>
        <w:b/>
        <w:bCs/>
      </w:rPr>
    </w:tblStylePr>
    <w:tblStylePr w:type="band1Vert">
      <w:tblPr/>
      <w:tcPr>
        <w:tcBorders>
          <w:top w:val="single" w:sz="8" w:space="0" w:color="5AB9EB" w:themeColor="accent3"/>
          <w:left w:val="single" w:sz="8" w:space="0" w:color="5AB9EB" w:themeColor="accent3"/>
          <w:bottom w:val="single" w:sz="8" w:space="0" w:color="5AB9EB" w:themeColor="accent3"/>
          <w:right w:val="single" w:sz="8" w:space="0" w:color="5AB9EB" w:themeColor="accent3"/>
        </w:tcBorders>
      </w:tcPr>
    </w:tblStylePr>
    <w:tblStylePr w:type="band1Horz">
      <w:tblPr/>
      <w:tcPr>
        <w:tcBorders>
          <w:top w:val="single" w:sz="8" w:space="0" w:color="5AB9EB" w:themeColor="accent3"/>
          <w:left w:val="single" w:sz="8" w:space="0" w:color="5AB9EB" w:themeColor="accent3"/>
          <w:bottom w:val="single" w:sz="8" w:space="0" w:color="5AB9EB" w:themeColor="accent3"/>
          <w:right w:val="single" w:sz="8" w:space="0" w:color="5AB9EB" w:themeColor="accent3"/>
        </w:tcBorders>
      </w:tcPr>
    </w:tblStylePr>
  </w:style>
  <w:style w:type="table" w:styleId="LightList-Accent5">
    <w:name w:val="Light List Accent 5"/>
    <w:basedOn w:val="TableNormal"/>
    <w:uiPriority w:val="61"/>
    <w:semiHidden/>
    <w:rsid w:val="00294A5A"/>
    <w:pPr>
      <w:spacing w:before="0" w:after="0" w:line="240" w:lineRule="auto"/>
    </w:pPr>
    <w:tblPr>
      <w:tblStyleRowBandSize w:val="1"/>
      <w:tblStyleColBandSize w:val="1"/>
      <w:tblBorders>
        <w:top w:val="single" w:sz="8" w:space="0" w:color="5AAA64" w:themeColor="accent5"/>
        <w:left w:val="single" w:sz="8" w:space="0" w:color="5AAA64" w:themeColor="accent5"/>
        <w:bottom w:val="single" w:sz="8" w:space="0" w:color="5AAA64" w:themeColor="accent5"/>
        <w:right w:val="single" w:sz="8" w:space="0" w:color="5AAA64" w:themeColor="accent5"/>
      </w:tblBorders>
    </w:tblPr>
    <w:tblStylePr w:type="firstRow">
      <w:pPr>
        <w:spacing w:before="0" w:after="0" w:line="240" w:lineRule="auto"/>
      </w:pPr>
      <w:rPr>
        <w:b/>
        <w:bCs/>
        <w:color w:val="FFFFFF" w:themeColor="background1"/>
      </w:rPr>
      <w:tblPr/>
      <w:tcPr>
        <w:shd w:val="clear" w:color="auto" w:fill="5AAA64" w:themeFill="accent5"/>
      </w:tcPr>
    </w:tblStylePr>
    <w:tblStylePr w:type="lastRow">
      <w:pPr>
        <w:spacing w:before="0" w:after="0" w:line="240" w:lineRule="auto"/>
      </w:pPr>
      <w:rPr>
        <w:b/>
        <w:bCs/>
      </w:rPr>
      <w:tblPr/>
      <w:tcPr>
        <w:tcBorders>
          <w:top w:val="double" w:sz="6" w:space="0" w:color="5AAA64" w:themeColor="accent5"/>
          <w:left w:val="single" w:sz="8" w:space="0" w:color="5AAA64" w:themeColor="accent5"/>
          <w:bottom w:val="single" w:sz="8" w:space="0" w:color="5AAA64" w:themeColor="accent5"/>
          <w:right w:val="single" w:sz="8" w:space="0" w:color="5AAA64" w:themeColor="accent5"/>
        </w:tcBorders>
      </w:tcPr>
    </w:tblStylePr>
    <w:tblStylePr w:type="firstCol">
      <w:rPr>
        <w:b/>
        <w:bCs/>
      </w:rPr>
    </w:tblStylePr>
    <w:tblStylePr w:type="lastCol">
      <w:rPr>
        <w:b/>
        <w:bCs/>
      </w:rPr>
    </w:tblStylePr>
    <w:tblStylePr w:type="band1Vert">
      <w:tblPr/>
      <w:tcPr>
        <w:tcBorders>
          <w:top w:val="single" w:sz="8" w:space="0" w:color="5AAA64" w:themeColor="accent5"/>
          <w:left w:val="single" w:sz="8" w:space="0" w:color="5AAA64" w:themeColor="accent5"/>
          <w:bottom w:val="single" w:sz="8" w:space="0" w:color="5AAA64" w:themeColor="accent5"/>
          <w:right w:val="single" w:sz="8" w:space="0" w:color="5AAA64" w:themeColor="accent5"/>
        </w:tcBorders>
      </w:tcPr>
    </w:tblStylePr>
    <w:tblStylePr w:type="band1Horz">
      <w:tblPr/>
      <w:tcPr>
        <w:tcBorders>
          <w:top w:val="single" w:sz="8" w:space="0" w:color="5AAA64" w:themeColor="accent5"/>
          <w:left w:val="single" w:sz="8" w:space="0" w:color="5AAA64" w:themeColor="accent5"/>
          <w:bottom w:val="single" w:sz="8" w:space="0" w:color="5AAA64" w:themeColor="accent5"/>
          <w:right w:val="single" w:sz="8" w:space="0" w:color="5AAA64" w:themeColor="accent5"/>
        </w:tcBorders>
      </w:tcPr>
    </w:tblStylePr>
  </w:style>
  <w:style w:type="table" w:styleId="LightList-Accent6">
    <w:name w:val="Light List Accent 6"/>
    <w:basedOn w:val="TableNormal"/>
    <w:uiPriority w:val="61"/>
    <w:semiHidden/>
    <w:rsid w:val="00294A5A"/>
    <w:pPr>
      <w:spacing w:before="0" w:after="0" w:line="240" w:lineRule="auto"/>
    </w:pPr>
    <w:tblPr>
      <w:tblStyleRowBandSize w:val="1"/>
      <w:tblStyleColBandSize w:val="1"/>
      <w:tblBorders>
        <w:top w:val="single" w:sz="8" w:space="0" w:color="E6643C" w:themeColor="accent6"/>
        <w:left w:val="single" w:sz="8" w:space="0" w:color="E6643C" w:themeColor="accent6"/>
        <w:bottom w:val="single" w:sz="8" w:space="0" w:color="E6643C" w:themeColor="accent6"/>
        <w:right w:val="single" w:sz="8" w:space="0" w:color="E6643C" w:themeColor="accent6"/>
      </w:tblBorders>
    </w:tblPr>
    <w:tblStylePr w:type="firstRow">
      <w:pPr>
        <w:spacing w:before="0" w:after="0" w:line="240" w:lineRule="auto"/>
      </w:pPr>
      <w:rPr>
        <w:b/>
        <w:bCs/>
        <w:color w:val="FFFFFF" w:themeColor="background1"/>
      </w:rPr>
      <w:tblPr/>
      <w:tcPr>
        <w:shd w:val="clear" w:color="auto" w:fill="E6643C" w:themeFill="accent6"/>
      </w:tcPr>
    </w:tblStylePr>
    <w:tblStylePr w:type="lastRow">
      <w:pPr>
        <w:spacing w:before="0" w:after="0" w:line="240" w:lineRule="auto"/>
      </w:pPr>
      <w:rPr>
        <w:b/>
        <w:bCs/>
      </w:rPr>
      <w:tblPr/>
      <w:tcPr>
        <w:tcBorders>
          <w:top w:val="double" w:sz="6" w:space="0" w:color="E6643C" w:themeColor="accent6"/>
          <w:left w:val="single" w:sz="8" w:space="0" w:color="E6643C" w:themeColor="accent6"/>
          <w:bottom w:val="single" w:sz="8" w:space="0" w:color="E6643C" w:themeColor="accent6"/>
          <w:right w:val="single" w:sz="8" w:space="0" w:color="E6643C" w:themeColor="accent6"/>
        </w:tcBorders>
      </w:tcPr>
    </w:tblStylePr>
    <w:tblStylePr w:type="firstCol">
      <w:rPr>
        <w:b/>
        <w:bCs/>
      </w:rPr>
    </w:tblStylePr>
    <w:tblStylePr w:type="lastCol">
      <w:rPr>
        <w:b/>
        <w:bCs/>
      </w:rPr>
    </w:tblStylePr>
    <w:tblStylePr w:type="band1Vert">
      <w:tblPr/>
      <w:tcPr>
        <w:tcBorders>
          <w:top w:val="single" w:sz="8" w:space="0" w:color="E6643C" w:themeColor="accent6"/>
          <w:left w:val="single" w:sz="8" w:space="0" w:color="E6643C" w:themeColor="accent6"/>
          <w:bottom w:val="single" w:sz="8" w:space="0" w:color="E6643C" w:themeColor="accent6"/>
          <w:right w:val="single" w:sz="8" w:space="0" w:color="E6643C" w:themeColor="accent6"/>
        </w:tcBorders>
      </w:tcPr>
    </w:tblStylePr>
    <w:tblStylePr w:type="band1Horz">
      <w:tblPr/>
      <w:tcPr>
        <w:tcBorders>
          <w:top w:val="single" w:sz="8" w:space="0" w:color="E6643C" w:themeColor="accent6"/>
          <w:left w:val="single" w:sz="8" w:space="0" w:color="E6643C" w:themeColor="accent6"/>
          <w:bottom w:val="single" w:sz="8" w:space="0" w:color="E6643C" w:themeColor="accent6"/>
          <w:right w:val="single" w:sz="8" w:space="0" w:color="E6643C" w:themeColor="accent6"/>
        </w:tcBorders>
      </w:tcPr>
    </w:tblStylePr>
  </w:style>
  <w:style w:type="table" w:styleId="LightShading-Accent1">
    <w:name w:val="Light Shading Accent 1"/>
    <w:basedOn w:val="TableNormal"/>
    <w:uiPriority w:val="60"/>
    <w:semiHidden/>
    <w:rsid w:val="00294A5A"/>
    <w:pPr>
      <w:spacing w:before="0" w:after="0" w:line="240" w:lineRule="auto"/>
    </w:pPr>
    <w:rPr>
      <w:color w:val="141A1F" w:themeColor="accent1" w:themeShade="BF"/>
    </w:rPr>
    <w:tblPr>
      <w:tblStyleRowBandSize w:val="1"/>
      <w:tblStyleColBandSize w:val="1"/>
      <w:tblBorders>
        <w:top w:val="single" w:sz="8" w:space="0" w:color="1B242A" w:themeColor="accent1"/>
        <w:bottom w:val="single" w:sz="8" w:space="0" w:color="1B242A" w:themeColor="accent1"/>
      </w:tblBorders>
    </w:tblPr>
    <w:tblStylePr w:type="firstRow">
      <w:pPr>
        <w:spacing w:before="0" w:after="0" w:line="240" w:lineRule="auto"/>
      </w:pPr>
      <w:rPr>
        <w:b/>
        <w:bCs/>
      </w:rPr>
      <w:tblPr/>
      <w:tcPr>
        <w:tcBorders>
          <w:top w:val="single" w:sz="8" w:space="0" w:color="1B242A" w:themeColor="accent1"/>
          <w:left w:val="nil"/>
          <w:bottom w:val="single" w:sz="8" w:space="0" w:color="1B242A" w:themeColor="accent1"/>
          <w:right w:val="nil"/>
          <w:insideH w:val="nil"/>
          <w:insideV w:val="nil"/>
        </w:tcBorders>
      </w:tcPr>
    </w:tblStylePr>
    <w:tblStylePr w:type="lastRow">
      <w:pPr>
        <w:spacing w:before="0" w:after="0" w:line="240" w:lineRule="auto"/>
      </w:pPr>
      <w:rPr>
        <w:b/>
        <w:bCs/>
      </w:rPr>
      <w:tblPr/>
      <w:tcPr>
        <w:tcBorders>
          <w:top w:val="single" w:sz="8" w:space="0" w:color="1B242A" w:themeColor="accent1"/>
          <w:left w:val="nil"/>
          <w:bottom w:val="single" w:sz="8" w:space="0" w:color="1B242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CCAD4" w:themeFill="accent1" w:themeFillTint="3F"/>
      </w:tcPr>
    </w:tblStylePr>
    <w:tblStylePr w:type="band1Horz">
      <w:tblPr/>
      <w:tcPr>
        <w:tcBorders>
          <w:left w:val="nil"/>
          <w:right w:val="nil"/>
          <w:insideH w:val="nil"/>
          <w:insideV w:val="nil"/>
        </w:tcBorders>
        <w:shd w:val="clear" w:color="auto" w:fill="BCCAD4" w:themeFill="accent1" w:themeFillTint="3F"/>
      </w:tcPr>
    </w:tblStylePr>
  </w:style>
  <w:style w:type="table" w:styleId="LightShading-Accent2">
    <w:name w:val="Light Shading Accent 2"/>
    <w:basedOn w:val="TableNormal"/>
    <w:uiPriority w:val="60"/>
    <w:semiHidden/>
    <w:rsid w:val="00294A5A"/>
    <w:pPr>
      <w:spacing w:before="0" w:after="0" w:line="240" w:lineRule="auto"/>
    </w:pPr>
    <w:rPr>
      <w:color w:val="005764" w:themeColor="accent2" w:themeShade="BF"/>
    </w:rPr>
    <w:tblPr>
      <w:tblStyleRowBandSize w:val="1"/>
      <w:tblStyleColBandSize w:val="1"/>
      <w:tblBorders>
        <w:top w:val="single" w:sz="8" w:space="0" w:color="007586" w:themeColor="accent2"/>
        <w:bottom w:val="single" w:sz="8" w:space="0" w:color="007586" w:themeColor="accent2"/>
      </w:tblBorders>
    </w:tblPr>
    <w:tblStylePr w:type="firstRow">
      <w:pPr>
        <w:spacing w:before="0" w:after="0" w:line="240" w:lineRule="auto"/>
      </w:pPr>
      <w:rPr>
        <w:b/>
        <w:bCs/>
      </w:rPr>
      <w:tblPr/>
      <w:tcPr>
        <w:tcBorders>
          <w:top w:val="single" w:sz="8" w:space="0" w:color="007586" w:themeColor="accent2"/>
          <w:left w:val="nil"/>
          <w:bottom w:val="single" w:sz="8" w:space="0" w:color="007586" w:themeColor="accent2"/>
          <w:right w:val="nil"/>
          <w:insideH w:val="nil"/>
          <w:insideV w:val="nil"/>
        </w:tcBorders>
      </w:tcPr>
    </w:tblStylePr>
    <w:tblStylePr w:type="lastRow">
      <w:pPr>
        <w:spacing w:before="0" w:after="0" w:line="240" w:lineRule="auto"/>
      </w:pPr>
      <w:rPr>
        <w:b/>
        <w:bCs/>
      </w:rPr>
      <w:tblPr/>
      <w:tcPr>
        <w:tcBorders>
          <w:top w:val="single" w:sz="8" w:space="0" w:color="007586" w:themeColor="accent2"/>
          <w:left w:val="nil"/>
          <w:bottom w:val="single" w:sz="8" w:space="0" w:color="00758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2F2FF" w:themeFill="accent2" w:themeFillTint="3F"/>
      </w:tcPr>
    </w:tblStylePr>
    <w:tblStylePr w:type="band1Horz">
      <w:tblPr/>
      <w:tcPr>
        <w:tcBorders>
          <w:left w:val="nil"/>
          <w:right w:val="nil"/>
          <w:insideH w:val="nil"/>
          <w:insideV w:val="nil"/>
        </w:tcBorders>
        <w:shd w:val="clear" w:color="auto" w:fill="A2F2FF" w:themeFill="accent2" w:themeFillTint="3F"/>
      </w:tcPr>
    </w:tblStylePr>
  </w:style>
  <w:style w:type="table" w:styleId="LightShading-Accent3">
    <w:name w:val="Light Shading Accent 3"/>
    <w:basedOn w:val="TableNormal"/>
    <w:uiPriority w:val="60"/>
    <w:semiHidden/>
    <w:rsid w:val="00294A5A"/>
    <w:pPr>
      <w:spacing w:before="0" w:after="0" w:line="240" w:lineRule="auto"/>
    </w:pPr>
    <w:rPr>
      <w:color w:val="1A97D9" w:themeColor="accent3" w:themeShade="BF"/>
    </w:rPr>
    <w:tblPr>
      <w:tblStyleRowBandSize w:val="1"/>
      <w:tblStyleColBandSize w:val="1"/>
      <w:tblBorders>
        <w:top w:val="single" w:sz="8" w:space="0" w:color="5AB9EB" w:themeColor="accent3"/>
        <w:bottom w:val="single" w:sz="8" w:space="0" w:color="5AB9EB" w:themeColor="accent3"/>
      </w:tblBorders>
    </w:tblPr>
    <w:tblStylePr w:type="firstRow">
      <w:pPr>
        <w:spacing w:before="0" w:after="0" w:line="240" w:lineRule="auto"/>
      </w:pPr>
      <w:rPr>
        <w:b/>
        <w:bCs/>
      </w:rPr>
      <w:tblPr/>
      <w:tcPr>
        <w:tcBorders>
          <w:top w:val="single" w:sz="8" w:space="0" w:color="5AB9EB" w:themeColor="accent3"/>
          <w:left w:val="nil"/>
          <w:bottom w:val="single" w:sz="8" w:space="0" w:color="5AB9EB" w:themeColor="accent3"/>
          <w:right w:val="nil"/>
          <w:insideH w:val="nil"/>
          <w:insideV w:val="nil"/>
        </w:tcBorders>
      </w:tcPr>
    </w:tblStylePr>
    <w:tblStylePr w:type="lastRow">
      <w:pPr>
        <w:spacing w:before="0" w:after="0" w:line="240" w:lineRule="auto"/>
      </w:pPr>
      <w:rPr>
        <w:b/>
        <w:bCs/>
      </w:rPr>
      <w:tblPr/>
      <w:tcPr>
        <w:tcBorders>
          <w:top w:val="single" w:sz="8" w:space="0" w:color="5AB9EB" w:themeColor="accent3"/>
          <w:left w:val="nil"/>
          <w:bottom w:val="single" w:sz="8" w:space="0" w:color="5AB9EB"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EDFA" w:themeFill="accent3" w:themeFillTint="3F"/>
      </w:tcPr>
    </w:tblStylePr>
    <w:tblStylePr w:type="band1Horz">
      <w:tblPr/>
      <w:tcPr>
        <w:tcBorders>
          <w:left w:val="nil"/>
          <w:right w:val="nil"/>
          <w:insideH w:val="nil"/>
          <w:insideV w:val="nil"/>
        </w:tcBorders>
        <w:shd w:val="clear" w:color="auto" w:fill="D5EDFA" w:themeFill="accent3" w:themeFillTint="3F"/>
      </w:tcPr>
    </w:tblStylePr>
  </w:style>
  <w:style w:type="table" w:styleId="LightShading-Accent4">
    <w:name w:val="Light Shading Accent 4"/>
    <w:basedOn w:val="TableNormal"/>
    <w:uiPriority w:val="60"/>
    <w:semiHidden/>
    <w:rsid w:val="00294A5A"/>
    <w:pPr>
      <w:spacing w:before="0" w:after="0" w:line="240" w:lineRule="auto"/>
    </w:pPr>
    <w:rPr>
      <w:color w:val="003871" w:themeColor="accent4" w:themeShade="BF"/>
    </w:rPr>
    <w:tblPr>
      <w:tblStyleRowBandSize w:val="1"/>
      <w:tblStyleColBandSize w:val="1"/>
      <w:tblBorders>
        <w:top w:val="single" w:sz="8" w:space="0" w:color="004C97" w:themeColor="accent4"/>
        <w:bottom w:val="single" w:sz="8" w:space="0" w:color="004C97" w:themeColor="accent4"/>
      </w:tblBorders>
    </w:tblPr>
    <w:tblStylePr w:type="firstRow">
      <w:pPr>
        <w:spacing w:before="0" w:after="0" w:line="240" w:lineRule="auto"/>
      </w:pPr>
      <w:rPr>
        <w:b/>
        <w:bCs/>
      </w:rPr>
      <w:tblPr/>
      <w:tcPr>
        <w:tcBorders>
          <w:top w:val="single" w:sz="8" w:space="0" w:color="004C97" w:themeColor="accent4"/>
          <w:left w:val="nil"/>
          <w:bottom w:val="single" w:sz="8" w:space="0" w:color="004C97" w:themeColor="accent4"/>
          <w:right w:val="nil"/>
          <w:insideH w:val="nil"/>
          <w:insideV w:val="nil"/>
        </w:tcBorders>
      </w:tcPr>
    </w:tblStylePr>
    <w:tblStylePr w:type="lastRow">
      <w:pPr>
        <w:spacing w:before="0" w:after="0" w:line="240" w:lineRule="auto"/>
      </w:pPr>
      <w:rPr>
        <w:b/>
        <w:bCs/>
      </w:rPr>
      <w:tblPr/>
      <w:tcPr>
        <w:tcBorders>
          <w:top w:val="single" w:sz="8" w:space="0" w:color="004C97" w:themeColor="accent4"/>
          <w:left w:val="nil"/>
          <w:bottom w:val="single" w:sz="8" w:space="0" w:color="004C9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D2FF" w:themeFill="accent4" w:themeFillTint="3F"/>
      </w:tcPr>
    </w:tblStylePr>
    <w:tblStylePr w:type="band1Horz">
      <w:tblPr/>
      <w:tcPr>
        <w:tcBorders>
          <w:left w:val="nil"/>
          <w:right w:val="nil"/>
          <w:insideH w:val="nil"/>
          <w:insideV w:val="nil"/>
        </w:tcBorders>
        <w:shd w:val="clear" w:color="auto" w:fill="A6D2FF" w:themeFill="accent4" w:themeFillTint="3F"/>
      </w:tcPr>
    </w:tblStylePr>
  </w:style>
  <w:style w:type="table" w:styleId="LightShading-Accent5">
    <w:name w:val="Light Shading Accent 5"/>
    <w:basedOn w:val="TableNormal"/>
    <w:uiPriority w:val="60"/>
    <w:semiHidden/>
    <w:rsid w:val="00294A5A"/>
    <w:pPr>
      <w:spacing w:before="0" w:after="0" w:line="240" w:lineRule="auto"/>
    </w:pPr>
    <w:rPr>
      <w:color w:val="428049" w:themeColor="accent5" w:themeShade="BF"/>
    </w:rPr>
    <w:tblPr>
      <w:tblStyleRowBandSize w:val="1"/>
      <w:tblStyleColBandSize w:val="1"/>
      <w:tblBorders>
        <w:top w:val="single" w:sz="8" w:space="0" w:color="5AAA64" w:themeColor="accent5"/>
        <w:bottom w:val="single" w:sz="8" w:space="0" w:color="5AAA64" w:themeColor="accent5"/>
      </w:tblBorders>
    </w:tblPr>
    <w:tblStylePr w:type="firstRow">
      <w:pPr>
        <w:spacing w:before="0" w:after="0" w:line="240" w:lineRule="auto"/>
      </w:pPr>
      <w:rPr>
        <w:b/>
        <w:bCs/>
      </w:rPr>
      <w:tblPr/>
      <w:tcPr>
        <w:tcBorders>
          <w:top w:val="single" w:sz="8" w:space="0" w:color="5AAA64" w:themeColor="accent5"/>
          <w:left w:val="nil"/>
          <w:bottom w:val="single" w:sz="8" w:space="0" w:color="5AAA64" w:themeColor="accent5"/>
          <w:right w:val="nil"/>
          <w:insideH w:val="nil"/>
          <w:insideV w:val="nil"/>
        </w:tcBorders>
      </w:tcPr>
    </w:tblStylePr>
    <w:tblStylePr w:type="lastRow">
      <w:pPr>
        <w:spacing w:before="0" w:after="0" w:line="240" w:lineRule="auto"/>
      </w:pPr>
      <w:rPr>
        <w:b/>
        <w:bCs/>
      </w:rPr>
      <w:tblPr/>
      <w:tcPr>
        <w:tcBorders>
          <w:top w:val="single" w:sz="8" w:space="0" w:color="5AAA64" w:themeColor="accent5"/>
          <w:left w:val="nil"/>
          <w:bottom w:val="single" w:sz="8" w:space="0" w:color="5AAA6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AD8" w:themeFill="accent5" w:themeFillTint="3F"/>
      </w:tcPr>
    </w:tblStylePr>
    <w:tblStylePr w:type="band1Horz">
      <w:tblPr/>
      <w:tcPr>
        <w:tcBorders>
          <w:left w:val="nil"/>
          <w:right w:val="nil"/>
          <w:insideH w:val="nil"/>
          <w:insideV w:val="nil"/>
        </w:tcBorders>
        <w:shd w:val="clear" w:color="auto" w:fill="D6EAD8" w:themeFill="accent5" w:themeFillTint="3F"/>
      </w:tcPr>
    </w:tblStylePr>
  </w:style>
  <w:style w:type="table" w:styleId="LightShading-Accent6">
    <w:name w:val="Light Shading Accent 6"/>
    <w:basedOn w:val="TableNormal"/>
    <w:uiPriority w:val="60"/>
    <w:semiHidden/>
    <w:rsid w:val="00294A5A"/>
    <w:pPr>
      <w:spacing w:before="0" w:after="0" w:line="240" w:lineRule="auto"/>
    </w:pPr>
    <w:rPr>
      <w:color w:val="C04018" w:themeColor="accent6" w:themeShade="BF"/>
    </w:rPr>
    <w:tblPr>
      <w:tblStyleRowBandSize w:val="1"/>
      <w:tblStyleColBandSize w:val="1"/>
      <w:tblBorders>
        <w:top w:val="single" w:sz="8" w:space="0" w:color="E6643C" w:themeColor="accent6"/>
        <w:bottom w:val="single" w:sz="8" w:space="0" w:color="E6643C" w:themeColor="accent6"/>
      </w:tblBorders>
    </w:tblPr>
    <w:tblStylePr w:type="firstRow">
      <w:pPr>
        <w:spacing w:before="0" w:after="0" w:line="240" w:lineRule="auto"/>
      </w:pPr>
      <w:rPr>
        <w:b/>
        <w:bCs/>
      </w:rPr>
      <w:tblPr/>
      <w:tcPr>
        <w:tcBorders>
          <w:top w:val="single" w:sz="8" w:space="0" w:color="E6643C" w:themeColor="accent6"/>
          <w:left w:val="nil"/>
          <w:bottom w:val="single" w:sz="8" w:space="0" w:color="E6643C" w:themeColor="accent6"/>
          <w:right w:val="nil"/>
          <w:insideH w:val="nil"/>
          <w:insideV w:val="nil"/>
        </w:tcBorders>
      </w:tcPr>
    </w:tblStylePr>
    <w:tblStylePr w:type="lastRow">
      <w:pPr>
        <w:spacing w:before="0" w:after="0" w:line="240" w:lineRule="auto"/>
      </w:pPr>
      <w:rPr>
        <w:b/>
        <w:bCs/>
      </w:rPr>
      <w:tblPr/>
      <w:tcPr>
        <w:tcBorders>
          <w:top w:val="single" w:sz="8" w:space="0" w:color="E6643C" w:themeColor="accent6"/>
          <w:left w:val="nil"/>
          <w:bottom w:val="single" w:sz="8" w:space="0" w:color="E664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D8CE" w:themeFill="accent6" w:themeFillTint="3F"/>
      </w:tcPr>
    </w:tblStylePr>
    <w:tblStylePr w:type="band1Horz">
      <w:tblPr/>
      <w:tcPr>
        <w:tcBorders>
          <w:left w:val="nil"/>
          <w:right w:val="nil"/>
          <w:insideH w:val="nil"/>
          <w:insideV w:val="nil"/>
        </w:tcBorders>
        <w:shd w:val="clear" w:color="auto" w:fill="F8D8CE" w:themeFill="accent6" w:themeFillTint="3F"/>
      </w:tcPr>
    </w:tblStylePr>
  </w:style>
  <w:style w:type="table" w:styleId="ListTable1Light">
    <w:name w:val="List Table 1 Light"/>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607F95" w:themeColor="accent1" w:themeTint="99"/>
        </w:tcBorders>
      </w:tcPr>
    </w:tblStylePr>
    <w:tblStylePr w:type="lastRow">
      <w:rPr>
        <w:b/>
        <w:bCs/>
      </w:rPr>
      <w:tblPr/>
      <w:tcPr>
        <w:tcBorders>
          <w:top w:val="single" w:sz="4" w:space="0" w:color="607F95" w:themeColor="accent1" w:themeTint="99"/>
        </w:tcBorders>
      </w:tc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ListTable1Light-Accent2">
    <w:name w:val="List Table 1 Light Accent 2"/>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1DE1FF" w:themeColor="accent2" w:themeTint="99"/>
        </w:tcBorders>
      </w:tcPr>
    </w:tblStylePr>
    <w:tblStylePr w:type="lastRow">
      <w:rPr>
        <w:b/>
        <w:bCs/>
      </w:rPr>
      <w:tblPr/>
      <w:tcPr>
        <w:tcBorders>
          <w:top w:val="single" w:sz="4" w:space="0" w:color="1DE1FF" w:themeColor="accent2" w:themeTint="99"/>
        </w:tcBorders>
      </w:tc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ListTable1Light-Accent3">
    <w:name w:val="List Table 1 Light Accent 3"/>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9CD4F3" w:themeColor="accent3" w:themeTint="99"/>
        </w:tcBorders>
      </w:tcPr>
    </w:tblStylePr>
    <w:tblStylePr w:type="lastRow">
      <w:rPr>
        <w:b/>
        <w:bCs/>
      </w:rPr>
      <w:tblPr/>
      <w:tcPr>
        <w:tcBorders>
          <w:top w:val="single" w:sz="4" w:space="0" w:color="9CD4F3" w:themeColor="accent3" w:themeTint="99"/>
        </w:tcBorders>
      </w:tc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ListTable1Light-Accent4">
    <w:name w:val="List Table 1 Light Accent 4"/>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2793FF" w:themeColor="accent4" w:themeTint="99"/>
        </w:tcBorders>
      </w:tcPr>
    </w:tblStylePr>
    <w:tblStylePr w:type="lastRow">
      <w:rPr>
        <w:b/>
        <w:bCs/>
      </w:rPr>
      <w:tblPr/>
      <w:tcPr>
        <w:tcBorders>
          <w:top w:val="single" w:sz="4" w:space="0" w:color="2793FF" w:themeColor="accent4" w:themeTint="99"/>
        </w:tcBorders>
      </w:tc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ListTable1Light-Accent5">
    <w:name w:val="List Table 1 Light Accent 5"/>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9CCCA1" w:themeColor="accent5" w:themeTint="99"/>
        </w:tcBorders>
      </w:tcPr>
    </w:tblStylePr>
    <w:tblStylePr w:type="lastRow">
      <w:rPr>
        <w:b/>
        <w:bCs/>
      </w:rPr>
      <w:tblPr/>
      <w:tcPr>
        <w:tcBorders>
          <w:top w:val="single" w:sz="4" w:space="0" w:color="9CCCA1" w:themeColor="accent5" w:themeTint="99"/>
        </w:tcBorders>
      </w:tc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ListTable1Light-Accent6">
    <w:name w:val="List Table 1 Light Accent 6"/>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F0A28A" w:themeColor="accent6" w:themeTint="99"/>
        </w:tcBorders>
      </w:tcPr>
    </w:tblStylePr>
    <w:tblStylePr w:type="lastRow">
      <w:rPr>
        <w:b/>
        <w:bCs/>
      </w:rPr>
      <w:tblPr/>
      <w:tcPr>
        <w:tcBorders>
          <w:top w:val="single" w:sz="4" w:space="0" w:color="F0A28A" w:themeColor="accent6" w:themeTint="99"/>
        </w:tcBorders>
      </w:tc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ListTable2">
    <w:name w:val="List Table 2"/>
    <w:basedOn w:val="TableNormal"/>
    <w:uiPriority w:val="47"/>
    <w:semiHidden/>
    <w:rsid w:val="00294A5A"/>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semiHidden/>
    <w:rsid w:val="00294A5A"/>
    <w:pPr>
      <w:spacing w:after="0" w:line="240" w:lineRule="auto"/>
    </w:pPr>
    <w:tblPr>
      <w:tblStyleRowBandSize w:val="1"/>
      <w:tblStyleColBandSize w:val="1"/>
      <w:tblBorders>
        <w:top w:val="single" w:sz="4" w:space="0" w:color="607F95" w:themeColor="accent1" w:themeTint="99"/>
        <w:bottom w:val="single" w:sz="4" w:space="0" w:color="607F95" w:themeColor="accent1" w:themeTint="99"/>
        <w:insideH w:val="single" w:sz="4" w:space="0" w:color="607F9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ListTable2-Accent2">
    <w:name w:val="List Table 2 Accent 2"/>
    <w:basedOn w:val="TableNormal"/>
    <w:uiPriority w:val="47"/>
    <w:semiHidden/>
    <w:rsid w:val="00294A5A"/>
    <w:pPr>
      <w:spacing w:after="0" w:line="240" w:lineRule="auto"/>
    </w:pPr>
    <w:tblPr>
      <w:tblStyleRowBandSize w:val="1"/>
      <w:tblStyleColBandSize w:val="1"/>
      <w:tblBorders>
        <w:top w:val="single" w:sz="4" w:space="0" w:color="1DE1FF" w:themeColor="accent2" w:themeTint="99"/>
        <w:bottom w:val="single" w:sz="4" w:space="0" w:color="1DE1FF" w:themeColor="accent2" w:themeTint="99"/>
        <w:insideH w:val="single" w:sz="4" w:space="0" w:color="1DE1F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ListTable2-Accent3">
    <w:name w:val="List Table 2 Accent 3"/>
    <w:basedOn w:val="TableNormal"/>
    <w:uiPriority w:val="47"/>
    <w:semiHidden/>
    <w:rsid w:val="00294A5A"/>
    <w:pPr>
      <w:spacing w:after="0" w:line="240" w:lineRule="auto"/>
    </w:pPr>
    <w:tblPr>
      <w:tblStyleRowBandSize w:val="1"/>
      <w:tblStyleColBandSize w:val="1"/>
      <w:tblBorders>
        <w:top w:val="single" w:sz="4" w:space="0" w:color="9CD4F3" w:themeColor="accent3" w:themeTint="99"/>
        <w:bottom w:val="single" w:sz="4" w:space="0" w:color="9CD4F3" w:themeColor="accent3" w:themeTint="99"/>
        <w:insideH w:val="single" w:sz="4" w:space="0" w:color="9CD4F3"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ListTable2-Accent4">
    <w:name w:val="List Table 2 Accent 4"/>
    <w:basedOn w:val="TableNormal"/>
    <w:uiPriority w:val="47"/>
    <w:semiHidden/>
    <w:rsid w:val="00294A5A"/>
    <w:pPr>
      <w:spacing w:after="0" w:line="240" w:lineRule="auto"/>
    </w:pPr>
    <w:tblPr>
      <w:tblStyleRowBandSize w:val="1"/>
      <w:tblStyleColBandSize w:val="1"/>
      <w:tblBorders>
        <w:top w:val="single" w:sz="4" w:space="0" w:color="2793FF" w:themeColor="accent4" w:themeTint="99"/>
        <w:bottom w:val="single" w:sz="4" w:space="0" w:color="2793FF" w:themeColor="accent4" w:themeTint="99"/>
        <w:insideH w:val="single" w:sz="4" w:space="0" w:color="2793FF"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ListTable2-Accent5">
    <w:name w:val="List Table 2 Accent 5"/>
    <w:basedOn w:val="TableNormal"/>
    <w:uiPriority w:val="47"/>
    <w:semiHidden/>
    <w:rsid w:val="00294A5A"/>
    <w:pPr>
      <w:spacing w:after="0" w:line="240" w:lineRule="auto"/>
    </w:pPr>
    <w:tblPr>
      <w:tblStyleRowBandSize w:val="1"/>
      <w:tblStyleColBandSize w:val="1"/>
      <w:tblBorders>
        <w:top w:val="single" w:sz="4" w:space="0" w:color="9CCCA1" w:themeColor="accent5" w:themeTint="99"/>
        <w:bottom w:val="single" w:sz="4" w:space="0" w:color="9CCCA1" w:themeColor="accent5" w:themeTint="99"/>
        <w:insideH w:val="single" w:sz="4" w:space="0" w:color="9CCCA1"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ListTable2-Accent6">
    <w:name w:val="List Table 2 Accent 6"/>
    <w:basedOn w:val="TableNormal"/>
    <w:uiPriority w:val="47"/>
    <w:semiHidden/>
    <w:rsid w:val="00294A5A"/>
    <w:pPr>
      <w:spacing w:after="0" w:line="240" w:lineRule="auto"/>
    </w:pPr>
    <w:tblPr>
      <w:tblStyleRowBandSize w:val="1"/>
      <w:tblStyleColBandSize w:val="1"/>
      <w:tblBorders>
        <w:top w:val="single" w:sz="4" w:space="0" w:color="F0A28A" w:themeColor="accent6" w:themeTint="99"/>
        <w:bottom w:val="single" w:sz="4" w:space="0" w:color="F0A28A" w:themeColor="accent6" w:themeTint="99"/>
        <w:insideH w:val="single" w:sz="4" w:space="0" w:color="F0A28A"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ListTable3">
    <w:name w:val="List Table 3"/>
    <w:basedOn w:val="TableNormal"/>
    <w:uiPriority w:val="48"/>
    <w:semiHidden/>
    <w:rsid w:val="00294A5A"/>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semiHidden/>
    <w:rsid w:val="00294A5A"/>
    <w:pPr>
      <w:spacing w:after="0" w:line="240" w:lineRule="auto"/>
    </w:pPr>
    <w:tblPr>
      <w:tblStyleRowBandSize w:val="1"/>
      <w:tblStyleColBandSize w:val="1"/>
      <w:tblBorders>
        <w:top w:val="single" w:sz="4" w:space="0" w:color="1B242A" w:themeColor="accent1"/>
        <w:left w:val="single" w:sz="4" w:space="0" w:color="1B242A" w:themeColor="accent1"/>
        <w:bottom w:val="single" w:sz="4" w:space="0" w:color="1B242A" w:themeColor="accent1"/>
        <w:right w:val="single" w:sz="4" w:space="0" w:color="1B242A" w:themeColor="accent1"/>
      </w:tblBorders>
    </w:tblPr>
    <w:tblStylePr w:type="firstRow">
      <w:rPr>
        <w:b/>
        <w:bCs/>
        <w:color w:val="FFFFFF" w:themeColor="background1"/>
      </w:rPr>
      <w:tblPr/>
      <w:tcPr>
        <w:shd w:val="clear" w:color="auto" w:fill="1B242A" w:themeFill="accent1"/>
      </w:tcPr>
    </w:tblStylePr>
    <w:tblStylePr w:type="lastRow">
      <w:rPr>
        <w:b/>
        <w:bCs/>
      </w:rPr>
      <w:tblPr/>
      <w:tcPr>
        <w:tcBorders>
          <w:top w:val="double" w:sz="4" w:space="0" w:color="1B242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B242A" w:themeColor="accent1"/>
          <w:right w:val="single" w:sz="4" w:space="0" w:color="1B242A" w:themeColor="accent1"/>
        </w:tcBorders>
      </w:tcPr>
    </w:tblStylePr>
    <w:tblStylePr w:type="band1Horz">
      <w:tblPr/>
      <w:tcPr>
        <w:tcBorders>
          <w:top w:val="single" w:sz="4" w:space="0" w:color="1B242A" w:themeColor="accent1"/>
          <w:bottom w:val="single" w:sz="4" w:space="0" w:color="1B242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B242A" w:themeColor="accent1"/>
          <w:left w:val="nil"/>
        </w:tcBorders>
      </w:tcPr>
    </w:tblStylePr>
    <w:tblStylePr w:type="swCell">
      <w:tblPr/>
      <w:tcPr>
        <w:tcBorders>
          <w:top w:val="double" w:sz="4" w:space="0" w:color="1B242A" w:themeColor="accent1"/>
          <w:right w:val="nil"/>
        </w:tcBorders>
      </w:tcPr>
    </w:tblStylePr>
  </w:style>
  <w:style w:type="table" w:styleId="ListTable3-Accent2">
    <w:name w:val="List Table 3 Accent 2"/>
    <w:basedOn w:val="TableNormal"/>
    <w:uiPriority w:val="48"/>
    <w:semiHidden/>
    <w:rsid w:val="00294A5A"/>
    <w:pPr>
      <w:spacing w:after="0" w:line="240" w:lineRule="auto"/>
    </w:pPr>
    <w:tblPr>
      <w:tblStyleRowBandSize w:val="1"/>
      <w:tblStyleColBandSize w:val="1"/>
      <w:tblBorders>
        <w:top w:val="single" w:sz="4" w:space="0" w:color="007586" w:themeColor="accent2"/>
        <w:left w:val="single" w:sz="4" w:space="0" w:color="007586" w:themeColor="accent2"/>
        <w:bottom w:val="single" w:sz="4" w:space="0" w:color="007586" w:themeColor="accent2"/>
        <w:right w:val="single" w:sz="4" w:space="0" w:color="007586" w:themeColor="accent2"/>
      </w:tblBorders>
    </w:tblPr>
    <w:tblStylePr w:type="firstRow">
      <w:rPr>
        <w:b/>
        <w:bCs/>
        <w:color w:val="FFFFFF" w:themeColor="background1"/>
      </w:rPr>
      <w:tblPr/>
      <w:tcPr>
        <w:shd w:val="clear" w:color="auto" w:fill="007586" w:themeFill="accent2"/>
      </w:tcPr>
    </w:tblStylePr>
    <w:tblStylePr w:type="lastRow">
      <w:rPr>
        <w:b/>
        <w:bCs/>
      </w:rPr>
      <w:tblPr/>
      <w:tcPr>
        <w:tcBorders>
          <w:top w:val="double" w:sz="4" w:space="0" w:color="00758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586" w:themeColor="accent2"/>
          <w:right w:val="single" w:sz="4" w:space="0" w:color="007586" w:themeColor="accent2"/>
        </w:tcBorders>
      </w:tcPr>
    </w:tblStylePr>
    <w:tblStylePr w:type="band1Horz">
      <w:tblPr/>
      <w:tcPr>
        <w:tcBorders>
          <w:top w:val="single" w:sz="4" w:space="0" w:color="007586" w:themeColor="accent2"/>
          <w:bottom w:val="single" w:sz="4" w:space="0" w:color="00758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586" w:themeColor="accent2"/>
          <w:left w:val="nil"/>
        </w:tcBorders>
      </w:tcPr>
    </w:tblStylePr>
    <w:tblStylePr w:type="swCell">
      <w:tblPr/>
      <w:tcPr>
        <w:tcBorders>
          <w:top w:val="double" w:sz="4" w:space="0" w:color="007586" w:themeColor="accent2"/>
          <w:right w:val="nil"/>
        </w:tcBorders>
      </w:tcPr>
    </w:tblStylePr>
  </w:style>
  <w:style w:type="table" w:styleId="ListTable3-Accent3">
    <w:name w:val="List Table 3 Accent 3"/>
    <w:basedOn w:val="TableNormal"/>
    <w:uiPriority w:val="48"/>
    <w:semiHidden/>
    <w:rsid w:val="00294A5A"/>
    <w:pPr>
      <w:spacing w:after="0" w:line="240" w:lineRule="auto"/>
    </w:pPr>
    <w:tblPr>
      <w:tblStyleRowBandSize w:val="1"/>
      <w:tblStyleColBandSize w:val="1"/>
      <w:tblBorders>
        <w:top w:val="single" w:sz="4" w:space="0" w:color="5AB9EB" w:themeColor="accent3"/>
        <w:left w:val="single" w:sz="4" w:space="0" w:color="5AB9EB" w:themeColor="accent3"/>
        <w:bottom w:val="single" w:sz="4" w:space="0" w:color="5AB9EB" w:themeColor="accent3"/>
        <w:right w:val="single" w:sz="4" w:space="0" w:color="5AB9EB" w:themeColor="accent3"/>
      </w:tblBorders>
    </w:tblPr>
    <w:tblStylePr w:type="firstRow">
      <w:rPr>
        <w:b/>
        <w:bCs/>
        <w:color w:val="FFFFFF" w:themeColor="background1"/>
      </w:rPr>
      <w:tblPr/>
      <w:tcPr>
        <w:shd w:val="clear" w:color="auto" w:fill="5AB9EB" w:themeFill="accent3"/>
      </w:tcPr>
    </w:tblStylePr>
    <w:tblStylePr w:type="lastRow">
      <w:rPr>
        <w:b/>
        <w:bCs/>
      </w:rPr>
      <w:tblPr/>
      <w:tcPr>
        <w:tcBorders>
          <w:top w:val="double" w:sz="4" w:space="0" w:color="5AB9EB"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AB9EB" w:themeColor="accent3"/>
          <w:right w:val="single" w:sz="4" w:space="0" w:color="5AB9EB" w:themeColor="accent3"/>
        </w:tcBorders>
      </w:tcPr>
    </w:tblStylePr>
    <w:tblStylePr w:type="band1Horz">
      <w:tblPr/>
      <w:tcPr>
        <w:tcBorders>
          <w:top w:val="single" w:sz="4" w:space="0" w:color="5AB9EB" w:themeColor="accent3"/>
          <w:bottom w:val="single" w:sz="4" w:space="0" w:color="5AB9EB"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AB9EB" w:themeColor="accent3"/>
          <w:left w:val="nil"/>
        </w:tcBorders>
      </w:tcPr>
    </w:tblStylePr>
    <w:tblStylePr w:type="swCell">
      <w:tblPr/>
      <w:tcPr>
        <w:tcBorders>
          <w:top w:val="double" w:sz="4" w:space="0" w:color="5AB9EB" w:themeColor="accent3"/>
          <w:right w:val="nil"/>
        </w:tcBorders>
      </w:tcPr>
    </w:tblStylePr>
  </w:style>
  <w:style w:type="table" w:styleId="ListTable3-Accent4">
    <w:name w:val="List Table 3 Accent 4"/>
    <w:basedOn w:val="TableNormal"/>
    <w:uiPriority w:val="48"/>
    <w:semiHidden/>
    <w:rsid w:val="00294A5A"/>
    <w:pPr>
      <w:spacing w:after="0" w:line="240" w:lineRule="auto"/>
    </w:pPr>
    <w:tblPr>
      <w:tblStyleRowBandSize w:val="1"/>
      <w:tblStyleColBandSize w:val="1"/>
      <w:tblBorders>
        <w:top w:val="single" w:sz="4" w:space="0" w:color="004C97" w:themeColor="accent4"/>
        <w:left w:val="single" w:sz="4" w:space="0" w:color="004C97" w:themeColor="accent4"/>
        <w:bottom w:val="single" w:sz="4" w:space="0" w:color="004C97" w:themeColor="accent4"/>
        <w:right w:val="single" w:sz="4" w:space="0" w:color="004C97" w:themeColor="accent4"/>
      </w:tblBorders>
    </w:tblPr>
    <w:tblStylePr w:type="firstRow">
      <w:rPr>
        <w:b/>
        <w:bCs/>
        <w:color w:val="FFFFFF" w:themeColor="background1"/>
      </w:rPr>
      <w:tblPr/>
      <w:tcPr>
        <w:shd w:val="clear" w:color="auto" w:fill="004C97" w:themeFill="accent4"/>
      </w:tcPr>
    </w:tblStylePr>
    <w:tblStylePr w:type="lastRow">
      <w:rPr>
        <w:b/>
        <w:bCs/>
      </w:rPr>
      <w:tblPr/>
      <w:tcPr>
        <w:tcBorders>
          <w:top w:val="double" w:sz="4" w:space="0" w:color="004C9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4C97" w:themeColor="accent4"/>
          <w:right w:val="single" w:sz="4" w:space="0" w:color="004C97" w:themeColor="accent4"/>
        </w:tcBorders>
      </w:tcPr>
    </w:tblStylePr>
    <w:tblStylePr w:type="band1Horz">
      <w:tblPr/>
      <w:tcPr>
        <w:tcBorders>
          <w:top w:val="single" w:sz="4" w:space="0" w:color="004C97" w:themeColor="accent4"/>
          <w:bottom w:val="single" w:sz="4" w:space="0" w:color="004C9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4C97" w:themeColor="accent4"/>
          <w:left w:val="nil"/>
        </w:tcBorders>
      </w:tcPr>
    </w:tblStylePr>
    <w:tblStylePr w:type="swCell">
      <w:tblPr/>
      <w:tcPr>
        <w:tcBorders>
          <w:top w:val="double" w:sz="4" w:space="0" w:color="004C97" w:themeColor="accent4"/>
          <w:right w:val="nil"/>
        </w:tcBorders>
      </w:tcPr>
    </w:tblStylePr>
  </w:style>
  <w:style w:type="table" w:styleId="ListTable3-Accent5">
    <w:name w:val="List Table 3 Accent 5"/>
    <w:basedOn w:val="TableNormal"/>
    <w:uiPriority w:val="48"/>
    <w:semiHidden/>
    <w:rsid w:val="00294A5A"/>
    <w:pPr>
      <w:spacing w:after="0" w:line="240" w:lineRule="auto"/>
    </w:pPr>
    <w:tblPr>
      <w:tblStyleRowBandSize w:val="1"/>
      <w:tblStyleColBandSize w:val="1"/>
      <w:tblBorders>
        <w:top w:val="single" w:sz="4" w:space="0" w:color="5AAA64" w:themeColor="accent5"/>
        <w:left w:val="single" w:sz="4" w:space="0" w:color="5AAA64" w:themeColor="accent5"/>
        <w:bottom w:val="single" w:sz="4" w:space="0" w:color="5AAA64" w:themeColor="accent5"/>
        <w:right w:val="single" w:sz="4" w:space="0" w:color="5AAA64" w:themeColor="accent5"/>
      </w:tblBorders>
    </w:tblPr>
    <w:tblStylePr w:type="firstRow">
      <w:rPr>
        <w:b/>
        <w:bCs/>
        <w:color w:val="FFFFFF" w:themeColor="background1"/>
      </w:rPr>
      <w:tblPr/>
      <w:tcPr>
        <w:shd w:val="clear" w:color="auto" w:fill="5AAA64" w:themeFill="accent5"/>
      </w:tcPr>
    </w:tblStylePr>
    <w:tblStylePr w:type="lastRow">
      <w:rPr>
        <w:b/>
        <w:bCs/>
      </w:rPr>
      <w:tblPr/>
      <w:tcPr>
        <w:tcBorders>
          <w:top w:val="double" w:sz="4" w:space="0" w:color="5AAA6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AAA64" w:themeColor="accent5"/>
          <w:right w:val="single" w:sz="4" w:space="0" w:color="5AAA64" w:themeColor="accent5"/>
        </w:tcBorders>
      </w:tcPr>
    </w:tblStylePr>
    <w:tblStylePr w:type="band1Horz">
      <w:tblPr/>
      <w:tcPr>
        <w:tcBorders>
          <w:top w:val="single" w:sz="4" w:space="0" w:color="5AAA64" w:themeColor="accent5"/>
          <w:bottom w:val="single" w:sz="4" w:space="0" w:color="5AAA6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AAA64" w:themeColor="accent5"/>
          <w:left w:val="nil"/>
        </w:tcBorders>
      </w:tcPr>
    </w:tblStylePr>
    <w:tblStylePr w:type="swCell">
      <w:tblPr/>
      <w:tcPr>
        <w:tcBorders>
          <w:top w:val="double" w:sz="4" w:space="0" w:color="5AAA64" w:themeColor="accent5"/>
          <w:right w:val="nil"/>
        </w:tcBorders>
      </w:tcPr>
    </w:tblStylePr>
  </w:style>
  <w:style w:type="table" w:styleId="ListTable3-Accent6">
    <w:name w:val="List Table 3 Accent 6"/>
    <w:basedOn w:val="TableNormal"/>
    <w:uiPriority w:val="48"/>
    <w:semiHidden/>
    <w:rsid w:val="00294A5A"/>
    <w:pPr>
      <w:spacing w:after="0" w:line="240" w:lineRule="auto"/>
    </w:pPr>
    <w:tblPr>
      <w:tblStyleRowBandSize w:val="1"/>
      <w:tblStyleColBandSize w:val="1"/>
      <w:tblBorders>
        <w:top w:val="single" w:sz="4" w:space="0" w:color="E6643C" w:themeColor="accent6"/>
        <w:left w:val="single" w:sz="4" w:space="0" w:color="E6643C" w:themeColor="accent6"/>
        <w:bottom w:val="single" w:sz="4" w:space="0" w:color="E6643C" w:themeColor="accent6"/>
        <w:right w:val="single" w:sz="4" w:space="0" w:color="E6643C" w:themeColor="accent6"/>
      </w:tblBorders>
    </w:tblPr>
    <w:tblStylePr w:type="firstRow">
      <w:rPr>
        <w:b/>
        <w:bCs/>
        <w:color w:val="FFFFFF" w:themeColor="background1"/>
      </w:rPr>
      <w:tblPr/>
      <w:tcPr>
        <w:shd w:val="clear" w:color="auto" w:fill="E6643C" w:themeFill="accent6"/>
      </w:tcPr>
    </w:tblStylePr>
    <w:tblStylePr w:type="lastRow">
      <w:rPr>
        <w:b/>
        <w:bCs/>
      </w:rPr>
      <w:tblPr/>
      <w:tcPr>
        <w:tcBorders>
          <w:top w:val="double" w:sz="4" w:space="0" w:color="E6643C"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6643C" w:themeColor="accent6"/>
          <w:right w:val="single" w:sz="4" w:space="0" w:color="E6643C" w:themeColor="accent6"/>
        </w:tcBorders>
      </w:tcPr>
    </w:tblStylePr>
    <w:tblStylePr w:type="band1Horz">
      <w:tblPr/>
      <w:tcPr>
        <w:tcBorders>
          <w:top w:val="single" w:sz="4" w:space="0" w:color="E6643C" w:themeColor="accent6"/>
          <w:bottom w:val="single" w:sz="4" w:space="0" w:color="E6643C"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6643C" w:themeColor="accent6"/>
          <w:left w:val="nil"/>
        </w:tcBorders>
      </w:tcPr>
    </w:tblStylePr>
    <w:tblStylePr w:type="swCell">
      <w:tblPr/>
      <w:tcPr>
        <w:tcBorders>
          <w:top w:val="double" w:sz="4" w:space="0" w:color="E6643C" w:themeColor="accent6"/>
          <w:right w:val="nil"/>
        </w:tcBorders>
      </w:tcPr>
    </w:tblStylePr>
  </w:style>
  <w:style w:type="table" w:styleId="ListTable4">
    <w:name w:val="List Table 4"/>
    <w:basedOn w:val="TableNormal"/>
    <w:uiPriority w:val="49"/>
    <w:semiHidden/>
    <w:rsid w:val="00294A5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semiHidden/>
    <w:rsid w:val="00294A5A"/>
    <w:pPr>
      <w:spacing w:after="0" w:line="240" w:lineRule="auto"/>
    </w:pPr>
    <w:tblPr>
      <w:tblStyleRowBandSize w:val="1"/>
      <w:tblStyleColBandSize w:val="1"/>
      <w:tblBorders>
        <w:top w:val="single" w:sz="4" w:space="0" w:color="607F95" w:themeColor="accent1" w:themeTint="99"/>
        <w:left w:val="single" w:sz="4" w:space="0" w:color="607F95" w:themeColor="accent1" w:themeTint="99"/>
        <w:bottom w:val="single" w:sz="4" w:space="0" w:color="607F95" w:themeColor="accent1" w:themeTint="99"/>
        <w:right w:val="single" w:sz="4" w:space="0" w:color="607F95" w:themeColor="accent1" w:themeTint="99"/>
        <w:insideH w:val="single" w:sz="4" w:space="0" w:color="607F95" w:themeColor="accent1" w:themeTint="99"/>
      </w:tblBorders>
    </w:tblPr>
    <w:tblStylePr w:type="firstRow">
      <w:rPr>
        <w:b/>
        <w:bCs/>
        <w:color w:val="FFFFFF" w:themeColor="background1"/>
      </w:rPr>
      <w:tblPr/>
      <w:tcPr>
        <w:tcBorders>
          <w:top w:val="single" w:sz="4" w:space="0" w:color="1B242A" w:themeColor="accent1"/>
          <w:left w:val="single" w:sz="4" w:space="0" w:color="1B242A" w:themeColor="accent1"/>
          <w:bottom w:val="single" w:sz="4" w:space="0" w:color="1B242A" w:themeColor="accent1"/>
          <w:right w:val="single" w:sz="4" w:space="0" w:color="1B242A" w:themeColor="accent1"/>
          <w:insideH w:val="nil"/>
        </w:tcBorders>
        <w:shd w:val="clear" w:color="auto" w:fill="1B242A" w:themeFill="accent1"/>
      </w:tcPr>
    </w:tblStylePr>
    <w:tblStylePr w:type="lastRow">
      <w:rPr>
        <w:b/>
        <w:bCs/>
      </w:rPr>
      <w:tblPr/>
      <w:tcPr>
        <w:tcBorders>
          <w:top w:val="double" w:sz="4" w:space="0" w:color="607F95" w:themeColor="accent1" w:themeTint="99"/>
        </w:tcBorders>
      </w:tc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ListTable4-Accent2">
    <w:name w:val="List Table 4 Accent 2"/>
    <w:basedOn w:val="TableNormal"/>
    <w:uiPriority w:val="49"/>
    <w:semiHidden/>
    <w:rsid w:val="00294A5A"/>
    <w:pPr>
      <w:spacing w:after="0" w:line="240" w:lineRule="auto"/>
    </w:pPr>
    <w:tblPr>
      <w:tblStyleRowBandSize w:val="1"/>
      <w:tblStyleColBandSize w:val="1"/>
      <w:tblBorders>
        <w:top w:val="single" w:sz="4" w:space="0" w:color="1DE1FF" w:themeColor="accent2" w:themeTint="99"/>
        <w:left w:val="single" w:sz="4" w:space="0" w:color="1DE1FF" w:themeColor="accent2" w:themeTint="99"/>
        <w:bottom w:val="single" w:sz="4" w:space="0" w:color="1DE1FF" w:themeColor="accent2" w:themeTint="99"/>
        <w:right w:val="single" w:sz="4" w:space="0" w:color="1DE1FF" w:themeColor="accent2" w:themeTint="99"/>
        <w:insideH w:val="single" w:sz="4" w:space="0" w:color="1DE1FF" w:themeColor="accent2" w:themeTint="99"/>
      </w:tblBorders>
    </w:tblPr>
    <w:tblStylePr w:type="firstRow">
      <w:rPr>
        <w:b/>
        <w:bCs/>
        <w:color w:val="FFFFFF" w:themeColor="background1"/>
      </w:rPr>
      <w:tblPr/>
      <w:tcPr>
        <w:tcBorders>
          <w:top w:val="single" w:sz="4" w:space="0" w:color="007586" w:themeColor="accent2"/>
          <w:left w:val="single" w:sz="4" w:space="0" w:color="007586" w:themeColor="accent2"/>
          <w:bottom w:val="single" w:sz="4" w:space="0" w:color="007586" w:themeColor="accent2"/>
          <w:right w:val="single" w:sz="4" w:space="0" w:color="007586" w:themeColor="accent2"/>
          <w:insideH w:val="nil"/>
        </w:tcBorders>
        <w:shd w:val="clear" w:color="auto" w:fill="007586" w:themeFill="accent2"/>
      </w:tcPr>
    </w:tblStylePr>
    <w:tblStylePr w:type="lastRow">
      <w:rPr>
        <w:b/>
        <w:bCs/>
      </w:rPr>
      <w:tblPr/>
      <w:tcPr>
        <w:tcBorders>
          <w:top w:val="double" w:sz="4" w:space="0" w:color="1DE1FF" w:themeColor="accent2" w:themeTint="99"/>
        </w:tcBorders>
      </w:tc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ListTable4-Accent3">
    <w:name w:val="List Table 4 Accent 3"/>
    <w:basedOn w:val="TableNormal"/>
    <w:uiPriority w:val="49"/>
    <w:semiHidden/>
    <w:rsid w:val="00294A5A"/>
    <w:pPr>
      <w:spacing w:after="0" w:line="240" w:lineRule="auto"/>
    </w:pPr>
    <w:tblPr>
      <w:tblStyleRowBandSize w:val="1"/>
      <w:tblStyleColBandSize w:val="1"/>
      <w:tblBorders>
        <w:top w:val="single" w:sz="4" w:space="0" w:color="9CD4F3" w:themeColor="accent3" w:themeTint="99"/>
        <w:left w:val="single" w:sz="4" w:space="0" w:color="9CD4F3" w:themeColor="accent3" w:themeTint="99"/>
        <w:bottom w:val="single" w:sz="4" w:space="0" w:color="9CD4F3" w:themeColor="accent3" w:themeTint="99"/>
        <w:right w:val="single" w:sz="4" w:space="0" w:color="9CD4F3" w:themeColor="accent3" w:themeTint="99"/>
        <w:insideH w:val="single" w:sz="4" w:space="0" w:color="9CD4F3" w:themeColor="accent3" w:themeTint="99"/>
      </w:tblBorders>
    </w:tblPr>
    <w:tblStylePr w:type="firstRow">
      <w:rPr>
        <w:b/>
        <w:bCs/>
        <w:color w:val="FFFFFF" w:themeColor="background1"/>
      </w:rPr>
      <w:tblPr/>
      <w:tcPr>
        <w:tcBorders>
          <w:top w:val="single" w:sz="4" w:space="0" w:color="5AB9EB" w:themeColor="accent3"/>
          <w:left w:val="single" w:sz="4" w:space="0" w:color="5AB9EB" w:themeColor="accent3"/>
          <w:bottom w:val="single" w:sz="4" w:space="0" w:color="5AB9EB" w:themeColor="accent3"/>
          <w:right w:val="single" w:sz="4" w:space="0" w:color="5AB9EB" w:themeColor="accent3"/>
          <w:insideH w:val="nil"/>
        </w:tcBorders>
        <w:shd w:val="clear" w:color="auto" w:fill="5AB9EB" w:themeFill="accent3"/>
      </w:tcPr>
    </w:tblStylePr>
    <w:tblStylePr w:type="lastRow">
      <w:rPr>
        <w:b/>
        <w:bCs/>
      </w:rPr>
      <w:tblPr/>
      <w:tcPr>
        <w:tcBorders>
          <w:top w:val="double" w:sz="4" w:space="0" w:color="9CD4F3" w:themeColor="accent3" w:themeTint="99"/>
        </w:tcBorders>
      </w:tc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ListTable4-Accent4">
    <w:name w:val="List Table 4 Accent 4"/>
    <w:basedOn w:val="TableNormal"/>
    <w:uiPriority w:val="49"/>
    <w:semiHidden/>
    <w:rsid w:val="00294A5A"/>
    <w:pPr>
      <w:spacing w:after="0" w:line="240" w:lineRule="auto"/>
    </w:pPr>
    <w:tblPr>
      <w:tblStyleRowBandSize w:val="1"/>
      <w:tblStyleColBandSize w:val="1"/>
      <w:tblBorders>
        <w:top w:val="single" w:sz="4" w:space="0" w:color="2793FF" w:themeColor="accent4" w:themeTint="99"/>
        <w:left w:val="single" w:sz="4" w:space="0" w:color="2793FF" w:themeColor="accent4" w:themeTint="99"/>
        <w:bottom w:val="single" w:sz="4" w:space="0" w:color="2793FF" w:themeColor="accent4" w:themeTint="99"/>
        <w:right w:val="single" w:sz="4" w:space="0" w:color="2793FF" w:themeColor="accent4" w:themeTint="99"/>
        <w:insideH w:val="single" w:sz="4" w:space="0" w:color="2793FF" w:themeColor="accent4" w:themeTint="99"/>
      </w:tblBorders>
    </w:tblPr>
    <w:tblStylePr w:type="firstRow">
      <w:rPr>
        <w:b/>
        <w:bCs/>
        <w:color w:val="FFFFFF" w:themeColor="background1"/>
      </w:rPr>
      <w:tblPr/>
      <w:tcPr>
        <w:tcBorders>
          <w:top w:val="single" w:sz="4" w:space="0" w:color="004C97" w:themeColor="accent4"/>
          <w:left w:val="single" w:sz="4" w:space="0" w:color="004C97" w:themeColor="accent4"/>
          <w:bottom w:val="single" w:sz="4" w:space="0" w:color="004C97" w:themeColor="accent4"/>
          <w:right w:val="single" w:sz="4" w:space="0" w:color="004C97" w:themeColor="accent4"/>
          <w:insideH w:val="nil"/>
        </w:tcBorders>
        <w:shd w:val="clear" w:color="auto" w:fill="004C97" w:themeFill="accent4"/>
      </w:tcPr>
    </w:tblStylePr>
    <w:tblStylePr w:type="lastRow">
      <w:rPr>
        <w:b/>
        <w:bCs/>
      </w:rPr>
      <w:tblPr/>
      <w:tcPr>
        <w:tcBorders>
          <w:top w:val="double" w:sz="4" w:space="0" w:color="2793FF" w:themeColor="accent4" w:themeTint="99"/>
        </w:tcBorders>
      </w:tc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ListTable4-Accent5">
    <w:name w:val="List Table 4 Accent 5"/>
    <w:basedOn w:val="TableNormal"/>
    <w:uiPriority w:val="49"/>
    <w:semiHidden/>
    <w:rsid w:val="00294A5A"/>
    <w:pPr>
      <w:spacing w:after="0" w:line="240" w:lineRule="auto"/>
    </w:pPr>
    <w:tblPr>
      <w:tblStyleRowBandSize w:val="1"/>
      <w:tblStyleColBandSize w:val="1"/>
      <w:tblBorders>
        <w:top w:val="single" w:sz="4" w:space="0" w:color="9CCCA1" w:themeColor="accent5" w:themeTint="99"/>
        <w:left w:val="single" w:sz="4" w:space="0" w:color="9CCCA1" w:themeColor="accent5" w:themeTint="99"/>
        <w:bottom w:val="single" w:sz="4" w:space="0" w:color="9CCCA1" w:themeColor="accent5" w:themeTint="99"/>
        <w:right w:val="single" w:sz="4" w:space="0" w:color="9CCCA1" w:themeColor="accent5" w:themeTint="99"/>
        <w:insideH w:val="single" w:sz="4" w:space="0" w:color="9CCCA1" w:themeColor="accent5" w:themeTint="99"/>
      </w:tblBorders>
    </w:tblPr>
    <w:tblStylePr w:type="firstRow">
      <w:rPr>
        <w:b/>
        <w:bCs/>
        <w:color w:val="FFFFFF" w:themeColor="background1"/>
      </w:rPr>
      <w:tblPr/>
      <w:tcPr>
        <w:tcBorders>
          <w:top w:val="single" w:sz="4" w:space="0" w:color="5AAA64" w:themeColor="accent5"/>
          <w:left w:val="single" w:sz="4" w:space="0" w:color="5AAA64" w:themeColor="accent5"/>
          <w:bottom w:val="single" w:sz="4" w:space="0" w:color="5AAA64" w:themeColor="accent5"/>
          <w:right w:val="single" w:sz="4" w:space="0" w:color="5AAA64" w:themeColor="accent5"/>
          <w:insideH w:val="nil"/>
        </w:tcBorders>
        <w:shd w:val="clear" w:color="auto" w:fill="5AAA64" w:themeFill="accent5"/>
      </w:tcPr>
    </w:tblStylePr>
    <w:tblStylePr w:type="lastRow">
      <w:rPr>
        <w:b/>
        <w:bCs/>
      </w:rPr>
      <w:tblPr/>
      <w:tcPr>
        <w:tcBorders>
          <w:top w:val="double" w:sz="4" w:space="0" w:color="9CCCA1" w:themeColor="accent5" w:themeTint="99"/>
        </w:tcBorders>
      </w:tc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ListTable4-Accent6">
    <w:name w:val="List Table 4 Accent 6"/>
    <w:basedOn w:val="TableNormal"/>
    <w:uiPriority w:val="49"/>
    <w:semiHidden/>
    <w:rsid w:val="00294A5A"/>
    <w:pPr>
      <w:spacing w:after="0" w:line="240" w:lineRule="auto"/>
    </w:pPr>
    <w:tblPr>
      <w:tblStyleRowBandSize w:val="1"/>
      <w:tblStyleColBandSize w:val="1"/>
      <w:tblBorders>
        <w:top w:val="single" w:sz="4" w:space="0" w:color="F0A28A" w:themeColor="accent6" w:themeTint="99"/>
        <w:left w:val="single" w:sz="4" w:space="0" w:color="F0A28A" w:themeColor="accent6" w:themeTint="99"/>
        <w:bottom w:val="single" w:sz="4" w:space="0" w:color="F0A28A" w:themeColor="accent6" w:themeTint="99"/>
        <w:right w:val="single" w:sz="4" w:space="0" w:color="F0A28A" w:themeColor="accent6" w:themeTint="99"/>
        <w:insideH w:val="single" w:sz="4" w:space="0" w:color="F0A28A" w:themeColor="accent6" w:themeTint="99"/>
      </w:tblBorders>
    </w:tblPr>
    <w:tblStylePr w:type="firstRow">
      <w:rPr>
        <w:b/>
        <w:bCs/>
        <w:color w:val="FFFFFF" w:themeColor="background1"/>
      </w:rPr>
      <w:tblPr/>
      <w:tcPr>
        <w:tcBorders>
          <w:top w:val="single" w:sz="4" w:space="0" w:color="E6643C" w:themeColor="accent6"/>
          <w:left w:val="single" w:sz="4" w:space="0" w:color="E6643C" w:themeColor="accent6"/>
          <w:bottom w:val="single" w:sz="4" w:space="0" w:color="E6643C" w:themeColor="accent6"/>
          <w:right w:val="single" w:sz="4" w:space="0" w:color="E6643C" w:themeColor="accent6"/>
          <w:insideH w:val="nil"/>
        </w:tcBorders>
        <w:shd w:val="clear" w:color="auto" w:fill="E6643C" w:themeFill="accent6"/>
      </w:tcPr>
    </w:tblStylePr>
    <w:tblStylePr w:type="lastRow">
      <w:rPr>
        <w:b/>
        <w:bCs/>
      </w:rPr>
      <w:tblPr/>
      <w:tcPr>
        <w:tcBorders>
          <w:top w:val="double" w:sz="4" w:space="0" w:color="F0A28A" w:themeColor="accent6" w:themeTint="99"/>
        </w:tcBorders>
      </w:tc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ListTable5Dark">
    <w:name w:val="List Table 5 Dark"/>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1B242A" w:themeColor="accent1"/>
        <w:left w:val="single" w:sz="24" w:space="0" w:color="1B242A" w:themeColor="accent1"/>
        <w:bottom w:val="single" w:sz="24" w:space="0" w:color="1B242A" w:themeColor="accent1"/>
        <w:right w:val="single" w:sz="24" w:space="0" w:color="1B242A" w:themeColor="accent1"/>
      </w:tblBorders>
    </w:tblPr>
    <w:tcPr>
      <w:shd w:val="clear" w:color="auto" w:fill="1B242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007586" w:themeColor="accent2"/>
        <w:left w:val="single" w:sz="24" w:space="0" w:color="007586" w:themeColor="accent2"/>
        <w:bottom w:val="single" w:sz="24" w:space="0" w:color="007586" w:themeColor="accent2"/>
        <w:right w:val="single" w:sz="24" w:space="0" w:color="007586" w:themeColor="accent2"/>
      </w:tblBorders>
    </w:tblPr>
    <w:tcPr>
      <w:shd w:val="clear" w:color="auto" w:fill="00758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5AB9EB" w:themeColor="accent3"/>
        <w:left w:val="single" w:sz="24" w:space="0" w:color="5AB9EB" w:themeColor="accent3"/>
        <w:bottom w:val="single" w:sz="24" w:space="0" w:color="5AB9EB" w:themeColor="accent3"/>
        <w:right w:val="single" w:sz="24" w:space="0" w:color="5AB9EB" w:themeColor="accent3"/>
      </w:tblBorders>
    </w:tblPr>
    <w:tcPr>
      <w:shd w:val="clear" w:color="auto" w:fill="5AB9EB"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004C97" w:themeColor="accent4"/>
        <w:left w:val="single" w:sz="24" w:space="0" w:color="004C97" w:themeColor="accent4"/>
        <w:bottom w:val="single" w:sz="24" w:space="0" w:color="004C97" w:themeColor="accent4"/>
        <w:right w:val="single" w:sz="24" w:space="0" w:color="004C97" w:themeColor="accent4"/>
      </w:tblBorders>
    </w:tblPr>
    <w:tcPr>
      <w:shd w:val="clear" w:color="auto" w:fill="004C9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5AAA64" w:themeColor="accent5"/>
        <w:left w:val="single" w:sz="24" w:space="0" w:color="5AAA64" w:themeColor="accent5"/>
        <w:bottom w:val="single" w:sz="24" w:space="0" w:color="5AAA64" w:themeColor="accent5"/>
        <w:right w:val="single" w:sz="24" w:space="0" w:color="5AAA64" w:themeColor="accent5"/>
      </w:tblBorders>
    </w:tblPr>
    <w:tcPr>
      <w:shd w:val="clear" w:color="auto" w:fill="5AAA6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E6643C" w:themeColor="accent6"/>
        <w:left w:val="single" w:sz="24" w:space="0" w:color="E6643C" w:themeColor="accent6"/>
        <w:bottom w:val="single" w:sz="24" w:space="0" w:color="E6643C" w:themeColor="accent6"/>
        <w:right w:val="single" w:sz="24" w:space="0" w:color="E6643C" w:themeColor="accent6"/>
      </w:tblBorders>
    </w:tblPr>
    <w:tcPr>
      <w:shd w:val="clear" w:color="auto" w:fill="E6643C"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294A5A"/>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semiHidden/>
    <w:rsid w:val="00294A5A"/>
    <w:pPr>
      <w:spacing w:after="0" w:line="240" w:lineRule="auto"/>
    </w:pPr>
    <w:rPr>
      <w:color w:val="141A1F" w:themeColor="accent1" w:themeShade="BF"/>
    </w:rPr>
    <w:tblPr>
      <w:tblStyleRowBandSize w:val="1"/>
      <w:tblStyleColBandSize w:val="1"/>
      <w:tblBorders>
        <w:top w:val="single" w:sz="4" w:space="0" w:color="1B242A" w:themeColor="accent1"/>
        <w:bottom w:val="single" w:sz="4" w:space="0" w:color="1B242A" w:themeColor="accent1"/>
      </w:tblBorders>
    </w:tblPr>
    <w:tblStylePr w:type="firstRow">
      <w:rPr>
        <w:b/>
        <w:bCs/>
      </w:rPr>
      <w:tblPr/>
      <w:tcPr>
        <w:tcBorders>
          <w:bottom w:val="single" w:sz="4" w:space="0" w:color="1B242A" w:themeColor="accent1"/>
        </w:tcBorders>
      </w:tcPr>
    </w:tblStylePr>
    <w:tblStylePr w:type="lastRow">
      <w:rPr>
        <w:b/>
        <w:bCs/>
      </w:rPr>
      <w:tblPr/>
      <w:tcPr>
        <w:tcBorders>
          <w:top w:val="double" w:sz="4" w:space="0" w:color="1B242A" w:themeColor="accent1"/>
        </w:tcBorders>
      </w:tc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ListTable6Colorful-Accent2">
    <w:name w:val="List Table 6 Colorful Accent 2"/>
    <w:basedOn w:val="TableNormal"/>
    <w:uiPriority w:val="51"/>
    <w:semiHidden/>
    <w:rsid w:val="00294A5A"/>
    <w:pPr>
      <w:spacing w:after="0" w:line="240" w:lineRule="auto"/>
    </w:pPr>
    <w:rPr>
      <w:color w:val="005764" w:themeColor="accent2" w:themeShade="BF"/>
    </w:rPr>
    <w:tblPr>
      <w:tblStyleRowBandSize w:val="1"/>
      <w:tblStyleColBandSize w:val="1"/>
      <w:tblBorders>
        <w:top w:val="single" w:sz="4" w:space="0" w:color="007586" w:themeColor="accent2"/>
        <w:bottom w:val="single" w:sz="4" w:space="0" w:color="007586" w:themeColor="accent2"/>
      </w:tblBorders>
    </w:tblPr>
    <w:tblStylePr w:type="firstRow">
      <w:rPr>
        <w:b/>
        <w:bCs/>
      </w:rPr>
      <w:tblPr/>
      <w:tcPr>
        <w:tcBorders>
          <w:bottom w:val="single" w:sz="4" w:space="0" w:color="007586" w:themeColor="accent2"/>
        </w:tcBorders>
      </w:tcPr>
    </w:tblStylePr>
    <w:tblStylePr w:type="lastRow">
      <w:rPr>
        <w:b/>
        <w:bCs/>
      </w:rPr>
      <w:tblPr/>
      <w:tcPr>
        <w:tcBorders>
          <w:top w:val="double" w:sz="4" w:space="0" w:color="007586" w:themeColor="accent2"/>
        </w:tcBorders>
      </w:tc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ListTable6Colorful-Accent3">
    <w:name w:val="List Table 6 Colorful Accent 3"/>
    <w:basedOn w:val="TableNormal"/>
    <w:uiPriority w:val="51"/>
    <w:semiHidden/>
    <w:rsid w:val="00294A5A"/>
    <w:pPr>
      <w:spacing w:after="0" w:line="240" w:lineRule="auto"/>
    </w:pPr>
    <w:rPr>
      <w:color w:val="1A97D9" w:themeColor="accent3" w:themeShade="BF"/>
    </w:rPr>
    <w:tblPr>
      <w:tblStyleRowBandSize w:val="1"/>
      <w:tblStyleColBandSize w:val="1"/>
      <w:tblBorders>
        <w:top w:val="single" w:sz="4" w:space="0" w:color="5AB9EB" w:themeColor="accent3"/>
        <w:bottom w:val="single" w:sz="4" w:space="0" w:color="5AB9EB" w:themeColor="accent3"/>
      </w:tblBorders>
    </w:tblPr>
    <w:tblStylePr w:type="firstRow">
      <w:rPr>
        <w:b/>
        <w:bCs/>
      </w:rPr>
      <w:tblPr/>
      <w:tcPr>
        <w:tcBorders>
          <w:bottom w:val="single" w:sz="4" w:space="0" w:color="5AB9EB" w:themeColor="accent3"/>
        </w:tcBorders>
      </w:tcPr>
    </w:tblStylePr>
    <w:tblStylePr w:type="lastRow">
      <w:rPr>
        <w:b/>
        <w:bCs/>
      </w:rPr>
      <w:tblPr/>
      <w:tcPr>
        <w:tcBorders>
          <w:top w:val="double" w:sz="4" w:space="0" w:color="5AB9EB" w:themeColor="accent3"/>
        </w:tcBorders>
      </w:tc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ListTable6Colorful-Accent4">
    <w:name w:val="List Table 6 Colorful Accent 4"/>
    <w:basedOn w:val="TableNormal"/>
    <w:uiPriority w:val="51"/>
    <w:semiHidden/>
    <w:rsid w:val="00294A5A"/>
    <w:pPr>
      <w:spacing w:after="0" w:line="240" w:lineRule="auto"/>
    </w:pPr>
    <w:rPr>
      <w:color w:val="003871" w:themeColor="accent4" w:themeShade="BF"/>
    </w:rPr>
    <w:tblPr>
      <w:tblStyleRowBandSize w:val="1"/>
      <w:tblStyleColBandSize w:val="1"/>
      <w:tblBorders>
        <w:top w:val="single" w:sz="4" w:space="0" w:color="004C97" w:themeColor="accent4"/>
        <w:bottom w:val="single" w:sz="4" w:space="0" w:color="004C97" w:themeColor="accent4"/>
      </w:tblBorders>
    </w:tblPr>
    <w:tblStylePr w:type="firstRow">
      <w:rPr>
        <w:b/>
        <w:bCs/>
      </w:rPr>
      <w:tblPr/>
      <w:tcPr>
        <w:tcBorders>
          <w:bottom w:val="single" w:sz="4" w:space="0" w:color="004C97" w:themeColor="accent4"/>
        </w:tcBorders>
      </w:tcPr>
    </w:tblStylePr>
    <w:tblStylePr w:type="lastRow">
      <w:rPr>
        <w:b/>
        <w:bCs/>
      </w:rPr>
      <w:tblPr/>
      <w:tcPr>
        <w:tcBorders>
          <w:top w:val="double" w:sz="4" w:space="0" w:color="004C97" w:themeColor="accent4"/>
        </w:tcBorders>
      </w:tc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ListTable6Colorful-Accent5">
    <w:name w:val="List Table 6 Colorful Accent 5"/>
    <w:basedOn w:val="TableNormal"/>
    <w:uiPriority w:val="51"/>
    <w:semiHidden/>
    <w:rsid w:val="00294A5A"/>
    <w:pPr>
      <w:spacing w:after="0" w:line="240" w:lineRule="auto"/>
    </w:pPr>
    <w:rPr>
      <w:color w:val="428049" w:themeColor="accent5" w:themeShade="BF"/>
    </w:rPr>
    <w:tblPr>
      <w:tblStyleRowBandSize w:val="1"/>
      <w:tblStyleColBandSize w:val="1"/>
      <w:tblBorders>
        <w:top w:val="single" w:sz="4" w:space="0" w:color="5AAA64" w:themeColor="accent5"/>
        <w:bottom w:val="single" w:sz="4" w:space="0" w:color="5AAA64" w:themeColor="accent5"/>
      </w:tblBorders>
    </w:tblPr>
    <w:tblStylePr w:type="firstRow">
      <w:rPr>
        <w:b/>
        <w:bCs/>
      </w:rPr>
      <w:tblPr/>
      <w:tcPr>
        <w:tcBorders>
          <w:bottom w:val="single" w:sz="4" w:space="0" w:color="5AAA64" w:themeColor="accent5"/>
        </w:tcBorders>
      </w:tcPr>
    </w:tblStylePr>
    <w:tblStylePr w:type="lastRow">
      <w:rPr>
        <w:b/>
        <w:bCs/>
      </w:rPr>
      <w:tblPr/>
      <w:tcPr>
        <w:tcBorders>
          <w:top w:val="double" w:sz="4" w:space="0" w:color="5AAA64" w:themeColor="accent5"/>
        </w:tcBorders>
      </w:tc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ListTable6Colorful-Accent6">
    <w:name w:val="List Table 6 Colorful Accent 6"/>
    <w:basedOn w:val="TableNormal"/>
    <w:uiPriority w:val="51"/>
    <w:semiHidden/>
    <w:rsid w:val="00294A5A"/>
    <w:pPr>
      <w:spacing w:after="0" w:line="240" w:lineRule="auto"/>
    </w:pPr>
    <w:rPr>
      <w:color w:val="C04018" w:themeColor="accent6" w:themeShade="BF"/>
    </w:rPr>
    <w:tblPr>
      <w:tblStyleRowBandSize w:val="1"/>
      <w:tblStyleColBandSize w:val="1"/>
      <w:tblBorders>
        <w:top w:val="single" w:sz="4" w:space="0" w:color="E6643C" w:themeColor="accent6"/>
        <w:bottom w:val="single" w:sz="4" w:space="0" w:color="E6643C" w:themeColor="accent6"/>
      </w:tblBorders>
    </w:tblPr>
    <w:tblStylePr w:type="firstRow">
      <w:rPr>
        <w:b/>
        <w:bCs/>
      </w:rPr>
      <w:tblPr/>
      <w:tcPr>
        <w:tcBorders>
          <w:bottom w:val="single" w:sz="4" w:space="0" w:color="E6643C" w:themeColor="accent6"/>
        </w:tcBorders>
      </w:tcPr>
    </w:tblStylePr>
    <w:tblStylePr w:type="lastRow">
      <w:rPr>
        <w:b/>
        <w:bCs/>
      </w:rPr>
      <w:tblPr/>
      <w:tcPr>
        <w:tcBorders>
          <w:top w:val="double" w:sz="4" w:space="0" w:color="E6643C" w:themeColor="accent6"/>
        </w:tcBorders>
      </w:tc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ListTable7Colorful">
    <w:name w:val="List Table 7 Colorful"/>
    <w:basedOn w:val="TableNormal"/>
    <w:uiPriority w:val="52"/>
    <w:semiHidden/>
    <w:rsid w:val="00294A5A"/>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294A5A"/>
    <w:pPr>
      <w:spacing w:after="0" w:line="240" w:lineRule="auto"/>
    </w:pPr>
    <w:rPr>
      <w:color w:val="141A1F"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B242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B242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B242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B242A" w:themeColor="accent1"/>
        </w:tcBorders>
        <w:shd w:val="clear" w:color="auto" w:fill="FFFFFF" w:themeFill="background1"/>
      </w:tcPr>
    </w:tblStylePr>
    <w:tblStylePr w:type="band1Vert">
      <w:tblPr/>
      <w:tcPr>
        <w:shd w:val="clear" w:color="auto" w:fill="C9D4DC" w:themeFill="accent1" w:themeFillTint="33"/>
      </w:tcPr>
    </w:tblStylePr>
    <w:tblStylePr w:type="band1Horz">
      <w:tblPr/>
      <w:tcPr>
        <w:shd w:val="clear" w:color="auto" w:fill="C9D4DC"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294A5A"/>
    <w:pPr>
      <w:spacing w:after="0" w:line="240" w:lineRule="auto"/>
    </w:pPr>
    <w:rPr>
      <w:color w:val="00576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758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758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758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7586" w:themeColor="accent2"/>
        </w:tcBorders>
        <w:shd w:val="clear" w:color="auto" w:fill="FFFFFF" w:themeFill="background1"/>
      </w:tcPr>
    </w:tblStylePr>
    <w:tblStylePr w:type="band1Vert">
      <w:tblPr/>
      <w:tcPr>
        <w:shd w:val="clear" w:color="auto" w:fill="B3F5FF" w:themeFill="accent2" w:themeFillTint="33"/>
      </w:tcPr>
    </w:tblStylePr>
    <w:tblStylePr w:type="band1Horz">
      <w:tblPr/>
      <w:tcPr>
        <w:shd w:val="clear" w:color="auto" w:fill="B3F5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294A5A"/>
    <w:pPr>
      <w:spacing w:after="0" w:line="240" w:lineRule="auto"/>
    </w:pPr>
    <w:rPr>
      <w:color w:val="1A97D9"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AB9EB"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AB9EB"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AB9EB"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AB9EB" w:themeColor="accent3"/>
        </w:tcBorders>
        <w:shd w:val="clear" w:color="auto" w:fill="FFFFFF" w:themeFill="background1"/>
      </w:tcPr>
    </w:tblStylePr>
    <w:tblStylePr w:type="band1Vert">
      <w:tblPr/>
      <w:tcPr>
        <w:shd w:val="clear" w:color="auto" w:fill="DEF0FB" w:themeFill="accent3" w:themeFillTint="33"/>
      </w:tcPr>
    </w:tblStylePr>
    <w:tblStylePr w:type="band1Horz">
      <w:tblPr/>
      <w:tcPr>
        <w:shd w:val="clear" w:color="auto" w:fill="DEF0FB"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294A5A"/>
    <w:pPr>
      <w:spacing w:after="0" w:line="240" w:lineRule="auto"/>
    </w:pPr>
    <w:rPr>
      <w:color w:val="00387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4C9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4C9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4C9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4C97" w:themeColor="accent4"/>
        </w:tcBorders>
        <w:shd w:val="clear" w:color="auto" w:fill="FFFFFF" w:themeFill="background1"/>
      </w:tcPr>
    </w:tblStylePr>
    <w:tblStylePr w:type="band1Vert">
      <w:tblPr/>
      <w:tcPr>
        <w:shd w:val="clear" w:color="auto" w:fill="B7DBFF" w:themeFill="accent4" w:themeFillTint="33"/>
      </w:tcPr>
    </w:tblStylePr>
    <w:tblStylePr w:type="band1Horz">
      <w:tblPr/>
      <w:tcPr>
        <w:shd w:val="clear" w:color="auto" w:fill="B7DBFF"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294A5A"/>
    <w:pPr>
      <w:spacing w:after="0" w:line="240" w:lineRule="auto"/>
    </w:pPr>
    <w:rPr>
      <w:color w:val="428049"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AAA6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AAA6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AAA6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AAA64" w:themeColor="accent5"/>
        </w:tcBorders>
        <w:shd w:val="clear" w:color="auto" w:fill="FFFFFF" w:themeFill="background1"/>
      </w:tcPr>
    </w:tblStylePr>
    <w:tblStylePr w:type="band1Vert">
      <w:tblPr/>
      <w:tcPr>
        <w:shd w:val="clear" w:color="auto" w:fill="DEEEDF" w:themeFill="accent5" w:themeFillTint="33"/>
      </w:tcPr>
    </w:tblStylePr>
    <w:tblStylePr w:type="band1Horz">
      <w:tblPr/>
      <w:tcPr>
        <w:shd w:val="clear" w:color="auto" w:fill="DEEED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294A5A"/>
    <w:pPr>
      <w:spacing w:after="0" w:line="240" w:lineRule="auto"/>
    </w:pPr>
    <w:rPr>
      <w:color w:val="C04018"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6643C"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6643C"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6643C"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6643C" w:themeColor="accent6"/>
        </w:tcBorders>
        <w:shd w:val="clear" w:color="auto" w:fill="FFFFFF" w:themeFill="background1"/>
      </w:tcPr>
    </w:tblStylePr>
    <w:tblStylePr w:type="band1Vert">
      <w:tblPr/>
      <w:tcPr>
        <w:shd w:val="clear" w:color="auto" w:fill="FAE0D8" w:themeFill="accent6" w:themeFillTint="33"/>
      </w:tcPr>
    </w:tblStylePr>
    <w:tblStylePr w:type="band1Horz">
      <w:tblPr/>
      <w:tcPr>
        <w:shd w:val="clear" w:color="auto" w:fill="FAE0D8"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294A5A"/>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294A5A"/>
    <w:pPr>
      <w:spacing w:before="0" w:after="0" w:line="240" w:lineRule="auto"/>
    </w:pPr>
    <w:tblPr>
      <w:tblStyleRowBandSize w:val="1"/>
      <w:tblStyleColBandSize w:val="1"/>
      <w:tblBorders>
        <w:top w:val="single" w:sz="8" w:space="0" w:color="465D6D" w:themeColor="accent1" w:themeTint="BF"/>
        <w:left w:val="single" w:sz="8" w:space="0" w:color="465D6D" w:themeColor="accent1" w:themeTint="BF"/>
        <w:bottom w:val="single" w:sz="8" w:space="0" w:color="465D6D" w:themeColor="accent1" w:themeTint="BF"/>
        <w:right w:val="single" w:sz="8" w:space="0" w:color="465D6D" w:themeColor="accent1" w:themeTint="BF"/>
        <w:insideH w:val="single" w:sz="8" w:space="0" w:color="465D6D" w:themeColor="accent1" w:themeTint="BF"/>
        <w:insideV w:val="single" w:sz="8" w:space="0" w:color="465D6D" w:themeColor="accent1" w:themeTint="BF"/>
      </w:tblBorders>
    </w:tblPr>
    <w:tcPr>
      <w:shd w:val="clear" w:color="auto" w:fill="BCCAD4" w:themeFill="accent1" w:themeFillTint="3F"/>
    </w:tcPr>
    <w:tblStylePr w:type="firstRow">
      <w:rPr>
        <w:b/>
        <w:bCs/>
      </w:rPr>
    </w:tblStylePr>
    <w:tblStylePr w:type="lastRow">
      <w:rPr>
        <w:b/>
        <w:bCs/>
      </w:rPr>
      <w:tblPr/>
      <w:tcPr>
        <w:tcBorders>
          <w:top w:val="single" w:sz="18" w:space="0" w:color="465D6D" w:themeColor="accent1" w:themeTint="BF"/>
        </w:tcBorders>
      </w:tcPr>
    </w:tblStylePr>
    <w:tblStylePr w:type="firstCol">
      <w:rPr>
        <w:b/>
        <w:bCs/>
      </w:rPr>
    </w:tblStylePr>
    <w:tblStylePr w:type="lastCol">
      <w:rPr>
        <w:b/>
        <w:bCs/>
      </w:rPr>
    </w:tblStylePr>
    <w:tblStylePr w:type="band1Vert">
      <w:tblPr/>
      <w:tcPr>
        <w:shd w:val="clear" w:color="auto" w:fill="7995A9" w:themeFill="accent1" w:themeFillTint="7F"/>
      </w:tcPr>
    </w:tblStylePr>
    <w:tblStylePr w:type="band1Horz">
      <w:tblPr/>
      <w:tcPr>
        <w:shd w:val="clear" w:color="auto" w:fill="7995A9" w:themeFill="accent1" w:themeFillTint="7F"/>
      </w:tcPr>
    </w:tblStylePr>
  </w:style>
  <w:style w:type="table" w:styleId="MediumGrid1-Accent2">
    <w:name w:val="Medium Grid 1 Accent 2"/>
    <w:basedOn w:val="TableNormal"/>
    <w:uiPriority w:val="67"/>
    <w:semiHidden/>
    <w:rsid w:val="00294A5A"/>
    <w:pPr>
      <w:spacing w:before="0" w:after="0" w:line="240" w:lineRule="auto"/>
    </w:pPr>
    <w:tblPr>
      <w:tblStyleRowBandSize w:val="1"/>
      <w:tblStyleColBandSize w:val="1"/>
      <w:tblBorders>
        <w:top w:val="single" w:sz="8" w:space="0" w:color="00C6E4" w:themeColor="accent2" w:themeTint="BF"/>
        <w:left w:val="single" w:sz="8" w:space="0" w:color="00C6E4" w:themeColor="accent2" w:themeTint="BF"/>
        <w:bottom w:val="single" w:sz="8" w:space="0" w:color="00C6E4" w:themeColor="accent2" w:themeTint="BF"/>
        <w:right w:val="single" w:sz="8" w:space="0" w:color="00C6E4" w:themeColor="accent2" w:themeTint="BF"/>
        <w:insideH w:val="single" w:sz="8" w:space="0" w:color="00C6E4" w:themeColor="accent2" w:themeTint="BF"/>
        <w:insideV w:val="single" w:sz="8" w:space="0" w:color="00C6E4" w:themeColor="accent2" w:themeTint="BF"/>
      </w:tblBorders>
    </w:tblPr>
    <w:tcPr>
      <w:shd w:val="clear" w:color="auto" w:fill="A2F2FF" w:themeFill="accent2" w:themeFillTint="3F"/>
    </w:tcPr>
    <w:tblStylePr w:type="firstRow">
      <w:rPr>
        <w:b/>
        <w:bCs/>
      </w:rPr>
    </w:tblStylePr>
    <w:tblStylePr w:type="lastRow">
      <w:rPr>
        <w:b/>
        <w:bCs/>
      </w:rPr>
      <w:tblPr/>
      <w:tcPr>
        <w:tcBorders>
          <w:top w:val="single" w:sz="18" w:space="0" w:color="00C6E4" w:themeColor="accent2" w:themeTint="BF"/>
        </w:tcBorders>
      </w:tcPr>
    </w:tblStylePr>
    <w:tblStylePr w:type="firstCol">
      <w:rPr>
        <w:b/>
        <w:bCs/>
      </w:rPr>
    </w:tblStylePr>
    <w:tblStylePr w:type="lastCol">
      <w:rPr>
        <w:b/>
        <w:bCs/>
      </w:rPr>
    </w:tblStylePr>
    <w:tblStylePr w:type="band1Vert">
      <w:tblPr/>
      <w:tcPr>
        <w:shd w:val="clear" w:color="auto" w:fill="43E6FF" w:themeFill="accent2" w:themeFillTint="7F"/>
      </w:tcPr>
    </w:tblStylePr>
    <w:tblStylePr w:type="band1Horz">
      <w:tblPr/>
      <w:tcPr>
        <w:shd w:val="clear" w:color="auto" w:fill="43E6FF" w:themeFill="accent2" w:themeFillTint="7F"/>
      </w:tcPr>
    </w:tblStylePr>
  </w:style>
  <w:style w:type="table" w:styleId="MediumGrid1-Accent3">
    <w:name w:val="Medium Grid 1 Accent 3"/>
    <w:basedOn w:val="TableNormal"/>
    <w:uiPriority w:val="67"/>
    <w:semiHidden/>
    <w:rsid w:val="00294A5A"/>
    <w:pPr>
      <w:spacing w:before="0" w:after="0" w:line="240" w:lineRule="auto"/>
    </w:pPr>
    <w:tblPr>
      <w:tblStyleRowBandSize w:val="1"/>
      <w:tblStyleColBandSize w:val="1"/>
      <w:tblBorders>
        <w:top w:val="single" w:sz="8" w:space="0" w:color="83CAF0" w:themeColor="accent3" w:themeTint="BF"/>
        <w:left w:val="single" w:sz="8" w:space="0" w:color="83CAF0" w:themeColor="accent3" w:themeTint="BF"/>
        <w:bottom w:val="single" w:sz="8" w:space="0" w:color="83CAF0" w:themeColor="accent3" w:themeTint="BF"/>
        <w:right w:val="single" w:sz="8" w:space="0" w:color="83CAF0" w:themeColor="accent3" w:themeTint="BF"/>
        <w:insideH w:val="single" w:sz="8" w:space="0" w:color="83CAF0" w:themeColor="accent3" w:themeTint="BF"/>
        <w:insideV w:val="single" w:sz="8" w:space="0" w:color="83CAF0" w:themeColor="accent3" w:themeTint="BF"/>
      </w:tblBorders>
    </w:tblPr>
    <w:tcPr>
      <w:shd w:val="clear" w:color="auto" w:fill="D5EDFA" w:themeFill="accent3" w:themeFillTint="3F"/>
    </w:tcPr>
    <w:tblStylePr w:type="firstRow">
      <w:rPr>
        <w:b/>
        <w:bCs/>
      </w:rPr>
    </w:tblStylePr>
    <w:tblStylePr w:type="lastRow">
      <w:rPr>
        <w:b/>
        <w:bCs/>
      </w:rPr>
      <w:tblPr/>
      <w:tcPr>
        <w:tcBorders>
          <w:top w:val="single" w:sz="18" w:space="0" w:color="83CAF0" w:themeColor="accent3" w:themeTint="BF"/>
        </w:tcBorders>
      </w:tcPr>
    </w:tblStylePr>
    <w:tblStylePr w:type="firstCol">
      <w:rPr>
        <w:b/>
        <w:bCs/>
      </w:rPr>
    </w:tblStylePr>
    <w:tblStylePr w:type="lastCol">
      <w:rPr>
        <w:b/>
        <w:bCs/>
      </w:rPr>
    </w:tblStylePr>
    <w:tblStylePr w:type="band1Vert">
      <w:tblPr/>
      <w:tcPr>
        <w:shd w:val="clear" w:color="auto" w:fill="ACDCF5" w:themeFill="accent3" w:themeFillTint="7F"/>
      </w:tcPr>
    </w:tblStylePr>
    <w:tblStylePr w:type="band1Horz">
      <w:tblPr/>
      <w:tcPr>
        <w:shd w:val="clear" w:color="auto" w:fill="ACDCF5" w:themeFill="accent3" w:themeFillTint="7F"/>
      </w:tcPr>
    </w:tblStylePr>
  </w:style>
  <w:style w:type="table" w:styleId="MediumGrid1-Accent4">
    <w:name w:val="Medium Grid 1 Accent 4"/>
    <w:basedOn w:val="TableNormal"/>
    <w:uiPriority w:val="67"/>
    <w:semiHidden/>
    <w:rsid w:val="00294A5A"/>
    <w:pPr>
      <w:spacing w:before="0" w:after="0" w:line="240" w:lineRule="auto"/>
    </w:pPr>
    <w:tblPr>
      <w:tblStyleRowBandSize w:val="1"/>
      <w:tblStyleColBandSize w:val="1"/>
      <w:tblBorders>
        <w:top w:val="single" w:sz="8" w:space="0" w:color="0078F1" w:themeColor="accent4" w:themeTint="BF"/>
        <w:left w:val="single" w:sz="8" w:space="0" w:color="0078F1" w:themeColor="accent4" w:themeTint="BF"/>
        <w:bottom w:val="single" w:sz="8" w:space="0" w:color="0078F1" w:themeColor="accent4" w:themeTint="BF"/>
        <w:right w:val="single" w:sz="8" w:space="0" w:color="0078F1" w:themeColor="accent4" w:themeTint="BF"/>
        <w:insideH w:val="single" w:sz="8" w:space="0" w:color="0078F1" w:themeColor="accent4" w:themeTint="BF"/>
        <w:insideV w:val="single" w:sz="8" w:space="0" w:color="0078F1" w:themeColor="accent4" w:themeTint="BF"/>
      </w:tblBorders>
    </w:tblPr>
    <w:tcPr>
      <w:shd w:val="clear" w:color="auto" w:fill="A6D2FF" w:themeFill="accent4" w:themeFillTint="3F"/>
    </w:tcPr>
    <w:tblStylePr w:type="firstRow">
      <w:rPr>
        <w:b/>
        <w:bCs/>
      </w:rPr>
    </w:tblStylePr>
    <w:tblStylePr w:type="lastRow">
      <w:rPr>
        <w:b/>
        <w:bCs/>
      </w:rPr>
      <w:tblPr/>
      <w:tcPr>
        <w:tcBorders>
          <w:top w:val="single" w:sz="18" w:space="0" w:color="0078F1" w:themeColor="accent4" w:themeTint="BF"/>
        </w:tcBorders>
      </w:tcPr>
    </w:tblStylePr>
    <w:tblStylePr w:type="firstCol">
      <w:rPr>
        <w:b/>
        <w:bCs/>
      </w:rPr>
    </w:tblStylePr>
    <w:tblStylePr w:type="lastCol">
      <w:rPr>
        <w:b/>
        <w:bCs/>
      </w:rPr>
    </w:tblStylePr>
    <w:tblStylePr w:type="band1Vert">
      <w:tblPr/>
      <w:tcPr>
        <w:shd w:val="clear" w:color="auto" w:fill="4CA5FF" w:themeFill="accent4" w:themeFillTint="7F"/>
      </w:tcPr>
    </w:tblStylePr>
    <w:tblStylePr w:type="band1Horz">
      <w:tblPr/>
      <w:tcPr>
        <w:shd w:val="clear" w:color="auto" w:fill="4CA5FF" w:themeFill="accent4" w:themeFillTint="7F"/>
      </w:tcPr>
    </w:tblStylePr>
  </w:style>
  <w:style w:type="table" w:styleId="MediumGrid1-Accent5">
    <w:name w:val="Medium Grid 1 Accent 5"/>
    <w:basedOn w:val="TableNormal"/>
    <w:uiPriority w:val="67"/>
    <w:semiHidden/>
    <w:rsid w:val="00294A5A"/>
    <w:pPr>
      <w:spacing w:before="0" w:after="0" w:line="240" w:lineRule="auto"/>
    </w:pPr>
    <w:tblPr>
      <w:tblStyleRowBandSize w:val="1"/>
      <w:tblStyleColBandSize w:val="1"/>
      <w:tblBorders>
        <w:top w:val="single" w:sz="8" w:space="0" w:color="83BF8A" w:themeColor="accent5" w:themeTint="BF"/>
        <w:left w:val="single" w:sz="8" w:space="0" w:color="83BF8A" w:themeColor="accent5" w:themeTint="BF"/>
        <w:bottom w:val="single" w:sz="8" w:space="0" w:color="83BF8A" w:themeColor="accent5" w:themeTint="BF"/>
        <w:right w:val="single" w:sz="8" w:space="0" w:color="83BF8A" w:themeColor="accent5" w:themeTint="BF"/>
        <w:insideH w:val="single" w:sz="8" w:space="0" w:color="83BF8A" w:themeColor="accent5" w:themeTint="BF"/>
        <w:insideV w:val="single" w:sz="8" w:space="0" w:color="83BF8A" w:themeColor="accent5" w:themeTint="BF"/>
      </w:tblBorders>
    </w:tblPr>
    <w:tcPr>
      <w:shd w:val="clear" w:color="auto" w:fill="D6EAD8" w:themeFill="accent5" w:themeFillTint="3F"/>
    </w:tcPr>
    <w:tblStylePr w:type="firstRow">
      <w:rPr>
        <w:b/>
        <w:bCs/>
      </w:rPr>
    </w:tblStylePr>
    <w:tblStylePr w:type="lastRow">
      <w:rPr>
        <w:b/>
        <w:bCs/>
      </w:rPr>
      <w:tblPr/>
      <w:tcPr>
        <w:tcBorders>
          <w:top w:val="single" w:sz="18" w:space="0" w:color="83BF8A" w:themeColor="accent5" w:themeTint="BF"/>
        </w:tcBorders>
      </w:tcPr>
    </w:tblStylePr>
    <w:tblStylePr w:type="firstCol">
      <w:rPr>
        <w:b/>
        <w:bCs/>
      </w:rPr>
    </w:tblStylePr>
    <w:tblStylePr w:type="lastCol">
      <w:rPr>
        <w:b/>
        <w:bCs/>
      </w:rPr>
    </w:tblStylePr>
    <w:tblStylePr w:type="band1Vert">
      <w:tblPr/>
      <w:tcPr>
        <w:shd w:val="clear" w:color="auto" w:fill="ACD4B1" w:themeFill="accent5" w:themeFillTint="7F"/>
      </w:tcPr>
    </w:tblStylePr>
    <w:tblStylePr w:type="band1Horz">
      <w:tblPr/>
      <w:tcPr>
        <w:shd w:val="clear" w:color="auto" w:fill="ACD4B1" w:themeFill="accent5" w:themeFillTint="7F"/>
      </w:tcPr>
    </w:tblStylePr>
  </w:style>
  <w:style w:type="table" w:styleId="MediumGrid1-Accent6">
    <w:name w:val="Medium Grid 1 Accent 6"/>
    <w:basedOn w:val="TableNormal"/>
    <w:uiPriority w:val="67"/>
    <w:semiHidden/>
    <w:rsid w:val="00294A5A"/>
    <w:pPr>
      <w:spacing w:before="0" w:after="0" w:line="240" w:lineRule="auto"/>
    </w:pPr>
    <w:tblPr>
      <w:tblStyleRowBandSize w:val="1"/>
      <w:tblStyleColBandSize w:val="1"/>
      <w:tblBorders>
        <w:top w:val="single" w:sz="8" w:space="0" w:color="EC8A6C" w:themeColor="accent6" w:themeTint="BF"/>
        <w:left w:val="single" w:sz="8" w:space="0" w:color="EC8A6C" w:themeColor="accent6" w:themeTint="BF"/>
        <w:bottom w:val="single" w:sz="8" w:space="0" w:color="EC8A6C" w:themeColor="accent6" w:themeTint="BF"/>
        <w:right w:val="single" w:sz="8" w:space="0" w:color="EC8A6C" w:themeColor="accent6" w:themeTint="BF"/>
        <w:insideH w:val="single" w:sz="8" w:space="0" w:color="EC8A6C" w:themeColor="accent6" w:themeTint="BF"/>
        <w:insideV w:val="single" w:sz="8" w:space="0" w:color="EC8A6C" w:themeColor="accent6" w:themeTint="BF"/>
      </w:tblBorders>
    </w:tblPr>
    <w:tcPr>
      <w:shd w:val="clear" w:color="auto" w:fill="F8D8CE" w:themeFill="accent6" w:themeFillTint="3F"/>
    </w:tcPr>
    <w:tblStylePr w:type="firstRow">
      <w:rPr>
        <w:b/>
        <w:bCs/>
      </w:rPr>
    </w:tblStylePr>
    <w:tblStylePr w:type="lastRow">
      <w:rPr>
        <w:b/>
        <w:bCs/>
      </w:rPr>
      <w:tblPr/>
      <w:tcPr>
        <w:tcBorders>
          <w:top w:val="single" w:sz="18" w:space="0" w:color="EC8A6C" w:themeColor="accent6" w:themeTint="BF"/>
        </w:tcBorders>
      </w:tcPr>
    </w:tblStylePr>
    <w:tblStylePr w:type="firstCol">
      <w:rPr>
        <w:b/>
        <w:bCs/>
      </w:rPr>
    </w:tblStylePr>
    <w:tblStylePr w:type="lastCol">
      <w:rPr>
        <w:b/>
        <w:bCs/>
      </w:rPr>
    </w:tblStylePr>
    <w:tblStylePr w:type="band1Vert">
      <w:tblPr/>
      <w:tcPr>
        <w:shd w:val="clear" w:color="auto" w:fill="F2B19D" w:themeFill="accent6" w:themeFillTint="7F"/>
      </w:tcPr>
    </w:tblStylePr>
    <w:tblStylePr w:type="band1Horz">
      <w:tblPr/>
      <w:tcPr>
        <w:shd w:val="clear" w:color="auto" w:fill="F2B19D" w:themeFill="accent6" w:themeFillTint="7F"/>
      </w:tcPr>
    </w:tblStylePr>
  </w:style>
  <w:style w:type="table" w:styleId="MediumGrid2">
    <w:name w:val="Medium Grid 2"/>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B242A" w:themeColor="accent1"/>
        <w:left w:val="single" w:sz="8" w:space="0" w:color="1B242A" w:themeColor="accent1"/>
        <w:bottom w:val="single" w:sz="8" w:space="0" w:color="1B242A" w:themeColor="accent1"/>
        <w:right w:val="single" w:sz="8" w:space="0" w:color="1B242A" w:themeColor="accent1"/>
        <w:insideH w:val="single" w:sz="8" w:space="0" w:color="1B242A" w:themeColor="accent1"/>
        <w:insideV w:val="single" w:sz="8" w:space="0" w:color="1B242A" w:themeColor="accent1"/>
      </w:tblBorders>
    </w:tblPr>
    <w:tcPr>
      <w:shd w:val="clear" w:color="auto" w:fill="BCCAD4" w:themeFill="accent1" w:themeFillTint="3F"/>
    </w:tcPr>
    <w:tblStylePr w:type="firstRow">
      <w:rPr>
        <w:b/>
        <w:bCs/>
        <w:color w:val="000000" w:themeColor="text1"/>
      </w:rPr>
      <w:tblPr/>
      <w:tcPr>
        <w:shd w:val="clear" w:color="auto" w:fill="E4EAEE"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9D4DC" w:themeFill="accent1" w:themeFillTint="33"/>
      </w:tcPr>
    </w:tblStylePr>
    <w:tblStylePr w:type="band1Vert">
      <w:tblPr/>
      <w:tcPr>
        <w:shd w:val="clear" w:color="auto" w:fill="7995A9" w:themeFill="accent1" w:themeFillTint="7F"/>
      </w:tcPr>
    </w:tblStylePr>
    <w:tblStylePr w:type="band1Horz">
      <w:tblPr/>
      <w:tcPr>
        <w:tcBorders>
          <w:insideH w:val="single" w:sz="6" w:space="0" w:color="1B242A" w:themeColor="accent1"/>
          <w:insideV w:val="single" w:sz="6" w:space="0" w:color="1B242A" w:themeColor="accent1"/>
        </w:tcBorders>
        <w:shd w:val="clear" w:color="auto" w:fill="7995A9"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7586" w:themeColor="accent2"/>
        <w:left w:val="single" w:sz="8" w:space="0" w:color="007586" w:themeColor="accent2"/>
        <w:bottom w:val="single" w:sz="8" w:space="0" w:color="007586" w:themeColor="accent2"/>
        <w:right w:val="single" w:sz="8" w:space="0" w:color="007586" w:themeColor="accent2"/>
        <w:insideH w:val="single" w:sz="8" w:space="0" w:color="007586" w:themeColor="accent2"/>
        <w:insideV w:val="single" w:sz="8" w:space="0" w:color="007586" w:themeColor="accent2"/>
      </w:tblBorders>
    </w:tblPr>
    <w:tcPr>
      <w:shd w:val="clear" w:color="auto" w:fill="A2F2FF" w:themeFill="accent2" w:themeFillTint="3F"/>
    </w:tcPr>
    <w:tblStylePr w:type="firstRow">
      <w:rPr>
        <w:b/>
        <w:bCs/>
        <w:color w:val="000000" w:themeColor="text1"/>
      </w:rPr>
      <w:tblPr/>
      <w:tcPr>
        <w:shd w:val="clear" w:color="auto" w:fill="DAFA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3F5FF" w:themeFill="accent2" w:themeFillTint="33"/>
      </w:tcPr>
    </w:tblStylePr>
    <w:tblStylePr w:type="band1Vert">
      <w:tblPr/>
      <w:tcPr>
        <w:shd w:val="clear" w:color="auto" w:fill="43E6FF" w:themeFill="accent2" w:themeFillTint="7F"/>
      </w:tcPr>
    </w:tblStylePr>
    <w:tblStylePr w:type="band1Horz">
      <w:tblPr/>
      <w:tcPr>
        <w:tcBorders>
          <w:insideH w:val="single" w:sz="6" w:space="0" w:color="007586" w:themeColor="accent2"/>
          <w:insideV w:val="single" w:sz="6" w:space="0" w:color="007586" w:themeColor="accent2"/>
        </w:tcBorders>
        <w:shd w:val="clear" w:color="auto" w:fill="43E6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AB9EB" w:themeColor="accent3"/>
        <w:left w:val="single" w:sz="8" w:space="0" w:color="5AB9EB" w:themeColor="accent3"/>
        <w:bottom w:val="single" w:sz="8" w:space="0" w:color="5AB9EB" w:themeColor="accent3"/>
        <w:right w:val="single" w:sz="8" w:space="0" w:color="5AB9EB" w:themeColor="accent3"/>
        <w:insideH w:val="single" w:sz="8" w:space="0" w:color="5AB9EB" w:themeColor="accent3"/>
        <w:insideV w:val="single" w:sz="8" w:space="0" w:color="5AB9EB" w:themeColor="accent3"/>
      </w:tblBorders>
    </w:tblPr>
    <w:tcPr>
      <w:shd w:val="clear" w:color="auto" w:fill="D5EDFA" w:themeFill="accent3" w:themeFillTint="3F"/>
    </w:tcPr>
    <w:tblStylePr w:type="firstRow">
      <w:rPr>
        <w:b/>
        <w:bCs/>
        <w:color w:val="000000" w:themeColor="text1"/>
      </w:rPr>
      <w:tblPr/>
      <w:tcPr>
        <w:shd w:val="clear" w:color="auto" w:fill="EEF8FD"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F0FB" w:themeFill="accent3" w:themeFillTint="33"/>
      </w:tcPr>
    </w:tblStylePr>
    <w:tblStylePr w:type="band1Vert">
      <w:tblPr/>
      <w:tcPr>
        <w:shd w:val="clear" w:color="auto" w:fill="ACDCF5" w:themeFill="accent3" w:themeFillTint="7F"/>
      </w:tcPr>
    </w:tblStylePr>
    <w:tblStylePr w:type="band1Horz">
      <w:tblPr/>
      <w:tcPr>
        <w:tcBorders>
          <w:insideH w:val="single" w:sz="6" w:space="0" w:color="5AB9EB" w:themeColor="accent3"/>
          <w:insideV w:val="single" w:sz="6" w:space="0" w:color="5AB9EB" w:themeColor="accent3"/>
        </w:tcBorders>
        <w:shd w:val="clear" w:color="auto" w:fill="ACDCF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4C97" w:themeColor="accent4"/>
        <w:left w:val="single" w:sz="8" w:space="0" w:color="004C97" w:themeColor="accent4"/>
        <w:bottom w:val="single" w:sz="8" w:space="0" w:color="004C97" w:themeColor="accent4"/>
        <w:right w:val="single" w:sz="8" w:space="0" w:color="004C97" w:themeColor="accent4"/>
        <w:insideH w:val="single" w:sz="8" w:space="0" w:color="004C97" w:themeColor="accent4"/>
        <w:insideV w:val="single" w:sz="8" w:space="0" w:color="004C97" w:themeColor="accent4"/>
      </w:tblBorders>
    </w:tblPr>
    <w:tcPr>
      <w:shd w:val="clear" w:color="auto" w:fill="A6D2FF" w:themeFill="accent4" w:themeFillTint="3F"/>
    </w:tcPr>
    <w:tblStylePr w:type="firstRow">
      <w:rPr>
        <w:b/>
        <w:bCs/>
        <w:color w:val="000000" w:themeColor="text1"/>
      </w:rPr>
      <w:tblPr/>
      <w:tcPr>
        <w:shd w:val="clear" w:color="auto" w:fill="DBEDF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7DBFF" w:themeFill="accent4" w:themeFillTint="33"/>
      </w:tcPr>
    </w:tblStylePr>
    <w:tblStylePr w:type="band1Vert">
      <w:tblPr/>
      <w:tcPr>
        <w:shd w:val="clear" w:color="auto" w:fill="4CA5FF" w:themeFill="accent4" w:themeFillTint="7F"/>
      </w:tcPr>
    </w:tblStylePr>
    <w:tblStylePr w:type="band1Horz">
      <w:tblPr/>
      <w:tcPr>
        <w:tcBorders>
          <w:insideH w:val="single" w:sz="6" w:space="0" w:color="004C97" w:themeColor="accent4"/>
          <w:insideV w:val="single" w:sz="6" w:space="0" w:color="004C97" w:themeColor="accent4"/>
        </w:tcBorders>
        <w:shd w:val="clear" w:color="auto" w:fill="4CA5F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AAA64" w:themeColor="accent5"/>
        <w:left w:val="single" w:sz="8" w:space="0" w:color="5AAA64" w:themeColor="accent5"/>
        <w:bottom w:val="single" w:sz="8" w:space="0" w:color="5AAA64" w:themeColor="accent5"/>
        <w:right w:val="single" w:sz="8" w:space="0" w:color="5AAA64" w:themeColor="accent5"/>
        <w:insideH w:val="single" w:sz="8" w:space="0" w:color="5AAA64" w:themeColor="accent5"/>
        <w:insideV w:val="single" w:sz="8" w:space="0" w:color="5AAA64" w:themeColor="accent5"/>
      </w:tblBorders>
    </w:tblPr>
    <w:tcPr>
      <w:shd w:val="clear" w:color="auto" w:fill="D6EAD8" w:themeFill="accent5" w:themeFillTint="3F"/>
    </w:tcPr>
    <w:tblStylePr w:type="firstRow">
      <w:rPr>
        <w:b/>
        <w:bCs/>
        <w:color w:val="000000" w:themeColor="text1"/>
      </w:rPr>
      <w:tblPr/>
      <w:tcPr>
        <w:shd w:val="clear" w:color="auto" w:fill="EEF6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EDF" w:themeFill="accent5" w:themeFillTint="33"/>
      </w:tcPr>
    </w:tblStylePr>
    <w:tblStylePr w:type="band1Vert">
      <w:tblPr/>
      <w:tcPr>
        <w:shd w:val="clear" w:color="auto" w:fill="ACD4B1" w:themeFill="accent5" w:themeFillTint="7F"/>
      </w:tcPr>
    </w:tblStylePr>
    <w:tblStylePr w:type="band1Horz">
      <w:tblPr/>
      <w:tcPr>
        <w:tcBorders>
          <w:insideH w:val="single" w:sz="6" w:space="0" w:color="5AAA64" w:themeColor="accent5"/>
          <w:insideV w:val="single" w:sz="6" w:space="0" w:color="5AAA64" w:themeColor="accent5"/>
        </w:tcBorders>
        <w:shd w:val="clear" w:color="auto" w:fill="ACD4B1"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6643C" w:themeColor="accent6"/>
        <w:left w:val="single" w:sz="8" w:space="0" w:color="E6643C" w:themeColor="accent6"/>
        <w:bottom w:val="single" w:sz="8" w:space="0" w:color="E6643C" w:themeColor="accent6"/>
        <w:right w:val="single" w:sz="8" w:space="0" w:color="E6643C" w:themeColor="accent6"/>
        <w:insideH w:val="single" w:sz="8" w:space="0" w:color="E6643C" w:themeColor="accent6"/>
        <w:insideV w:val="single" w:sz="8" w:space="0" w:color="E6643C" w:themeColor="accent6"/>
      </w:tblBorders>
    </w:tblPr>
    <w:tcPr>
      <w:shd w:val="clear" w:color="auto" w:fill="F8D8CE" w:themeFill="accent6" w:themeFillTint="3F"/>
    </w:tcPr>
    <w:tblStylePr w:type="firstRow">
      <w:rPr>
        <w:b/>
        <w:bCs/>
        <w:color w:val="000000" w:themeColor="text1"/>
      </w:rPr>
      <w:tblPr/>
      <w:tcPr>
        <w:shd w:val="clear" w:color="auto" w:fill="FCEFEB"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0D8" w:themeFill="accent6" w:themeFillTint="33"/>
      </w:tcPr>
    </w:tblStylePr>
    <w:tblStylePr w:type="band1Vert">
      <w:tblPr/>
      <w:tcPr>
        <w:shd w:val="clear" w:color="auto" w:fill="F2B19D" w:themeFill="accent6" w:themeFillTint="7F"/>
      </w:tcPr>
    </w:tblStylePr>
    <w:tblStylePr w:type="band1Horz">
      <w:tblPr/>
      <w:tcPr>
        <w:tcBorders>
          <w:insideH w:val="single" w:sz="6" w:space="0" w:color="E6643C" w:themeColor="accent6"/>
          <w:insideV w:val="single" w:sz="6" w:space="0" w:color="E6643C" w:themeColor="accent6"/>
        </w:tcBorders>
        <w:shd w:val="clear" w:color="auto" w:fill="F2B19D"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CCAD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B242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B242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B242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B242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995A9"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995A9" w:themeFill="accent1" w:themeFillTint="7F"/>
      </w:tcPr>
    </w:tblStylePr>
  </w:style>
  <w:style w:type="table" w:styleId="MediumGrid3-Accent2">
    <w:name w:val="Medium Grid 3 Accent 2"/>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2F2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58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58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58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58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3E6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3E6FF" w:themeFill="accent2" w:themeFillTint="7F"/>
      </w:tcPr>
    </w:tblStylePr>
  </w:style>
  <w:style w:type="table" w:styleId="MediumGrid3-Accent3">
    <w:name w:val="Medium Grid 3 Accent 3"/>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EDF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AB9EB"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AB9EB"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AB9EB"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AB9EB"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CDCF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CDCF5" w:themeFill="accent3" w:themeFillTint="7F"/>
      </w:tcPr>
    </w:tblStylePr>
  </w:style>
  <w:style w:type="table" w:styleId="MediumGrid3-Accent4">
    <w:name w:val="Medium Grid 3 Accent 4"/>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6D2F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4C9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4C9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4C9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4C9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CA5F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CA5FF" w:themeFill="accent4" w:themeFillTint="7F"/>
      </w:tcPr>
    </w:tblStylePr>
  </w:style>
  <w:style w:type="table" w:styleId="MediumGrid3-Accent5">
    <w:name w:val="Medium Grid 3 Accent 5"/>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AD8"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AAA6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AAA6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AAA6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AAA6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CD4B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CD4B1" w:themeFill="accent5" w:themeFillTint="7F"/>
      </w:tcPr>
    </w:tblStylePr>
  </w:style>
  <w:style w:type="table" w:styleId="MediumGrid3-Accent6">
    <w:name w:val="Medium Grid 3 Accent 6"/>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8D8CE"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6643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6643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6643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6643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2B19D"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2B19D" w:themeFill="accent6" w:themeFillTint="7F"/>
      </w:tcPr>
    </w:tblStylePr>
  </w:style>
  <w:style w:type="table" w:styleId="MediumList1">
    <w:name w:val="Medium List 1"/>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758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1B242A" w:themeColor="accent1"/>
        <w:bottom w:val="single" w:sz="8" w:space="0" w:color="1B242A" w:themeColor="accent1"/>
      </w:tblBorders>
    </w:tblPr>
    <w:tblStylePr w:type="firstRow">
      <w:rPr>
        <w:rFonts w:asciiTheme="majorHAnsi" w:eastAsiaTheme="majorEastAsia" w:hAnsiTheme="majorHAnsi" w:cstheme="majorBidi"/>
      </w:rPr>
      <w:tblPr/>
      <w:tcPr>
        <w:tcBorders>
          <w:top w:val="nil"/>
          <w:bottom w:val="single" w:sz="8" w:space="0" w:color="1B242A" w:themeColor="accent1"/>
        </w:tcBorders>
      </w:tcPr>
    </w:tblStylePr>
    <w:tblStylePr w:type="lastRow">
      <w:rPr>
        <w:b/>
        <w:bCs/>
        <w:color w:val="007586" w:themeColor="text2"/>
      </w:rPr>
      <w:tblPr/>
      <w:tcPr>
        <w:tcBorders>
          <w:top w:val="single" w:sz="8" w:space="0" w:color="1B242A" w:themeColor="accent1"/>
          <w:bottom w:val="single" w:sz="8" w:space="0" w:color="1B242A" w:themeColor="accent1"/>
        </w:tcBorders>
      </w:tcPr>
    </w:tblStylePr>
    <w:tblStylePr w:type="firstCol">
      <w:rPr>
        <w:b/>
        <w:bCs/>
      </w:rPr>
    </w:tblStylePr>
    <w:tblStylePr w:type="lastCol">
      <w:rPr>
        <w:b/>
        <w:bCs/>
      </w:rPr>
      <w:tblPr/>
      <w:tcPr>
        <w:tcBorders>
          <w:top w:val="single" w:sz="8" w:space="0" w:color="1B242A" w:themeColor="accent1"/>
          <w:bottom w:val="single" w:sz="8" w:space="0" w:color="1B242A" w:themeColor="accent1"/>
        </w:tcBorders>
      </w:tcPr>
    </w:tblStylePr>
    <w:tblStylePr w:type="band1Vert">
      <w:tblPr/>
      <w:tcPr>
        <w:shd w:val="clear" w:color="auto" w:fill="BCCAD4" w:themeFill="accent1" w:themeFillTint="3F"/>
      </w:tcPr>
    </w:tblStylePr>
    <w:tblStylePr w:type="band1Horz">
      <w:tblPr/>
      <w:tcPr>
        <w:shd w:val="clear" w:color="auto" w:fill="BCCAD4" w:themeFill="accent1" w:themeFillTint="3F"/>
      </w:tcPr>
    </w:tblStylePr>
  </w:style>
  <w:style w:type="table" w:styleId="MediumList1-Accent2">
    <w:name w:val="Medium List 1 Accent 2"/>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007586" w:themeColor="accent2"/>
        <w:bottom w:val="single" w:sz="8" w:space="0" w:color="007586" w:themeColor="accent2"/>
      </w:tblBorders>
    </w:tblPr>
    <w:tblStylePr w:type="firstRow">
      <w:rPr>
        <w:rFonts w:asciiTheme="majorHAnsi" w:eastAsiaTheme="majorEastAsia" w:hAnsiTheme="majorHAnsi" w:cstheme="majorBidi"/>
      </w:rPr>
      <w:tblPr/>
      <w:tcPr>
        <w:tcBorders>
          <w:top w:val="nil"/>
          <w:bottom w:val="single" w:sz="8" w:space="0" w:color="007586" w:themeColor="accent2"/>
        </w:tcBorders>
      </w:tcPr>
    </w:tblStylePr>
    <w:tblStylePr w:type="lastRow">
      <w:rPr>
        <w:b/>
        <w:bCs/>
        <w:color w:val="007586" w:themeColor="text2"/>
      </w:rPr>
      <w:tblPr/>
      <w:tcPr>
        <w:tcBorders>
          <w:top w:val="single" w:sz="8" w:space="0" w:color="007586" w:themeColor="accent2"/>
          <w:bottom w:val="single" w:sz="8" w:space="0" w:color="007586" w:themeColor="accent2"/>
        </w:tcBorders>
      </w:tcPr>
    </w:tblStylePr>
    <w:tblStylePr w:type="firstCol">
      <w:rPr>
        <w:b/>
        <w:bCs/>
      </w:rPr>
    </w:tblStylePr>
    <w:tblStylePr w:type="lastCol">
      <w:rPr>
        <w:b/>
        <w:bCs/>
      </w:rPr>
      <w:tblPr/>
      <w:tcPr>
        <w:tcBorders>
          <w:top w:val="single" w:sz="8" w:space="0" w:color="007586" w:themeColor="accent2"/>
          <w:bottom w:val="single" w:sz="8" w:space="0" w:color="007586" w:themeColor="accent2"/>
        </w:tcBorders>
      </w:tcPr>
    </w:tblStylePr>
    <w:tblStylePr w:type="band1Vert">
      <w:tblPr/>
      <w:tcPr>
        <w:shd w:val="clear" w:color="auto" w:fill="A2F2FF" w:themeFill="accent2" w:themeFillTint="3F"/>
      </w:tcPr>
    </w:tblStylePr>
    <w:tblStylePr w:type="band1Horz">
      <w:tblPr/>
      <w:tcPr>
        <w:shd w:val="clear" w:color="auto" w:fill="A2F2FF" w:themeFill="accent2" w:themeFillTint="3F"/>
      </w:tcPr>
    </w:tblStylePr>
  </w:style>
  <w:style w:type="table" w:styleId="MediumList1-Accent3">
    <w:name w:val="Medium List 1 Accent 3"/>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5AB9EB" w:themeColor="accent3"/>
        <w:bottom w:val="single" w:sz="8" w:space="0" w:color="5AB9EB" w:themeColor="accent3"/>
      </w:tblBorders>
    </w:tblPr>
    <w:tblStylePr w:type="firstRow">
      <w:rPr>
        <w:rFonts w:asciiTheme="majorHAnsi" w:eastAsiaTheme="majorEastAsia" w:hAnsiTheme="majorHAnsi" w:cstheme="majorBidi"/>
      </w:rPr>
      <w:tblPr/>
      <w:tcPr>
        <w:tcBorders>
          <w:top w:val="nil"/>
          <w:bottom w:val="single" w:sz="8" w:space="0" w:color="5AB9EB" w:themeColor="accent3"/>
        </w:tcBorders>
      </w:tcPr>
    </w:tblStylePr>
    <w:tblStylePr w:type="lastRow">
      <w:rPr>
        <w:b/>
        <w:bCs/>
        <w:color w:val="007586" w:themeColor="text2"/>
      </w:rPr>
      <w:tblPr/>
      <w:tcPr>
        <w:tcBorders>
          <w:top w:val="single" w:sz="8" w:space="0" w:color="5AB9EB" w:themeColor="accent3"/>
          <w:bottom w:val="single" w:sz="8" w:space="0" w:color="5AB9EB" w:themeColor="accent3"/>
        </w:tcBorders>
      </w:tcPr>
    </w:tblStylePr>
    <w:tblStylePr w:type="firstCol">
      <w:rPr>
        <w:b/>
        <w:bCs/>
      </w:rPr>
    </w:tblStylePr>
    <w:tblStylePr w:type="lastCol">
      <w:rPr>
        <w:b/>
        <w:bCs/>
      </w:rPr>
      <w:tblPr/>
      <w:tcPr>
        <w:tcBorders>
          <w:top w:val="single" w:sz="8" w:space="0" w:color="5AB9EB" w:themeColor="accent3"/>
          <w:bottom w:val="single" w:sz="8" w:space="0" w:color="5AB9EB" w:themeColor="accent3"/>
        </w:tcBorders>
      </w:tcPr>
    </w:tblStylePr>
    <w:tblStylePr w:type="band1Vert">
      <w:tblPr/>
      <w:tcPr>
        <w:shd w:val="clear" w:color="auto" w:fill="D5EDFA" w:themeFill="accent3" w:themeFillTint="3F"/>
      </w:tcPr>
    </w:tblStylePr>
    <w:tblStylePr w:type="band1Horz">
      <w:tblPr/>
      <w:tcPr>
        <w:shd w:val="clear" w:color="auto" w:fill="D5EDFA" w:themeFill="accent3" w:themeFillTint="3F"/>
      </w:tcPr>
    </w:tblStylePr>
  </w:style>
  <w:style w:type="table" w:styleId="MediumList1-Accent4">
    <w:name w:val="Medium List 1 Accent 4"/>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004C97" w:themeColor="accent4"/>
        <w:bottom w:val="single" w:sz="8" w:space="0" w:color="004C97" w:themeColor="accent4"/>
      </w:tblBorders>
    </w:tblPr>
    <w:tblStylePr w:type="firstRow">
      <w:rPr>
        <w:rFonts w:asciiTheme="majorHAnsi" w:eastAsiaTheme="majorEastAsia" w:hAnsiTheme="majorHAnsi" w:cstheme="majorBidi"/>
      </w:rPr>
      <w:tblPr/>
      <w:tcPr>
        <w:tcBorders>
          <w:top w:val="nil"/>
          <w:bottom w:val="single" w:sz="8" w:space="0" w:color="004C97" w:themeColor="accent4"/>
        </w:tcBorders>
      </w:tcPr>
    </w:tblStylePr>
    <w:tblStylePr w:type="lastRow">
      <w:rPr>
        <w:b/>
        <w:bCs/>
        <w:color w:val="007586" w:themeColor="text2"/>
      </w:rPr>
      <w:tblPr/>
      <w:tcPr>
        <w:tcBorders>
          <w:top w:val="single" w:sz="8" w:space="0" w:color="004C97" w:themeColor="accent4"/>
          <w:bottom w:val="single" w:sz="8" w:space="0" w:color="004C97" w:themeColor="accent4"/>
        </w:tcBorders>
      </w:tcPr>
    </w:tblStylePr>
    <w:tblStylePr w:type="firstCol">
      <w:rPr>
        <w:b/>
        <w:bCs/>
      </w:rPr>
    </w:tblStylePr>
    <w:tblStylePr w:type="lastCol">
      <w:rPr>
        <w:b/>
        <w:bCs/>
      </w:rPr>
      <w:tblPr/>
      <w:tcPr>
        <w:tcBorders>
          <w:top w:val="single" w:sz="8" w:space="0" w:color="004C97" w:themeColor="accent4"/>
          <w:bottom w:val="single" w:sz="8" w:space="0" w:color="004C97" w:themeColor="accent4"/>
        </w:tcBorders>
      </w:tcPr>
    </w:tblStylePr>
    <w:tblStylePr w:type="band1Vert">
      <w:tblPr/>
      <w:tcPr>
        <w:shd w:val="clear" w:color="auto" w:fill="A6D2FF" w:themeFill="accent4" w:themeFillTint="3F"/>
      </w:tcPr>
    </w:tblStylePr>
    <w:tblStylePr w:type="band1Horz">
      <w:tblPr/>
      <w:tcPr>
        <w:shd w:val="clear" w:color="auto" w:fill="A6D2FF" w:themeFill="accent4" w:themeFillTint="3F"/>
      </w:tcPr>
    </w:tblStylePr>
  </w:style>
  <w:style w:type="table" w:styleId="MediumList1-Accent5">
    <w:name w:val="Medium List 1 Accent 5"/>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5AAA64" w:themeColor="accent5"/>
        <w:bottom w:val="single" w:sz="8" w:space="0" w:color="5AAA64" w:themeColor="accent5"/>
      </w:tblBorders>
    </w:tblPr>
    <w:tblStylePr w:type="firstRow">
      <w:rPr>
        <w:rFonts w:asciiTheme="majorHAnsi" w:eastAsiaTheme="majorEastAsia" w:hAnsiTheme="majorHAnsi" w:cstheme="majorBidi"/>
      </w:rPr>
      <w:tblPr/>
      <w:tcPr>
        <w:tcBorders>
          <w:top w:val="nil"/>
          <w:bottom w:val="single" w:sz="8" w:space="0" w:color="5AAA64" w:themeColor="accent5"/>
        </w:tcBorders>
      </w:tcPr>
    </w:tblStylePr>
    <w:tblStylePr w:type="lastRow">
      <w:rPr>
        <w:b/>
        <w:bCs/>
        <w:color w:val="007586" w:themeColor="text2"/>
      </w:rPr>
      <w:tblPr/>
      <w:tcPr>
        <w:tcBorders>
          <w:top w:val="single" w:sz="8" w:space="0" w:color="5AAA64" w:themeColor="accent5"/>
          <w:bottom w:val="single" w:sz="8" w:space="0" w:color="5AAA64" w:themeColor="accent5"/>
        </w:tcBorders>
      </w:tcPr>
    </w:tblStylePr>
    <w:tblStylePr w:type="firstCol">
      <w:rPr>
        <w:b/>
        <w:bCs/>
      </w:rPr>
    </w:tblStylePr>
    <w:tblStylePr w:type="lastCol">
      <w:rPr>
        <w:b/>
        <w:bCs/>
      </w:rPr>
      <w:tblPr/>
      <w:tcPr>
        <w:tcBorders>
          <w:top w:val="single" w:sz="8" w:space="0" w:color="5AAA64" w:themeColor="accent5"/>
          <w:bottom w:val="single" w:sz="8" w:space="0" w:color="5AAA64" w:themeColor="accent5"/>
        </w:tcBorders>
      </w:tcPr>
    </w:tblStylePr>
    <w:tblStylePr w:type="band1Vert">
      <w:tblPr/>
      <w:tcPr>
        <w:shd w:val="clear" w:color="auto" w:fill="D6EAD8" w:themeFill="accent5" w:themeFillTint="3F"/>
      </w:tcPr>
    </w:tblStylePr>
    <w:tblStylePr w:type="band1Horz">
      <w:tblPr/>
      <w:tcPr>
        <w:shd w:val="clear" w:color="auto" w:fill="D6EAD8" w:themeFill="accent5" w:themeFillTint="3F"/>
      </w:tcPr>
    </w:tblStylePr>
  </w:style>
  <w:style w:type="table" w:styleId="MediumList1-Accent6">
    <w:name w:val="Medium List 1 Accent 6"/>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E6643C" w:themeColor="accent6"/>
        <w:bottom w:val="single" w:sz="8" w:space="0" w:color="E6643C" w:themeColor="accent6"/>
      </w:tblBorders>
    </w:tblPr>
    <w:tblStylePr w:type="firstRow">
      <w:rPr>
        <w:rFonts w:asciiTheme="majorHAnsi" w:eastAsiaTheme="majorEastAsia" w:hAnsiTheme="majorHAnsi" w:cstheme="majorBidi"/>
      </w:rPr>
      <w:tblPr/>
      <w:tcPr>
        <w:tcBorders>
          <w:top w:val="nil"/>
          <w:bottom w:val="single" w:sz="8" w:space="0" w:color="E6643C" w:themeColor="accent6"/>
        </w:tcBorders>
      </w:tcPr>
    </w:tblStylePr>
    <w:tblStylePr w:type="lastRow">
      <w:rPr>
        <w:b/>
        <w:bCs/>
        <w:color w:val="007586" w:themeColor="text2"/>
      </w:rPr>
      <w:tblPr/>
      <w:tcPr>
        <w:tcBorders>
          <w:top w:val="single" w:sz="8" w:space="0" w:color="E6643C" w:themeColor="accent6"/>
          <w:bottom w:val="single" w:sz="8" w:space="0" w:color="E6643C" w:themeColor="accent6"/>
        </w:tcBorders>
      </w:tcPr>
    </w:tblStylePr>
    <w:tblStylePr w:type="firstCol">
      <w:rPr>
        <w:b/>
        <w:bCs/>
      </w:rPr>
    </w:tblStylePr>
    <w:tblStylePr w:type="lastCol">
      <w:rPr>
        <w:b/>
        <w:bCs/>
      </w:rPr>
      <w:tblPr/>
      <w:tcPr>
        <w:tcBorders>
          <w:top w:val="single" w:sz="8" w:space="0" w:color="E6643C" w:themeColor="accent6"/>
          <w:bottom w:val="single" w:sz="8" w:space="0" w:color="E6643C" w:themeColor="accent6"/>
        </w:tcBorders>
      </w:tcPr>
    </w:tblStylePr>
    <w:tblStylePr w:type="band1Vert">
      <w:tblPr/>
      <w:tcPr>
        <w:shd w:val="clear" w:color="auto" w:fill="F8D8CE" w:themeFill="accent6" w:themeFillTint="3F"/>
      </w:tcPr>
    </w:tblStylePr>
    <w:tblStylePr w:type="band1Horz">
      <w:tblPr/>
      <w:tcPr>
        <w:shd w:val="clear" w:color="auto" w:fill="F8D8CE" w:themeFill="accent6" w:themeFillTint="3F"/>
      </w:tcPr>
    </w:tblStylePr>
  </w:style>
  <w:style w:type="table" w:styleId="MediumList2">
    <w:name w:val="Medium List 2"/>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B242A" w:themeColor="accent1"/>
        <w:left w:val="single" w:sz="8" w:space="0" w:color="1B242A" w:themeColor="accent1"/>
        <w:bottom w:val="single" w:sz="8" w:space="0" w:color="1B242A" w:themeColor="accent1"/>
        <w:right w:val="single" w:sz="8" w:space="0" w:color="1B242A" w:themeColor="accent1"/>
      </w:tblBorders>
    </w:tblPr>
    <w:tblStylePr w:type="firstRow">
      <w:rPr>
        <w:sz w:val="24"/>
        <w:szCs w:val="24"/>
      </w:rPr>
      <w:tblPr/>
      <w:tcPr>
        <w:tcBorders>
          <w:top w:val="nil"/>
          <w:left w:val="nil"/>
          <w:bottom w:val="single" w:sz="24" w:space="0" w:color="1B242A" w:themeColor="accent1"/>
          <w:right w:val="nil"/>
          <w:insideH w:val="nil"/>
          <w:insideV w:val="nil"/>
        </w:tcBorders>
        <w:shd w:val="clear" w:color="auto" w:fill="FFFFFF" w:themeFill="background1"/>
      </w:tcPr>
    </w:tblStylePr>
    <w:tblStylePr w:type="lastRow">
      <w:tblPr/>
      <w:tcPr>
        <w:tcBorders>
          <w:top w:val="single" w:sz="8" w:space="0" w:color="1B242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B242A" w:themeColor="accent1"/>
          <w:insideH w:val="nil"/>
          <w:insideV w:val="nil"/>
        </w:tcBorders>
        <w:shd w:val="clear" w:color="auto" w:fill="FFFFFF" w:themeFill="background1"/>
      </w:tcPr>
    </w:tblStylePr>
    <w:tblStylePr w:type="lastCol">
      <w:tblPr/>
      <w:tcPr>
        <w:tcBorders>
          <w:top w:val="nil"/>
          <w:left w:val="single" w:sz="8" w:space="0" w:color="1B242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CCAD4" w:themeFill="accent1" w:themeFillTint="3F"/>
      </w:tcPr>
    </w:tblStylePr>
    <w:tblStylePr w:type="band1Horz">
      <w:tblPr/>
      <w:tcPr>
        <w:tcBorders>
          <w:top w:val="nil"/>
          <w:bottom w:val="nil"/>
          <w:insideH w:val="nil"/>
          <w:insideV w:val="nil"/>
        </w:tcBorders>
        <w:shd w:val="clear" w:color="auto" w:fill="BCCAD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7586" w:themeColor="accent2"/>
        <w:left w:val="single" w:sz="8" w:space="0" w:color="007586" w:themeColor="accent2"/>
        <w:bottom w:val="single" w:sz="8" w:space="0" w:color="007586" w:themeColor="accent2"/>
        <w:right w:val="single" w:sz="8" w:space="0" w:color="007586" w:themeColor="accent2"/>
      </w:tblBorders>
    </w:tblPr>
    <w:tblStylePr w:type="firstRow">
      <w:rPr>
        <w:sz w:val="24"/>
        <w:szCs w:val="24"/>
      </w:rPr>
      <w:tblPr/>
      <w:tcPr>
        <w:tcBorders>
          <w:top w:val="nil"/>
          <w:left w:val="nil"/>
          <w:bottom w:val="single" w:sz="24" w:space="0" w:color="007586" w:themeColor="accent2"/>
          <w:right w:val="nil"/>
          <w:insideH w:val="nil"/>
          <w:insideV w:val="nil"/>
        </w:tcBorders>
        <w:shd w:val="clear" w:color="auto" w:fill="FFFFFF" w:themeFill="background1"/>
      </w:tcPr>
    </w:tblStylePr>
    <w:tblStylePr w:type="lastRow">
      <w:tblPr/>
      <w:tcPr>
        <w:tcBorders>
          <w:top w:val="single" w:sz="8" w:space="0" w:color="007586"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586" w:themeColor="accent2"/>
          <w:insideH w:val="nil"/>
          <w:insideV w:val="nil"/>
        </w:tcBorders>
        <w:shd w:val="clear" w:color="auto" w:fill="FFFFFF" w:themeFill="background1"/>
      </w:tcPr>
    </w:tblStylePr>
    <w:tblStylePr w:type="lastCol">
      <w:tblPr/>
      <w:tcPr>
        <w:tcBorders>
          <w:top w:val="nil"/>
          <w:left w:val="single" w:sz="8" w:space="0" w:color="00758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2F2FF" w:themeFill="accent2" w:themeFillTint="3F"/>
      </w:tcPr>
    </w:tblStylePr>
    <w:tblStylePr w:type="band1Horz">
      <w:tblPr/>
      <w:tcPr>
        <w:tcBorders>
          <w:top w:val="nil"/>
          <w:bottom w:val="nil"/>
          <w:insideH w:val="nil"/>
          <w:insideV w:val="nil"/>
        </w:tcBorders>
        <w:shd w:val="clear" w:color="auto" w:fill="A2F2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AB9EB" w:themeColor="accent3"/>
        <w:left w:val="single" w:sz="8" w:space="0" w:color="5AB9EB" w:themeColor="accent3"/>
        <w:bottom w:val="single" w:sz="8" w:space="0" w:color="5AB9EB" w:themeColor="accent3"/>
        <w:right w:val="single" w:sz="8" w:space="0" w:color="5AB9EB" w:themeColor="accent3"/>
      </w:tblBorders>
    </w:tblPr>
    <w:tblStylePr w:type="firstRow">
      <w:rPr>
        <w:sz w:val="24"/>
        <w:szCs w:val="24"/>
      </w:rPr>
      <w:tblPr/>
      <w:tcPr>
        <w:tcBorders>
          <w:top w:val="nil"/>
          <w:left w:val="nil"/>
          <w:bottom w:val="single" w:sz="24" w:space="0" w:color="5AB9EB" w:themeColor="accent3"/>
          <w:right w:val="nil"/>
          <w:insideH w:val="nil"/>
          <w:insideV w:val="nil"/>
        </w:tcBorders>
        <w:shd w:val="clear" w:color="auto" w:fill="FFFFFF" w:themeFill="background1"/>
      </w:tcPr>
    </w:tblStylePr>
    <w:tblStylePr w:type="lastRow">
      <w:tblPr/>
      <w:tcPr>
        <w:tcBorders>
          <w:top w:val="single" w:sz="8" w:space="0" w:color="5AB9EB"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AB9EB" w:themeColor="accent3"/>
          <w:insideH w:val="nil"/>
          <w:insideV w:val="nil"/>
        </w:tcBorders>
        <w:shd w:val="clear" w:color="auto" w:fill="FFFFFF" w:themeFill="background1"/>
      </w:tcPr>
    </w:tblStylePr>
    <w:tblStylePr w:type="lastCol">
      <w:tblPr/>
      <w:tcPr>
        <w:tcBorders>
          <w:top w:val="nil"/>
          <w:left w:val="single" w:sz="8" w:space="0" w:color="5AB9EB"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EDFA" w:themeFill="accent3" w:themeFillTint="3F"/>
      </w:tcPr>
    </w:tblStylePr>
    <w:tblStylePr w:type="band1Horz">
      <w:tblPr/>
      <w:tcPr>
        <w:tcBorders>
          <w:top w:val="nil"/>
          <w:bottom w:val="nil"/>
          <w:insideH w:val="nil"/>
          <w:insideV w:val="nil"/>
        </w:tcBorders>
        <w:shd w:val="clear" w:color="auto" w:fill="D5EDF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4C97" w:themeColor="accent4"/>
        <w:left w:val="single" w:sz="8" w:space="0" w:color="004C97" w:themeColor="accent4"/>
        <w:bottom w:val="single" w:sz="8" w:space="0" w:color="004C97" w:themeColor="accent4"/>
        <w:right w:val="single" w:sz="8" w:space="0" w:color="004C97" w:themeColor="accent4"/>
      </w:tblBorders>
    </w:tblPr>
    <w:tblStylePr w:type="firstRow">
      <w:rPr>
        <w:sz w:val="24"/>
        <w:szCs w:val="24"/>
      </w:rPr>
      <w:tblPr/>
      <w:tcPr>
        <w:tcBorders>
          <w:top w:val="nil"/>
          <w:left w:val="nil"/>
          <w:bottom w:val="single" w:sz="24" w:space="0" w:color="004C97" w:themeColor="accent4"/>
          <w:right w:val="nil"/>
          <w:insideH w:val="nil"/>
          <w:insideV w:val="nil"/>
        </w:tcBorders>
        <w:shd w:val="clear" w:color="auto" w:fill="FFFFFF" w:themeFill="background1"/>
      </w:tcPr>
    </w:tblStylePr>
    <w:tblStylePr w:type="lastRow">
      <w:tblPr/>
      <w:tcPr>
        <w:tcBorders>
          <w:top w:val="single" w:sz="8" w:space="0" w:color="004C9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4C97" w:themeColor="accent4"/>
          <w:insideH w:val="nil"/>
          <w:insideV w:val="nil"/>
        </w:tcBorders>
        <w:shd w:val="clear" w:color="auto" w:fill="FFFFFF" w:themeFill="background1"/>
      </w:tcPr>
    </w:tblStylePr>
    <w:tblStylePr w:type="lastCol">
      <w:tblPr/>
      <w:tcPr>
        <w:tcBorders>
          <w:top w:val="nil"/>
          <w:left w:val="single" w:sz="8" w:space="0" w:color="004C9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6D2FF" w:themeFill="accent4" w:themeFillTint="3F"/>
      </w:tcPr>
    </w:tblStylePr>
    <w:tblStylePr w:type="band1Horz">
      <w:tblPr/>
      <w:tcPr>
        <w:tcBorders>
          <w:top w:val="nil"/>
          <w:bottom w:val="nil"/>
          <w:insideH w:val="nil"/>
          <w:insideV w:val="nil"/>
        </w:tcBorders>
        <w:shd w:val="clear" w:color="auto" w:fill="A6D2F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AAA64" w:themeColor="accent5"/>
        <w:left w:val="single" w:sz="8" w:space="0" w:color="5AAA64" w:themeColor="accent5"/>
        <w:bottom w:val="single" w:sz="8" w:space="0" w:color="5AAA64" w:themeColor="accent5"/>
        <w:right w:val="single" w:sz="8" w:space="0" w:color="5AAA64" w:themeColor="accent5"/>
      </w:tblBorders>
    </w:tblPr>
    <w:tblStylePr w:type="firstRow">
      <w:rPr>
        <w:sz w:val="24"/>
        <w:szCs w:val="24"/>
      </w:rPr>
      <w:tblPr/>
      <w:tcPr>
        <w:tcBorders>
          <w:top w:val="nil"/>
          <w:left w:val="nil"/>
          <w:bottom w:val="single" w:sz="24" w:space="0" w:color="5AAA64" w:themeColor="accent5"/>
          <w:right w:val="nil"/>
          <w:insideH w:val="nil"/>
          <w:insideV w:val="nil"/>
        </w:tcBorders>
        <w:shd w:val="clear" w:color="auto" w:fill="FFFFFF" w:themeFill="background1"/>
      </w:tcPr>
    </w:tblStylePr>
    <w:tblStylePr w:type="lastRow">
      <w:tblPr/>
      <w:tcPr>
        <w:tcBorders>
          <w:top w:val="single" w:sz="8" w:space="0" w:color="5AAA6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AAA64" w:themeColor="accent5"/>
          <w:insideH w:val="nil"/>
          <w:insideV w:val="nil"/>
        </w:tcBorders>
        <w:shd w:val="clear" w:color="auto" w:fill="FFFFFF" w:themeFill="background1"/>
      </w:tcPr>
    </w:tblStylePr>
    <w:tblStylePr w:type="lastCol">
      <w:tblPr/>
      <w:tcPr>
        <w:tcBorders>
          <w:top w:val="nil"/>
          <w:left w:val="single" w:sz="8" w:space="0" w:color="5AAA6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AD8" w:themeFill="accent5" w:themeFillTint="3F"/>
      </w:tcPr>
    </w:tblStylePr>
    <w:tblStylePr w:type="band1Horz">
      <w:tblPr/>
      <w:tcPr>
        <w:tcBorders>
          <w:top w:val="nil"/>
          <w:bottom w:val="nil"/>
          <w:insideH w:val="nil"/>
          <w:insideV w:val="nil"/>
        </w:tcBorders>
        <w:shd w:val="clear" w:color="auto" w:fill="D6EAD8"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6643C" w:themeColor="accent6"/>
        <w:left w:val="single" w:sz="8" w:space="0" w:color="E6643C" w:themeColor="accent6"/>
        <w:bottom w:val="single" w:sz="8" w:space="0" w:color="E6643C" w:themeColor="accent6"/>
        <w:right w:val="single" w:sz="8" w:space="0" w:color="E6643C" w:themeColor="accent6"/>
      </w:tblBorders>
    </w:tblPr>
    <w:tblStylePr w:type="firstRow">
      <w:rPr>
        <w:sz w:val="24"/>
        <w:szCs w:val="24"/>
      </w:rPr>
      <w:tblPr/>
      <w:tcPr>
        <w:tcBorders>
          <w:top w:val="nil"/>
          <w:left w:val="nil"/>
          <w:bottom w:val="single" w:sz="24" w:space="0" w:color="E6643C" w:themeColor="accent6"/>
          <w:right w:val="nil"/>
          <w:insideH w:val="nil"/>
          <w:insideV w:val="nil"/>
        </w:tcBorders>
        <w:shd w:val="clear" w:color="auto" w:fill="FFFFFF" w:themeFill="background1"/>
      </w:tcPr>
    </w:tblStylePr>
    <w:tblStylePr w:type="lastRow">
      <w:tblPr/>
      <w:tcPr>
        <w:tcBorders>
          <w:top w:val="single" w:sz="8" w:space="0" w:color="E6643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6643C" w:themeColor="accent6"/>
          <w:insideH w:val="nil"/>
          <w:insideV w:val="nil"/>
        </w:tcBorders>
        <w:shd w:val="clear" w:color="auto" w:fill="FFFFFF" w:themeFill="background1"/>
      </w:tcPr>
    </w:tblStylePr>
    <w:tblStylePr w:type="lastCol">
      <w:tblPr/>
      <w:tcPr>
        <w:tcBorders>
          <w:top w:val="nil"/>
          <w:left w:val="single" w:sz="8" w:space="0" w:color="E6643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8D8CE" w:themeFill="accent6" w:themeFillTint="3F"/>
      </w:tcPr>
    </w:tblStylePr>
    <w:tblStylePr w:type="band1Horz">
      <w:tblPr/>
      <w:tcPr>
        <w:tcBorders>
          <w:top w:val="nil"/>
          <w:bottom w:val="nil"/>
          <w:insideH w:val="nil"/>
          <w:insideV w:val="nil"/>
        </w:tcBorders>
        <w:shd w:val="clear" w:color="auto" w:fill="F8D8CE"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294A5A"/>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294A5A"/>
    <w:pPr>
      <w:spacing w:before="0" w:after="0" w:line="240" w:lineRule="auto"/>
    </w:pPr>
    <w:tblPr>
      <w:tblStyleRowBandSize w:val="1"/>
      <w:tblStyleColBandSize w:val="1"/>
      <w:tblBorders>
        <w:top w:val="single" w:sz="8" w:space="0" w:color="465D6D" w:themeColor="accent1" w:themeTint="BF"/>
        <w:left w:val="single" w:sz="8" w:space="0" w:color="465D6D" w:themeColor="accent1" w:themeTint="BF"/>
        <w:bottom w:val="single" w:sz="8" w:space="0" w:color="465D6D" w:themeColor="accent1" w:themeTint="BF"/>
        <w:right w:val="single" w:sz="8" w:space="0" w:color="465D6D" w:themeColor="accent1" w:themeTint="BF"/>
        <w:insideH w:val="single" w:sz="8" w:space="0" w:color="465D6D" w:themeColor="accent1" w:themeTint="BF"/>
      </w:tblBorders>
    </w:tblPr>
    <w:tblStylePr w:type="firstRow">
      <w:pPr>
        <w:spacing w:before="0" w:after="0" w:line="240" w:lineRule="auto"/>
      </w:pPr>
      <w:rPr>
        <w:b/>
        <w:bCs/>
        <w:color w:val="FFFFFF" w:themeColor="background1"/>
      </w:rPr>
      <w:tblPr/>
      <w:tcPr>
        <w:tcBorders>
          <w:top w:val="single" w:sz="8" w:space="0" w:color="465D6D" w:themeColor="accent1" w:themeTint="BF"/>
          <w:left w:val="single" w:sz="8" w:space="0" w:color="465D6D" w:themeColor="accent1" w:themeTint="BF"/>
          <w:bottom w:val="single" w:sz="8" w:space="0" w:color="465D6D" w:themeColor="accent1" w:themeTint="BF"/>
          <w:right w:val="single" w:sz="8" w:space="0" w:color="465D6D" w:themeColor="accent1" w:themeTint="BF"/>
          <w:insideH w:val="nil"/>
          <w:insideV w:val="nil"/>
        </w:tcBorders>
        <w:shd w:val="clear" w:color="auto" w:fill="1B242A" w:themeFill="accent1"/>
      </w:tcPr>
    </w:tblStylePr>
    <w:tblStylePr w:type="lastRow">
      <w:pPr>
        <w:spacing w:before="0" w:after="0" w:line="240" w:lineRule="auto"/>
      </w:pPr>
      <w:rPr>
        <w:b/>
        <w:bCs/>
      </w:rPr>
      <w:tblPr/>
      <w:tcPr>
        <w:tcBorders>
          <w:top w:val="double" w:sz="6" w:space="0" w:color="465D6D" w:themeColor="accent1" w:themeTint="BF"/>
          <w:left w:val="single" w:sz="8" w:space="0" w:color="465D6D" w:themeColor="accent1" w:themeTint="BF"/>
          <w:bottom w:val="single" w:sz="8" w:space="0" w:color="465D6D" w:themeColor="accent1" w:themeTint="BF"/>
          <w:right w:val="single" w:sz="8" w:space="0" w:color="465D6D" w:themeColor="accent1" w:themeTint="BF"/>
          <w:insideH w:val="nil"/>
          <w:insideV w:val="nil"/>
        </w:tcBorders>
      </w:tcPr>
    </w:tblStylePr>
    <w:tblStylePr w:type="firstCol">
      <w:rPr>
        <w:b/>
        <w:bCs/>
      </w:rPr>
    </w:tblStylePr>
    <w:tblStylePr w:type="lastCol">
      <w:rPr>
        <w:b/>
        <w:bCs/>
      </w:rPr>
    </w:tblStylePr>
    <w:tblStylePr w:type="band1Vert">
      <w:tblPr/>
      <w:tcPr>
        <w:shd w:val="clear" w:color="auto" w:fill="BCCAD4" w:themeFill="accent1" w:themeFillTint="3F"/>
      </w:tcPr>
    </w:tblStylePr>
    <w:tblStylePr w:type="band1Horz">
      <w:tblPr/>
      <w:tcPr>
        <w:tcBorders>
          <w:insideH w:val="nil"/>
          <w:insideV w:val="nil"/>
        </w:tcBorders>
        <w:shd w:val="clear" w:color="auto" w:fill="BCCAD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294A5A"/>
    <w:pPr>
      <w:spacing w:before="0" w:after="0" w:line="240" w:lineRule="auto"/>
    </w:pPr>
    <w:tblPr>
      <w:tblStyleRowBandSize w:val="1"/>
      <w:tblStyleColBandSize w:val="1"/>
      <w:tblBorders>
        <w:top w:val="single" w:sz="8" w:space="0" w:color="00C6E4" w:themeColor="accent2" w:themeTint="BF"/>
        <w:left w:val="single" w:sz="8" w:space="0" w:color="00C6E4" w:themeColor="accent2" w:themeTint="BF"/>
        <w:bottom w:val="single" w:sz="8" w:space="0" w:color="00C6E4" w:themeColor="accent2" w:themeTint="BF"/>
        <w:right w:val="single" w:sz="8" w:space="0" w:color="00C6E4" w:themeColor="accent2" w:themeTint="BF"/>
        <w:insideH w:val="single" w:sz="8" w:space="0" w:color="00C6E4" w:themeColor="accent2" w:themeTint="BF"/>
      </w:tblBorders>
    </w:tblPr>
    <w:tblStylePr w:type="firstRow">
      <w:pPr>
        <w:spacing w:before="0" w:after="0" w:line="240" w:lineRule="auto"/>
      </w:pPr>
      <w:rPr>
        <w:b/>
        <w:bCs/>
        <w:color w:val="FFFFFF" w:themeColor="background1"/>
      </w:rPr>
      <w:tblPr/>
      <w:tcPr>
        <w:tcBorders>
          <w:top w:val="single" w:sz="8" w:space="0" w:color="00C6E4" w:themeColor="accent2" w:themeTint="BF"/>
          <w:left w:val="single" w:sz="8" w:space="0" w:color="00C6E4" w:themeColor="accent2" w:themeTint="BF"/>
          <w:bottom w:val="single" w:sz="8" w:space="0" w:color="00C6E4" w:themeColor="accent2" w:themeTint="BF"/>
          <w:right w:val="single" w:sz="8" w:space="0" w:color="00C6E4" w:themeColor="accent2" w:themeTint="BF"/>
          <w:insideH w:val="nil"/>
          <w:insideV w:val="nil"/>
        </w:tcBorders>
        <w:shd w:val="clear" w:color="auto" w:fill="007586" w:themeFill="accent2"/>
      </w:tcPr>
    </w:tblStylePr>
    <w:tblStylePr w:type="lastRow">
      <w:pPr>
        <w:spacing w:before="0" w:after="0" w:line="240" w:lineRule="auto"/>
      </w:pPr>
      <w:rPr>
        <w:b/>
        <w:bCs/>
      </w:rPr>
      <w:tblPr/>
      <w:tcPr>
        <w:tcBorders>
          <w:top w:val="double" w:sz="6" w:space="0" w:color="00C6E4" w:themeColor="accent2" w:themeTint="BF"/>
          <w:left w:val="single" w:sz="8" w:space="0" w:color="00C6E4" w:themeColor="accent2" w:themeTint="BF"/>
          <w:bottom w:val="single" w:sz="8" w:space="0" w:color="00C6E4" w:themeColor="accent2" w:themeTint="BF"/>
          <w:right w:val="single" w:sz="8" w:space="0" w:color="00C6E4" w:themeColor="accent2" w:themeTint="BF"/>
          <w:insideH w:val="nil"/>
          <w:insideV w:val="nil"/>
        </w:tcBorders>
      </w:tcPr>
    </w:tblStylePr>
    <w:tblStylePr w:type="firstCol">
      <w:rPr>
        <w:b/>
        <w:bCs/>
      </w:rPr>
    </w:tblStylePr>
    <w:tblStylePr w:type="lastCol">
      <w:rPr>
        <w:b/>
        <w:bCs/>
      </w:rPr>
    </w:tblStylePr>
    <w:tblStylePr w:type="band1Vert">
      <w:tblPr/>
      <w:tcPr>
        <w:shd w:val="clear" w:color="auto" w:fill="A2F2FF" w:themeFill="accent2" w:themeFillTint="3F"/>
      </w:tcPr>
    </w:tblStylePr>
    <w:tblStylePr w:type="band1Horz">
      <w:tblPr/>
      <w:tcPr>
        <w:tcBorders>
          <w:insideH w:val="nil"/>
          <w:insideV w:val="nil"/>
        </w:tcBorders>
        <w:shd w:val="clear" w:color="auto" w:fill="A2F2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294A5A"/>
    <w:pPr>
      <w:spacing w:before="0" w:after="0" w:line="240" w:lineRule="auto"/>
    </w:pPr>
    <w:tblPr>
      <w:tblStyleRowBandSize w:val="1"/>
      <w:tblStyleColBandSize w:val="1"/>
      <w:tblBorders>
        <w:top w:val="single" w:sz="8" w:space="0" w:color="83CAF0" w:themeColor="accent3" w:themeTint="BF"/>
        <w:left w:val="single" w:sz="8" w:space="0" w:color="83CAF0" w:themeColor="accent3" w:themeTint="BF"/>
        <w:bottom w:val="single" w:sz="8" w:space="0" w:color="83CAF0" w:themeColor="accent3" w:themeTint="BF"/>
        <w:right w:val="single" w:sz="8" w:space="0" w:color="83CAF0" w:themeColor="accent3" w:themeTint="BF"/>
        <w:insideH w:val="single" w:sz="8" w:space="0" w:color="83CAF0" w:themeColor="accent3" w:themeTint="BF"/>
      </w:tblBorders>
    </w:tblPr>
    <w:tblStylePr w:type="firstRow">
      <w:pPr>
        <w:spacing w:before="0" w:after="0" w:line="240" w:lineRule="auto"/>
      </w:pPr>
      <w:rPr>
        <w:b/>
        <w:bCs/>
        <w:color w:val="FFFFFF" w:themeColor="background1"/>
      </w:rPr>
      <w:tblPr/>
      <w:tcPr>
        <w:tcBorders>
          <w:top w:val="single" w:sz="8" w:space="0" w:color="83CAF0" w:themeColor="accent3" w:themeTint="BF"/>
          <w:left w:val="single" w:sz="8" w:space="0" w:color="83CAF0" w:themeColor="accent3" w:themeTint="BF"/>
          <w:bottom w:val="single" w:sz="8" w:space="0" w:color="83CAF0" w:themeColor="accent3" w:themeTint="BF"/>
          <w:right w:val="single" w:sz="8" w:space="0" w:color="83CAF0" w:themeColor="accent3" w:themeTint="BF"/>
          <w:insideH w:val="nil"/>
          <w:insideV w:val="nil"/>
        </w:tcBorders>
        <w:shd w:val="clear" w:color="auto" w:fill="5AB9EB" w:themeFill="accent3"/>
      </w:tcPr>
    </w:tblStylePr>
    <w:tblStylePr w:type="lastRow">
      <w:pPr>
        <w:spacing w:before="0" w:after="0" w:line="240" w:lineRule="auto"/>
      </w:pPr>
      <w:rPr>
        <w:b/>
        <w:bCs/>
      </w:rPr>
      <w:tblPr/>
      <w:tcPr>
        <w:tcBorders>
          <w:top w:val="double" w:sz="6" w:space="0" w:color="83CAF0" w:themeColor="accent3" w:themeTint="BF"/>
          <w:left w:val="single" w:sz="8" w:space="0" w:color="83CAF0" w:themeColor="accent3" w:themeTint="BF"/>
          <w:bottom w:val="single" w:sz="8" w:space="0" w:color="83CAF0" w:themeColor="accent3" w:themeTint="BF"/>
          <w:right w:val="single" w:sz="8" w:space="0" w:color="83CAF0"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EDFA" w:themeFill="accent3" w:themeFillTint="3F"/>
      </w:tcPr>
    </w:tblStylePr>
    <w:tblStylePr w:type="band1Horz">
      <w:tblPr/>
      <w:tcPr>
        <w:tcBorders>
          <w:insideH w:val="nil"/>
          <w:insideV w:val="nil"/>
        </w:tcBorders>
        <w:shd w:val="clear" w:color="auto" w:fill="D5EDF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294A5A"/>
    <w:pPr>
      <w:spacing w:before="0" w:after="0" w:line="240" w:lineRule="auto"/>
    </w:pPr>
    <w:tblPr>
      <w:tblStyleRowBandSize w:val="1"/>
      <w:tblStyleColBandSize w:val="1"/>
      <w:tblBorders>
        <w:top w:val="single" w:sz="8" w:space="0" w:color="0078F1" w:themeColor="accent4" w:themeTint="BF"/>
        <w:left w:val="single" w:sz="8" w:space="0" w:color="0078F1" w:themeColor="accent4" w:themeTint="BF"/>
        <w:bottom w:val="single" w:sz="8" w:space="0" w:color="0078F1" w:themeColor="accent4" w:themeTint="BF"/>
        <w:right w:val="single" w:sz="8" w:space="0" w:color="0078F1" w:themeColor="accent4" w:themeTint="BF"/>
        <w:insideH w:val="single" w:sz="8" w:space="0" w:color="0078F1" w:themeColor="accent4" w:themeTint="BF"/>
      </w:tblBorders>
    </w:tblPr>
    <w:tblStylePr w:type="firstRow">
      <w:pPr>
        <w:spacing w:before="0" w:after="0" w:line="240" w:lineRule="auto"/>
      </w:pPr>
      <w:rPr>
        <w:b/>
        <w:bCs/>
        <w:color w:val="FFFFFF" w:themeColor="background1"/>
      </w:rPr>
      <w:tblPr/>
      <w:tcPr>
        <w:tcBorders>
          <w:top w:val="single" w:sz="8" w:space="0" w:color="0078F1" w:themeColor="accent4" w:themeTint="BF"/>
          <w:left w:val="single" w:sz="8" w:space="0" w:color="0078F1" w:themeColor="accent4" w:themeTint="BF"/>
          <w:bottom w:val="single" w:sz="8" w:space="0" w:color="0078F1" w:themeColor="accent4" w:themeTint="BF"/>
          <w:right w:val="single" w:sz="8" w:space="0" w:color="0078F1" w:themeColor="accent4" w:themeTint="BF"/>
          <w:insideH w:val="nil"/>
          <w:insideV w:val="nil"/>
        </w:tcBorders>
        <w:shd w:val="clear" w:color="auto" w:fill="004C97" w:themeFill="accent4"/>
      </w:tcPr>
    </w:tblStylePr>
    <w:tblStylePr w:type="lastRow">
      <w:pPr>
        <w:spacing w:before="0" w:after="0" w:line="240" w:lineRule="auto"/>
      </w:pPr>
      <w:rPr>
        <w:b/>
        <w:bCs/>
      </w:rPr>
      <w:tblPr/>
      <w:tcPr>
        <w:tcBorders>
          <w:top w:val="double" w:sz="6" w:space="0" w:color="0078F1" w:themeColor="accent4" w:themeTint="BF"/>
          <w:left w:val="single" w:sz="8" w:space="0" w:color="0078F1" w:themeColor="accent4" w:themeTint="BF"/>
          <w:bottom w:val="single" w:sz="8" w:space="0" w:color="0078F1" w:themeColor="accent4" w:themeTint="BF"/>
          <w:right w:val="single" w:sz="8" w:space="0" w:color="0078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A6D2FF" w:themeFill="accent4" w:themeFillTint="3F"/>
      </w:tcPr>
    </w:tblStylePr>
    <w:tblStylePr w:type="band1Horz">
      <w:tblPr/>
      <w:tcPr>
        <w:tcBorders>
          <w:insideH w:val="nil"/>
          <w:insideV w:val="nil"/>
        </w:tcBorders>
        <w:shd w:val="clear" w:color="auto" w:fill="A6D2F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294A5A"/>
    <w:pPr>
      <w:spacing w:before="0" w:after="0" w:line="240" w:lineRule="auto"/>
    </w:pPr>
    <w:tblPr>
      <w:tblStyleRowBandSize w:val="1"/>
      <w:tblStyleColBandSize w:val="1"/>
      <w:tblBorders>
        <w:top w:val="single" w:sz="8" w:space="0" w:color="83BF8A" w:themeColor="accent5" w:themeTint="BF"/>
        <w:left w:val="single" w:sz="8" w:space="0" w:color="83BF8A" w:themeColor="accent5" w:themeTint="BF"/>
        <w:bottom w:val="single" w:sz="8" w:space="0" w:color="83BF8A" w:themeColor="accent5" w:themeTint="BF"/>
        <w:right w:val="single" w:sz="8" w:space="0" w:color="83BF8A" w:themeColor="accent5" w:themeTint="BF"/>
        <w:insideH w:val="single" w:sz="8" w:space="0" w:color="83BF8A" w:themeColor="accent5" w:themeTint="BF"/>
      </w:tblBorders>
    </w:tblPr>
    <w:tblStylePr w:type="firstRow">
      <w:pPr>
        <w:spacing w:before="0" w:after="0" w:line="240" w:lineRule="auto"/>
      </w:pPr>
      <w:rPr>
        <w:b/>
        <w:bCs/>
        <w:color w:val="FFFFFF" w:themeColor="background1"/>
      </w:rPr>
      <w:tblPr/>
      <w:tcPr>
        <w:tcBorders>
          <w:top w:val="single" w:sz="8" w:space="0" w:color="83BF8A" w:themeColor="accent5" w:themeTint="BF"/>
          <w:left w:val="single" w:sz="8" w:space="0" w:color="83BF8A" w:themeColor="accent5" w:themeTint="BF"/>
          <w:bottom w:val="single" w:sz="8" w:space="0" w:color="83BF8A" w:themeColor="accent5" w:themeTint="BF"/>
          <w:right w:val="single" w:sz="8" w:space="0" w:color="83BF8A" w:themeColor="accent5" w:themeTint="BF"/>
          <w:insideH w:val="nil"/>
          <w:insideV w:val="nil"/>
        </w:tcBorders>
        <w:shd w:val="clear" w:color="auto" w:fill="5AAA64" w:themeFill="accent5"/>
      </w:tcPr>
    </w:tblStylePr>
    <w:tblStylePr w:type="lastRow">
      <w:pPr>
        <w:spacing w:before="0" w:after="0" w:line="240" w:lineRule="auto"/>
      </w:pPr>
      <w:rPr>
        <w:b/>
        <w:bCs/>
      </w:rPr>
      <w:tblPr/>
      <w:tcPr>
        <w:tcBorders>
          <w:top w:val="double" w:sz="6" w:space="0" w:color="83BF8A" w:themeColor="accent5" w:themeTint="BF"/>
          <w:left w:val="single" w:sz="8" w:space="0" w:color="83BF8A" w:themeColor="accent5" w:themeTint="BF"/>
          <w:bottom w:val="single" w:sz="8" w:space="0" w:color="83BF8A" w:themeColor="accent5" w:themeTint="BF"/>
          <w:right w:val="single" w:sz="8" w:space="0" w:color="83BF8A"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AD8" w:themeFill="accent5" w:themeFillTint="3F"/>
      </w:tcPr>
    </w:tblStylePr>
    <w:tblStylePr w:type="band1Horz">
      <w:tblPr/>
      <w:tcPr>
        <w:tcBorders>
          <w:insideH w:val="nil"/>
          <w:insideV w:val="nil"/>
        </w:tcBorders>
        <w:shd w:val="clear" w:color="auto" w:fill="D6EAD8"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294A5A"/>
    <w:pPr>
      <w:spacing w:before="0" w:after="0" w:line="240" w:lineRule="auto"/>
    </w:pPr>
    <w:tblPr>
      <w:tblStyleRowBandSize w:val="1"/>
      <w:tblStyleColBandSize w:val="1"/>
      <w:tblBorders>
        <w:top w:val="single" w:sz="8" w:space="0" w:color="EC8A6C" w:themeColor="accent6" w:themeTint="BF"/>
        <w:left w:val="single" w:sz="8" w:space="0" w:color="EC8A6C" w:themeColor="accent6" w:themeTint="BF"/>
        <w:bottom w:val="single" w:sz="8" w:space="0" w:color="EC8A6C" w:themeColor="accent6" w:themeTint="BF"/>
        <w:right w:val="single" w:sz="8" w:space="0" w:color="EC8A6C" w:themeColor="accent6" w:themeTint="BF"/>
        <w:insideH w:val="single" w:sz="8" w:space="0" w:color="EC8A6C" w:themeColor="accent6" w:themeTint="BF"/>
      </w:tblBorders>
    </w:tblPr>
    <w:tblStylePr w:type="firstRow">
      <w:pPr>
        <w:spacing w:before="0" w:after="0" w:line="240" w:lineRule="auto"/>
      </w:pPr>
      <w:rPr>
        <w:b/>
        <w:bCs/>
        <w:color w:val="FFFFFF" w:themeColor="background1"/>
      </w:rPr>
      <w:tblPr/>
      <w:tcPr>
        <w:tcBorders>
          <w:top w:val="single" w:sz="8" w:space="0" w:color="EC8A6C" w:themeColor="accent6" w:themeTint="BF"/>
          <w:left w:val="single" w:sz="8" w:space="0" w:color="EC8A6C" w:themeColor="accent6" w:themeTint="BF"/>
          <w:bottom w:val="single" w:sz="8" w:space="0" w:color="EC8A6C" w:themeColor="accent6" w:themeTint="BF"/>
          <w:right w:val="single" w:sz="8" w:space="0" w:color="EC8A6C" w:themeColor="accent6" w:themeTint="BF"/>
          <w:insideH w:val="nil"/>
          <w:insideV w:val="nil"/>
        </w:tcBorders>
        <w:shd w:val="clear" w:color="auto" w:fill="E6643C" w:themeFill="accent6"/>
      </w:tcPr>
    </w:tblStylePr>
    <w:tblStylePr w:type="lastRow">
      <w:pPr>
        <w:spacing w:before="0" w:after="0" w:line="240" w:lineRule="auto"/>
      </w:pPr>
      <w:rPr>
        <w:b/>
        <w:bCs/>
      </w:rPr>
      <w:tblPr/>
      <w:tcPr>
        <w:tcBorders>
          <w:top w:val="double" w:sz="6" w:space="0" w:color="EC8A6C" w:themeColor="accent6" w:themeTint="BF"/>
          <w:left w:val="single" w:sz="8" w:space="0" w:color="EC8A6C" w:themeColor="accent6" w:themeTint="BF"/>
          <w:bottom w:val="single" w:sz="8" w:space="0" w:color="EC8A6C" w:themeColor="accent6" w:themeTint="BF"/>
          <w:right w:val="single" w:sz="8" w:space="0" w:color="EC8A6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8D8CE" w:themeFill="accent6" w:themeFillTint="3F"/>
      </w:tcPr>
    </w:tblStylePr>
    <w:tblStylePr w:type="band1Horz">
      <w:tblPr/>
      <w:tcPr>
        <w:tcBorders>
          <w:insideH w:val="nil"/>
          <w:insideV w:val="nil"/>
        </w:tcBorders>
        <w:shd w:val="clear" w:color="auto" w:fill="F8D8CE"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B242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B242A" w:themeFill="accent1"/>
      </w:tcPr>
    </w:tblStylePr>
    <w:tblStylePr w:type="lastCol">
      <w:rPr>
        <w:b/>
        <w:bCs/>
        <w:color w:val="FFFFFF" w:themeColor="background1"/>
      </w:rPr>
      <w:tblPr/>
      <w:tcPr>
        <w:tcBorders>
          <w:left w:val="nil"/>
          <w:right w:val="nil"/>
          <w:insideH w:val="nil"/>
          <w:insideV w:val="nil"/>
        </w:tcBorders>
        <w:shd w:val="clear" w:color="auto" w:fill="1B242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58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586" w:themeFill="accent2"/>
      </w:tcPr>
    </w:tblStylePr>
    <w:tblStylePr w:type="lastCol">
      <w:rPr>
        <w:b/>
        <w:bCs/>
        <w:color w:val="FFFFFF" w:themeColor="background1"/>
      </w:rPr>
      <w:tblPr/>
      <w:tcPr>
        <w:tcBorders>
          <w:left w:val="nil"/>
          <w:right w:val="nil"/>
          <w:insideH w:val="nil"/>
          <w:insideV w:val="nil"/>
        </w:tcBorders>
        <w:shd w:val="clear" w:color="auto" w:fill="00758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AB9EB"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AB9EB" w:themeFill="accent3"/>
      </w:tcPr>
    </w:tblStylePr>
    <w:tblStylePr w:type="lastCol">
      <w:rPr>
        <w:b/>
        <w:bCs/>
        <w:color w:val="FFFFFF" w:themeColor="background1"/>
      </w:rPr>
      <w:tblPr/>
      <w:tcPr>
        <w:tcBorders>
          <w:left w:val="nil"/>
          <w:right w:val="nil"/>
          <w:insideH w:val="nil"/>
          <w:insideV w:val="nil"/>
        </w:tcBorders>
        <w:shd w:val="clear" w:color="auto" w:fill="5AB9EB"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4C9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4C97" w:themeFill="accent4"/>
      </w:tcPr>
    </w:tblStylePr>
    <w:tblStylePr w:type="lastCol">
      <w:rPr>
        <w:b/>
        <w:bCs/>
        <w:color w:val="FFFFFF" w:themeColor="background1"/>
      </w:rPr>
      <w:tblPr/>
      <w:tcPr>
        <w:tcBorders>
          <w:left w:val="nil"/>
          <w:right w:val="nil"/>
          <w:insideH w:val="nil"/>
          <w:insideV w:val="nil"/>
        </w:tcBorders>
        <w:shd w:val="clear" w:color="auto" w:fill="004C9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AAA6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AAA64" w:themeFill="accent5"/>
      </w:tcPr>
    </w:tblStylePr>
    <w:tblStylePr w:type="lastCol">
      <w:rPr>
        <w:b/>
        <w:bCs/>
        <w:color w:val="FFFFFF" w:themeColor="background1"/>
      </w:rPr>
      <w:tblPr/>
      <w:tcPr>
        <w:tcBorders>
          <w:left w:val="nil"/>
          <w:right w:val="nil"/>
          <w:insideH w:val="nil"/>
          <w:insideV w:val="nil"/>
        </w:tcBorders>
        <w:shd w:val="clear" w:color="auto" w:fill="5AAA6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6643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6643C" w:themeFill="accent6"/>
      </w:tcPr>
    </w:tblStylePr>
    <w:tblStylePr w:type="lastCol">
      <w:rPr>
        <w:b/>
        <w:bCs/>
        <w:color w:val="FFFFFF" w:themeColor="background1"/>
      </w:rPr>
      <w:tblPr/>
      <w:tcPr>
        <w:tcBorders>
          <w:left w:val="nil"/>
          <w:right w:val="nil"/>
          <w:insideH w:val="nil"/>
          <w:insideV w:val="nil"/>
        </w:tcBorders>
        <w:shd w:val="clear" w:color="auto" w:fill="E6643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294A5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semiHidden/>
    <w:rsid w:val="00294A5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semiHidden/>
    <w:rsid w:val="00294A5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294A5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294A5A"/>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semiHidden/>
    <w:rsid w:val="00294A5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CVpullouttext">
    <w:name w:val="SCV pullout text"/>
    <w:basedOn w:val="SCVbody"/>
    <w:uiPriority w:val="13"/>
    <w:qFormat/>
    <w:rsid w:val="00A35D9D"/>
    <w:pPr>
      <w:spacing w:before="0" w:after="120" w:line="300" w:lineRule="auto"/>
    </w:pPr>
    <w:rPr>
      <w:color w:val="004EA8"/>
    </w:rPr>
  </w:style>
  <w:style w:type="paragraph" w:customStyle="1" w:styleId="SCVpulloutheading">
    <w:name w:val="SCV pullout heading"/>
    <w:basedOn w:val="SCVpullouttext"/>
    <w:next w:val="SCVpullouttext"/>
    <w:uiPriority w:val="13"/>
    <w:qFormat/>
    <w:rsid w:val="00A35D9D"/>
    <w:pPr>
      <w:keepNext/>
      <w:keepLines/>
      <w:spacing w:line="240" w:lineRule="auto"/>
    </w:pPr>
    <w:rPr>
      <w:rFonts w:asciiTheme="majorHAnsi" w:hAnsiTheme="majorHAnsi"/>
      <w:b/>
      <w:sz w:val="24"/>
    </w:rPr>
  </w:style>
  <w:style w:type="table" w:customStyle="1" w:styleId="SCVInformationTable">
    <w:name w:val="SCV Information Table"/>
    <w:basedOn w:val="TableNormal"/>
    <w:uiPriority w:val="99"/>
    <w:rsid w:val="005C04F0"/>
    <w:pPr>
      <w:spacing w:before="0" w:line="288" w:lineRule="auto"/>
    </w:pPr>
    <w:tblPr>
      <w:tblCellMar>
        <w:top w:w="284" w:type="dxa"/>
        <w:left w:w="284" w:type="dxa"/>
        <w:bottom w:w="284" w:type="dxa"/>
        <w:right w:w="284" w:type="dxa"/>
      </w:tblCellMar>
    </w:tblPr>
    <w:tcPr>
      <w:shd w:val="clear" w:color="auto" w:fill="F2F2F2" w:themeFill="background1" w:themeFillShade="F2"/>
    </w:tcPr>
  </w:style>
  <w:style w:type="paragraph" w:styleId="NormalWeb">
    <w:name w:val="Normal (Web)"/>
    <w:basedOn w:val="Normal"/>
    <w:uiPriority w:val="99"/>
    <w:semiHidden/>
    <w:rsid w:val="00EA030C"/>
    <w:pPr>
      <w:spacing w:before="0" w:after="0" w:line="260" w:lineRule="atLeast"/>
    </w:pPr>
    <w:rPr>
      <w:rFonts w:eastAsia="Times New Roman" w:cs="Times New Roman"/>
      <w:color w:val="000000" w:themeColor="text1"/>
      <w:szCs w:val="24"/>
    </w:rPr>
  </w:style>
  <w:style w:type="character" w:customStyle="1" w:styleId="Heading5Char">
    <w:name w:val="Heading 5 Char"/>
    <w:basedOn w:val="DefaultParagraphFont"/>
    <w:link w:val="Heading5"/>
    <w:uiPriority w:val="1"/>
    <w:semiHidden/>
    <w:rsid w:val="00B15592"/>
    <w:rPr>
      <w:rFonts w:asciiTheme="majorHAnsi" w:eastAsiaTheme="majorEastAsia" w:hAnsiTheme="majorHAnsi" w:cstheme="majorBidi"/>
      <w:color w:val="141A1F" w:themeColor="accent1" w:themeShade="BF"/>
    </w:rPr>
  </w:style>
  <w:style w:type="paragraph" w:customStyle="1" w:styleId="SCVnumberloweralphaindent">
    <w:name w:val="SCV number lower alpha indent"/>
    <w:basedOn w:val="SCVbody"/>
    <w:uiPriority w:val="29"/>
    <w:rsid w:val="00AE5E04"/>
    <w:pPr>
      <w:numPr>
        <w:ilvl w:val="1"/>
        <w:numId w:val="3"/>
      </w:numPr>
      <w:spacing w:before="60" w:after="60"/>
    </w:pPr>
    <w:rPr>
      <w:rFonts w:eastAsia="Times New Roman" w:cstheme="minorHAnsi"/>
      <w:lang w:eastAsia="en-US"/>
    </w:rPr>
  </w:style>
  <w:style w:type="paragraph" w:customStyle="1" w:styleId="SCVtablebody">
    <w:name w:val="SCV table body"/>
    <w:uiPriority w:val="22"/>
    <w:qFormat/>
    <w:rsid w:val="000D1042"/>
    <w:pPr>
      <w:spacing w:before="80" w:after="60" w:line="240" w:lineRule="atLeast"/>
    </w:pPr>
    <w:rPr>
      <w:rFonts w:eastAsia="Times New Roman" w:cstheme="minorHAnsi"/>
      <w:sz w:val="18"/>
      <w:szCs w:val="21"/>
      <w:lang w:eastAsia="en-US"/>
    </w:rPr>
  </w:style>
  <w:style w:type="paragraph" w:customStyle="1" w:styleId="SCVnumberdigit">
    <w:name w:val="SCV number digit"/>
    <w:basedOn w:val="SCVbody"/>
    <w:uiPriority w:val="29"/>
    <w:rsid w:val="00AE5E04"/>
    <w:pPr>
      <w:numPr>
        <w:numId w:val="3"/>
      </w:numPr>
      <w:spacing w:before="60" w:after="60"/>
    </w:pPr>
    <w:rPr>
      <w:rFonts w:eastAsia="Times New Roman" w:cstheme="minorHAnsi"/>
      <w:lang w:eastAsia="en-US"/>
    </w:rPr>
  </w:style>
  <w:style w:type="paragraph" w:customStyle="1" w:styleId="SCVtablecolhead">
    <w:name w:val="SCV table col head"/>
    <w:uiPriority w:val="3"/>
    <w:qFormat/>
    <w:rsid w:val="00A35D9D"/>
    <w:pPr>
      <w:keepNext/>
      <w:keepLines/>
      <w:spacing w:before="80" w:after="60" w:line="240" w:lineRule="auto"/>
    </w:pPr>
    <w:rPr>
      <w:rFonts w:eastAsia="Times New Roman" w:cstheme="minorHAnsi"/>
      <w:b/>
      <w:color w:val="004EA8"/>
      <w:sz w:val="18"/>
      <w:szCs w:val="18"/>
      <w:lang w:eastAsia="en-US"/>
    </w:rPr>
  </w:style>
  <w:style w:type="paragraph" w:customStyle="1" w:styleId="SCVbodyaftertablefigure">
    <w:name w:val="SCV body after table/figure"/>
    <w:basedOn w:val="SCVbody"/>
    <w:next w:val="SCVbody"/>
    <w:uiPriority w:val="24"/>
    <w:rsid w:val="005C04F0"/>
    <w:pPr>
      <w:spacing w:before="240"/>
    </w:pPr>
    <w:rPr>
      <w:rFonts w:eastAsia="Times New Roman" w:cstheme="minorHAnsi"/>
      <w:lang w:eastAsia="en-US"/>
    </w:rPr>
  </w:style>
  <w:style w:type="paragraph" w:customStyle="1" w:styleId="SCVquote">
    <w:name w:val="SCV quote"/>
    <w:basedOn w:val="SCVbody"/>
    <w:uiPriority w:val="29"/>
    <w:rsid w:val="00A35D9D"/>
    <w:pPr>
      <w:ind w:left="397"/>
    </w:pPr>
    <w:rPr>
      <w:rFonts w:eastAsia="Times New Roman" w:cstheme="minorHAnsi"/>
      <w:color w:val="004EA8"/>
      <w:szCs w:val="18"/>
      <w:lang w:eastAsia="en-US"/>
    </w:rPr>
  </w:style>
  <w:style w:type="numbering" w:customStyle="1" w:styleId="ZZBulletsafternumbers">
    <w:name w:val="ZZ Bullets after numbers"/>
    <w:basedOn w:val="NoList"/>
    <w:uiPriority w:val="99"/>
    <w:rsid w:val="00FF411C"/>
    <w:pPr>
      <w:numPr>
        <w:numId w:val="7"/>
      </w:numPr>
    </w:pPr>
  </w:style>
  <w:style w:type="paragraph" w:customStyle="1" w:styleId="SCVbulletafternumbers">
    <w:name w:val="SCV bullet after numbers"/>
    <w:basedOn w:val="SCVbody"/>
    <w:uiPriority w:val="24"/>
    <w:rsid w:val="00AE5E04"/>
    <w:pPr>
      <w:numPr>
        <w:ilvl w:val="1"/>
        <w:numId w:val="7"/>
      </w:numPr>
      <w:spacing w:before="60" w:after="60"/>
    </w:pPr>
  </w:style>
  <w:style w:type="paragraph" w:customStyle="1" w:styleId="SCVquotebullet1">
    <w:name w:val="SCV quote bullet 1"/>
    <w:basedOn w:val="SCVquote"/>
    <w:uiPriority w:val="29"/>
    <w:rsid w:val="00994B72"/>
    <w:pPr>
      <w:numPr>
        <w:numId w:val="4"/>
      </w:numPr>
      <w:spacing w:before="60" w:after="60"/>
    </w:pPr>
  </w:style>
  <w:style w:type="paragraph" w:customStyle="1" w:styleId="SCVquotebullet2">
    <w:name w:val="SCV quote bullet 2"/>
    <w:basedOn w:val="SCVquote"/>
    <w:uiPriority w:val="29"/>
    <w:rsid w:val="00994B72"/>
    <w:pPr>
      <w:numPr>
        <w:ilvl w:val="1"/>
        <w:numId w:val="4"/>
      </w:numPr>
      <w:spacing w:before="60" w:after="60"/>
    </w:pPr>
  </w:style>
  <w:style w:type="paragraph" w:customStyle="1" w:styleId="SCVtablebullet1">
    <w:name w:val="SCV table bullet 1"/>
    <w:basedOn w:val="SCVtablebody"/>
    <w:uiPriority w:val="23"/>
    <w:qFormat/>
    <w:rsid w:val="002D6F3C"/>
    <w:pPr>
      <w:numPr>
        <w:numId w:val="5"/>
      </w:numPr>
    </w:pPr>
    <w:rPr>
      <w:szCs w:val="18"/>
    </w:rPr>
  </w:style>
  <w:style w:type="paragraph" w:customStyle="1" w:styleId="SCVtablebullet2">
    <w:name w:val="SCV table bullet 2"/>
    <w:basedOn w:val="SCVtablebody"/>
    <w:uiPriority w:val="23"/>
    <w:rsid w:val="002D6F3C"/>
    <w:pPr>
      <w:numPr>
        <w:ilvl w:val="1"/>
        <w:numId w:val="5"/>
      </w:numPr>
    </w:pPr>
    <w:rPr>
      <w:szCs w:val="18"/>
    </w:rPr>
  </w:style>
  <w:style w:type="character" w:customStyle="1" w:styleId="SCVbodyChar">
    <w:name w:val="SCV body Char"/>
    <w:basedOn w:val="DefaultParagraphFont"/>
    <w:link w:val="SCVbody"/>
    <w:locked/>
    <w:rsid w:val="000D1042"/>
  </w:style>
  <w:style w:type="numbering" w:customStyle="1" w:styleId="ZZNumbersdigit">
    <w:name w:val="ZZ Numbers digit"/>
    <w:rsid w:val="00FF411C"/>
    <w:pPr>
      <w:numPr>
        <w:numId w:val="3"/>
      </w:numPr>
    </w:pPr>
  </w:style>
  <w:style w:type="numbering" w:customStyle="1" w:styleId="ZZTablebullets">
    <w:name w:val="ZZ Table bullets"/>
    <w:rsid w:val="0025578B"/>
    <w:pPr>
      <w:numPr>
        <w:numId w:val="5"/>
      </w:numPr>
    </w:pPr>
  </w:style>
  <w:style w:type="numbering" w:customStyle="1" w:styleId="ZZQuotebullets">
    <w:name w:val="ZZ Quote bullets"/>
    <w:rsid w:val="00994B72"/>
    <w:pPr>
      <w:numPr>
        <w:numId w:val="4"/>
      </w:numPr>
    </w:pPr>
  </w:style>
  <w:style w:type="paragraph" w:customStyle="1" w:styleId="SCVheader">
    <w:name w:val="SCV header"/>
    <w:basedOn w:val="Header"/>
    <w:uiPriority w:val="1"/>
    <w:rsid w:val="009905FA"/>
    <w:pPr>
      <w:pBdr>
        <w:bottom w:val="single" w:sz="24" w:space="1" w:color="CCCCD0"/>
      </w:pBdr>
    </w:pPr>
  </w:style>
  <w:style w:type="paragraph" w:customStyle="1" w:styleId="SCVtablerowhead">
    <w:name w:val="SCV table row head"/>
    <w:basedOn w:val="SCVtablecolhead"/>
    <w:uiPriority w:val="21"/>
    <w:qFormat/>
    <w:rsid w:val="00350441"/>
    <w:rPr>
      <w:rFonts w:cs="Times New Roman"/>
    </w:rPr>
  </w:style>
  <w:style w:type="paragraph" w:customStyle="1" w:styleId="SCVaccessibilitypara">
    <w:name w:val="SCV accessibility para"/>
    <w:basedOn w:val="SCVbody"/>
    <w:uiPriority w:val="29"/>
    <w:rsid w:val="00276717"/>
    <w:rPr>
      <w:sz w:val="24"/>
    </w:rPr>
  </w:style>
  <w:style w:type="character" w:styleId="UnresolvedMention">
    <w:name w:val="Unresolved Mention"/>
    <w:basedOn w:val="DefaultParagraphFont"/>
    <w:uiPriority w:val="99"/>
    <w:semiHidden/>
    <w:unhideWhenUsed/>
    <w:rsid w:val="00276717"/>
    <w:rPr>
      <w:color w:val="605E5C"/>
      <w:shd w:val="clear" w:color="auto" w:fill="E1DFDD"/>
    </w:rPr>
  </w:style>
  <w:style w:type="character" w:styleId="FollowedHyperlink">
    <w:name w:val="FollowedHyperlink"/>
    <w:basedOn w:val="DefaultParagraphFont"/>
    <w:uiPriority w:val="1"/>
    <w:rsid w:val="00AD1351"/>
    <w:rPr>
      <w:color w:val="007586" w:themeColor="text2"/>
      <w:u w:val="single"/>
    </w:rPr>
  </w:style>
  <w:style w:type="table" w:customStyle="1" w:styleId="SCVpulloutbox">
    <w:name w:val="SCV pullout box"/>
    <w:basedOn w:val="PlainTable1"/>
    <w:uiPriority w:val="99"/>
    <w:rsid w:val="00796484"/>
    <w:pPr>
      <w:spacing w:before="0" w:after="120" w:line="300" w:lineRule="auto"/>
    </w:p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4" w:type="dxa"/>
        <w:left w:w="284" w:type="dxa"/>
        <w:bottom w:w="113" w:type="dxa"/>
        <w:right w:w="284" w:type="dxa"/>
      </w:tblCellMar>
    </w:tblPr>
    <w:tcPr>
      <w:shd w:val="clear" w:color="auto" w:fill="EDF5F7"/>
    </w:tc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numbering" w:customStyle="1" w:styleId="ZZTablenumbers">
    <w:name w:val="ZZ Table numbers"/>
    <w:basedOn w:val="NoList"/>
    <w:uiPriority w:val="99"/>
    <w:rsid w:val="00BA5BEB"/>
    <w:pPr>
      <w:numPr>
        <w:numId w:val="6"/>
      </w:numPr>
    </w:pPr>
  </w:style>
  <w:style w:type="paragraph" w:customStyle="1" w:styleId="SCVtablenumber1">
    <w:name w:val="SCV table number 1"/>
    <w:basedOn w:val="SCVtablebody"/>
    <w:uiPriority w:val="29"/>
    <w:rsid w:val="00D863EB"/>
    <w:pPr>
      <w:numPr>
        <w:numId w:val="6"/>
      </w:numPr>
    </w:pPr>
  </w:style>
  <w:style w:type="paragraph" w:customStyle="1" w:styleId="SCVtablenumber2">
    <w:name w:val="SCV table number 2"/>
    <w:basedOn w:val="SCVtablebody"/>
    <w:uiPriority w:val="29"/>
    <w:rsid w:val="00D863EB"/>
    <w:pPr>
      <w:numPr>
        <w:ilvl w:val="1"/>
        <w:numId w:val="6"/>
      </w:numPr>
      <w:spacing w:before="60" w:line="192" w:lineRule="atLeast"/>
    </w:pPr>
    <w:rPr>
      <w:rFonts w:eastAsiaTheme="minorHAnsi"/>
    </w:rPr>
  </w:style>
  <w:style w:type="paragraph" w:customStyle="1" w:styleId="SCVprotectivemarkingbelowsubtitle">
    <w:name w:val="SCV protective marking below subtitle"/>
    <w:basedOn w:val="SCVbody"/>
    <w:uiPriority w:val="1"/>
    <w:rsid w:val="00F024AD"/>
    <w:pPr>
      <w:spacing w:before="400" w:after="400" w:line="240" w:lineRule="auto"/>
    </w:pPr>
    <w:rPr>
      <w:caps/>
      <w:sz w:val="24"/>
      <w:szCs w:val="24"/>
    </w:rPr>
  </w:style>
  <w:style w:type="character" w:styleId="CommentReference">
    <w:name w:val="annotation reference"/>
    <w:basedOn w:val="DefaultParagraphFont"/>
    <w:uiPriority w:val="1"/>
    <w:semiHidden/>
    <w:unhideWhenUsed/>
    <w:rsid w:val="005416D7"/>
    <w:rPr>
      <w:sz w:val="16"/>
      <w:szCs w:val="16"/>
    </w:rPr>
  </w:style>
  <w:style w:type="paragraph" w:styleId="CommentText">
    <w:name w:val="annotation text"/>
    <w:basedOn w:val="Normal"/>
    <w:link w:val="CommentTextChar"/>
    <w:uiPriority w:val="1"/>
    <w:semiHidden/>
    <w:unhideWhenUsed/>
    <w:rsid w:val="005416D7"/>
    <w:pPr>
      <w:spacing w:line="240" w:lineRule="auto"/>
    </w:pPr>
  </w:style>
  <w:style w:type="character" w:customStyle="1" w:styleId="CommentTextChar">
    <w:name w:val="Comment Text Char"/>
    <w:basedOn w:val="DefaultParagraphFont"/>
    <w:link w:val="CommentText"/>
    <w:uiPriority w:val="1"/>
    <w:semiHidden/>
    <w:rsid w:val="005416D7"/>
  </w:style>
  <w:style w:type="paragraph" w:styleId="CommentSubject">
    <w:name w:val="annotation subject"/>
    <w:basedOn w:val="CommentText"/>
    <w:next w:val="CommentText"/>
    <w:link w:val="CommentSubjectChar"/>
    <w:uiPriority w:val="1"/>
    <w:semiHidden/>
    <w:unhideWhenUsed/>
    <w:rsid w:val="005416D7"/>
    <w:rPr>
      <w:b/>
      <w:bCs/>
    </w:rPr>
  </w:style>
  <w:style w:type="character" w:customStyle="1" w:styleId="CommentSubjectChar">
    <w:name w:val="Comment Subject Char"/>
    <w:basedOn w:val="CommentTextChar"/>
    <w:link w:val="CommentSubject"/>
    <w:uiPriority w:val="1"/>
    <w:semiHidden/>
    <w:rsid w:val="005416D7"/>
    <w:rPr>
      <w:b/>
      <w:bCs/>
    </w:rPr>
  </w:style>
  <w:style w:type="paragraph" w:styleId="Revision">
    <w:name w:val="Revision"/>
    <w:hidden/>
    <w:uiPriority w:val="99"/>
    <w:semiHidden/>
    <w:rsid w:val="005416D7"/>
    <w:pPr>
      <w:spacing w:before="0" w:after="0" w:line="240" w:lineRule="auto"/>
    </w:pPr>
  </w:style>
  <w:style w:type="paragraph" w:customStyle="1" w:styleId="SCVimprint">
    <w:name w:val="SCV imprint"/>
    <w:basedOn w:val="SCVbody"/>
    <w:uiPriority w:val="1"/>
    <w:rsid w:val="00B37FF8"/>
    <w:pPr>
      <w:spacing w:before="0" w:after="120"/>
    </w:pPr>
    <w:rPr>
      <w:sz w:val="18"/>
      <w:szCs w:val="18"/>
    </w:rPr>
  </w:style>
  <w:style w:type="paragraph" w:customStyle="1" w:styleId="SCVpulloutbullet">
    <w:name w:val="SCV pullout bullet"/>
    <w:basedOn w:val="SCVpullouttext"/>
    <w:uiPriority w:val="1"/>
    <w:rsid w:val="002F4173"/>
    <w:pPr>
      <w:numPr>
        <w:numId w:val="8"/>
      </w:numPr>
    </w:pPr>
  </w:style>
  <w:style w:type="numbering" w:customStyle="1" w:styleId="ZZPulloutbullets">
    <w:name w:val="ZZ Pullout bullets"/>
    <w:basedOn w:val="NoList"/>
    <w:uiPriority w:val="99"/>
    <w:rsid w:val="002F4173"/>
    <w:pPr>
      <w:numPr>
        <w:numId w:val="8"/>
      </w:numPr>
    </w:pPr>
  </w:style>
  <w:style w:type="paragraph" w:customStyle="1" w:styleId="SCVdate">
    <w:name w:val="SCV date"/>
    <w:basedOn w:val="SCVbody"/>
    <w:uiPriority w:val="1"/>
    <w:rsid w:val="00D15955"/>
    <w:pPr>
      <w:spacing w:before="0" w:after="0"/>
    </w:pPr>
    <w:rPr>
      <w:b/>
      <w:bCs/>
      <w:sz w:val="28"/>
      <w:szCs w:val="28"/>
    </w:rPr>
  </w:style>
  <w:style w:type="paragraph" w:customStyle="1" w:styleId="SCVborderabovetitle">
    <w:name w:val="SCV border above title"/>
    <w:basedOn w:val="SCVbody"/>
    <w:uiPriority w:val="1"/>
    <w:rsid w:val="00521CA5"/>
    <w:pPr>
      <w:pBdr>
        <w:top w:val="single" w:sz="24" w:space="1" w:color="D9D9D9" w:themeColor="background1" w:themeShade="D9"/>
      </w:pBdr>
      <w:spacing w:before="0" w:after="0"/>
    </w:pPr>
    <w:rPr>
      <w:sz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720593">
      <w:bodyDiv w:val="1"/>
      <w:marLeft w:val="0"/>
      <w:marRight w:val="0"/>
      <w:marTop w:val="0"/>
      <w:marBottom w:val="0"/>
      <w:divBdr>
        <w:top w:val="none" w:sz="0" w:space="0" w:color="auto"/>
        <w:left w:val="none" w:sz="0" w:space="0" w:color="auto"/>
        <w:bottom w:val="none" w:sz="0" w:space="0" w:color="auto"/>
        <w:right w:val="none" w:sz="0" w:space="0" w:color="auto"/>
      </w:divBdr>
    </w:div>
    <w:div w:id="209846884">
      <w:bodyDiv w:val="1"/>
      <w:marLeft w:val="0"/>
      <w:marRight w:val="0"/>
      <w:marTop w:val="0"/>
      <w:marBottom w:val="0"/>
      <w:divBdr>
        <w:top w:val="none" w:sz="0" w:space="0" w:color="auto"/>
        <w:left w:val="none" w:sz="0" w:space="0" w:color="auto"/>
        <w:bottom w:val="none" w:sz="0" w:space="0" w:color="auto"/>
        <w:right w:val="none" w:sz="0" w:space="0" w:color="auto"/>
      </w:divBdr>
    </w:div>
    <w:div w:id="219707465">
      <w:bodyDiv w:val="1"/>
      <w:marLeft w:val="0"/>
      <w:marRight w:val="0"/>
      <w:marTop w:val="0"/>
      <w:marBottom w:val="0"/>
      <w:divBdr>
        <w:top w:val="none" w:sz="0" w:space="0" w:color="auto"/>
        <w:left w:val="none" w:sz="0" w:space="0" w:color="auto"/>
        <w:bottom w:val="none" w:sz="0" w:space="0" w:color="auto"/>
        <w:right w:val="none" w:sz="0" w:space="0" w:color="auto"/>
      </w:divBdr>
    </w:div>
    <w:div w:id="286132243">
      <w:bodyDiv w:val="1"/>
      <w:marLeft w:val="0"/>
      <w:marRight w:val="0"/>
      <w:marTop w:val="0"/>
      <w:marBottom w:val="0"/>
      <w:divBdr>
        <w:top w:val="none" w:sz="0" w:space="0" w:color="auto"/>
        <w:left w:val="none" w:sz="0" w:space="0" w:color="auto"/>
        <w:bottom w:val="none" w:sz="0" w:space="0" w:color="auto"/>
        <w:right w:val="none" w:sz="0" w:space="0" w:color="auto"/>
      </w:divBdr>
    </w:div>
    <w:div w:id="391854816">
      <w:bodyDiv w:val="1"/>
      <w:marLeft w:val="0"/>
      <w:marRight w:val="0"/>
      <w:marTop w:val="0"/>
      <w:marBottom w:val="0"/>
      <w:divBdr>
        <w:top w:val="none" w:sz="0" w:space="0" w:color="auto"/>
        <w:left w:val="none" w:sz="0" w:space="0" w:color="auto"/>
        <w:bottom w:val="none" w:sz="0" w:space="0" w:color="auto"/>
        <w:right w:val="none" w:sz="0" w:space="0" w:color="auto"/>
      </w:divBdr>
    </w:div>
    <w:div w:id="608271218">
      <w:bodyDiv w:val="1"/>
      <w:marLeft w:val="0"/>
      <w:marRight w:val="0"/>
      <w:marTop w:val="0"/>
      <w:marBottom w:val="0"/>
      <w:divBdr>
        <w:top w:val="none" w:sz="0" w:space="0" w:color="auto"/>
        <w:left w:val="none" w:sz="0" w:space="0" w:color="auto"/>
        <w:bottom w:val="none" w:sz="0" w:space="0" w:color="auto"/>
        <w:right w:val="none" w:sz="0" w:space="0" w:color="auto"/>
      </w:divBdr>
    </w:div>
    <w:div w:id="750584430">
      <w:bodyDiv w:val="1"/>
      <w:marLeft w:val="0"/>
      <w:marRight w:val="0"/>
      <w:marTop w:val="0"/>
      <w:marBottom w:val="0"/>
      <w:divBdr>
        <w:top w:val="none" w:sz="0" w:space="0" w:color="auto"/>
        <w:left w:val="none" w:sz="0" w:space="0" w:color="auto"/>
        <w:bottom w:val="none" w:sz="0" w:space="0" w:color="auto"/>
        <w:right w:val="none" w:sz="0" w:space="0" w:color="auto"/>
      </w:divBdr>
    </w:div>
    <w:div w:id="815031036">
      <w:bodyDiv w:val="1"/>
      <w:marLeft w:val="0"/>
      <w:marRight w:val="0"/>
      <w:marTop w:val="0"/>
      <w:marBottom w:val="0"/>
      <w:divBdr>
        <w:top w:val="none" w:sz="0" w:space="0" w:color="auto"/>
        <w:left w:val="none" w:sz="0" w:space="0" w:color="auto"/>
        <w:bottom w:val="none" w:sz="0" w:space="0" w:color="auto"/>
        <w:right w:val="none" w:sz="0" w:space="0" w:color="auto"/>
      </w:divBdr>
    </w:div>
    <w:div w:id="843667623">
      <w:bodyDiv w:val="1"/>
      <w:marLeft w:val="0"/>
      <w:marRight w:val="0"/>
      <w:marTop w:val="0"/>
      <w:marBottom w:val="0"/>
      <w:divBdr>
        <w:top w:val="none" w:sz="0" w:space="0" w:color="auto"/>
        <w:left w:val="none" w:sz="0" w:space="0" w:color="auto"/>
        <w:bottom w:val="none" w:sz="0" w:space="0" w:color="auto"/>
        <w:right w:val="none" w:sz="0" w:space="0" w:color="auto"/>
      </w:divBdr>
    </w:div>
    <w:div w:id="844511306">
      <w:bodyDiv w:val="1"/>
      <w:marLeft w:val="0"/>
      <w:marRight w:val="0"/>
      <w:marTop w:val="0"/>
      <w:marBottom w:val="0"/>
      <w:divBdr>
        <w:top w:val="none" w:sz="0" w:space="0" w:color="auto"/>
        <w:left w:val="none" w:sz="0" w:space="0" w:color="auto"/>
        <w:bottom w:val="none" w:sz="0" w:space="0" w:color="auto"/>
        <w:right w:val="none" w:sz="0" w:space="0" w:color="auto"/>
      </w:divBdr>
    </w:div>
    <w:div w:id="1089237139">
      <w:bodyDiv w:val="1"/>
      <w:marLeft w:val="0"/>
      <w:marRight w:val="0"/>
      <w:marTop w:val="0"/>
      <w:marBottom w:val="0"/>
      <w:divBdr>
        <w:top w:val="none" w:sz="0" w:space="0" w:color="auto"/>
        <w:left w:val="none" w:sz="0" w:space="0" w:color="auto"/>
        <w:bottom w:val="none" w:sz="0" w:space="0" w:color="auto"/>
        <w:right w:val="none" w:sz="0" w:space="0" w:color="auto"/>
      </w:divBdr>
    </w:div>
    <w:div w:id="1189955201">
      <w:bodyDiv w:val="1"/>
      <w:marLeft w:val="0"/>
      <w:marRight w:val="0"/>
      <w:marTop w:val="0"/>
      <w:marBottom w:val="0"/>
      <w:divBdr>
        <w:top w:val="none" w:sz="0" w:space="0" w:color="auto"/>
        <w:left w:val="none" w:sz="0" w:space="0" w:color="auto"/>
        <w:bottom w:val="none" w:sz="0" w:space="0" w:color="auto"/>
        <w:right w:val="none" w:sz="0" w:space="0" w:color="auto"/>
      </w:divBdr>
    </w:div>
    <w:div w:id="1539126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8.austlii.edu.au/cgi-bin/viewdoc/au/cases/sa/SACorC/2010/13.html" TargetMode="External"/><Relationship Id="rId2" Type="http://schemas.openxmlformats.org/officeDocument/2006/relationships/customXml" Target="../customXml/item2.xml"/><Relationship Id="rId16" Type="http://schemas.openxmlformats.org/officeDocument/2006/relationships/hyperlink" Target="https://www.sahealth.sa.gov.au/wps/wcm/connect/15f93e07-ab09-4919-9f74-e507204dae27/Subgaleal+Haemorrhage+PPG_v2_0_docx.pdf?MOD=AJPERES&amp;CACHEID=ROOTWORKSPACE-15f93e07-ab09-4919-9f74-e507204dae27-p4cfZ6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rch.org.au/uploadedFiles/Main/Content/piper/PIPER%20Neonatal%20-%20Management%20of%20Subgaleal%20Haemorrhage%20in%20Neonatal%20Transport.pdf" TargetMode="Externa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ranzcog.edu.au/wp-content/uploads/Subgaleal-Haemorrhage.pdf" TargetMode="External"/><Relationship Id="rId22" Type="http://schemas.microsoft.com/office/2020/10/relationships/intelligence" Target="intelligence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c73f5\Downloads\CCOPMM%20GPP%20template.dotx" TargetMode="External"/></Relationships>
</file>

<file path=word/theme/theme1.xml><?xml version="1.0" encoding="utf-8"?>
<a:theme xmlns:a="http://schemas.openxmlformats.org/drawingml/2006/main" name="Office Theme">
  <a:themeElements>
    <a:clrScheme name="Safer Care Victoria">
      <a:dk1>
        <a:srgbClr val="000000"/>
      </a:dk1>
      <a:lt1>
        <a:srgbClr val="FFFFFF"/>
      </a:lt1>
      <a:dk2>
        <a:srgbClr val="007586"/>
      </a:dk2>
      <a:lt2>
        <a:srgbClr val="EDF5F7"/>
      </a:lt2>
      <a:accent1>
        <a:srgbClr val="1B242A"/>
      </a:accent1>
      <a:accent2>
        <a:srgbClr val="007586"/>
      </a:accent2>
      <a:accent3>
        <a:srgbClr val="5AB9EB"/>
      </a:accent3>
      <a:accent4>
        <a:srgbClr val="004C97"/>
      </a:accent4>
      <a:accent5>
        <a:srgbClr val="5AAA64"/>
      </a:accent5>
      <a:accent6>
        <a:srgbClr val="E6643C"/>
      </a:accent6>
      <a:hlink>
        <a:srgbClr val="004C97"/>
      </a:hlink>
      <a:folHlink>
        <a:srgbClr val="007586"/>
      </a:folHlink>
    </a:clrScheme>
    <a:fontScheme name="Arial">
      <a:majorFont>
        <a:latin typeface="Arial" panose="020F0302020204030204"/>
        <a:ea typeface="Arial"/>
        <a:cs typeface="Arial"/>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F0502020204030204"/>
        <a:ea typeface="Arial"/>
        <a:cs typeface="Arial"/>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SharedWithUsers xmlns="7ee2ad8a-2b33-419f-875c-ac0e4cfc6b7f">
      <UserInfo>
        <DisplayName/>
        <AccountId xsi:nil="true"/>
        <AccountType/>
      </UserInfo>
    </SharedWithUsers>
    <lcf76f155ced4ddcb4097134ff3c332f xmlns="31b2e4f9-c376-4e2f-bd2e-796d1bcd5746">
      <Terms xmlns="http://schemas.microsoft.com/office/infopath/2007/PartnerControls"/>
    </lcf76f155ced4ddcb4097134ff3c332f>
    <Status xmlns="31b2e4f9-c376-4e2f-bd2e-796d1bcd5746" xsi:nil="true"/>
    <ID_x002e_ xmlns="31b2e4f9-c376-4e2f-bd2e-796d1bcd5746" xsi:nil="true"/>
    <ContractStart xmlns="31b2e4f9-c376-4e2f-bd2e-796d1bcd5746">2024-07-14T14:00:00+00:00</ContractStart>
    <Date_x002f_Time xmlns="31b2e4f9-c376-4e2f-bd2e-796d1bcd574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6D179483B3A4E458E2DA955233B6DD4" ma:contentTypeVersion="22" ma:contentTypeDescription="Create a new document." ma:contentTypeScope="" ma:versionID="78e2bbf13496925ae8d5b74b3381787c">
  <xsd:schema xmlns:xsd="http://www.w3.org/2001/XMLSchema" xmlns:xs="http://www.w3.org/2001/XMLSchema" xmlns:p="http://schemas.microsoft.com/office/2006/metadata/properties" xmlns:ns2="31b2e4f9-c376-4e2f-bd2e-796d1bcd5746" xmlns:ns3="7ee2ad8a-2b33-419f-875c-ac0e4cfc6b7f" xmlns:ns4="5ce0f2b5-5be5-4508-bce9-d7011ece0659" targetNamespace="http://schemas.microsoft.com/office/2006/metadata/properties" ma:root="true" ma:fieldsID="28ff3a761a7557e5386d83857e35a7fe" ns2:_="" ns3:_="" ns4:_="">
    <xsd:import namespace="31b2e4f9-c376-4e2f-bd2e-796d1bcd5746"/>
    <xsd:import namespace="7ee2ad8a-2b33-419f-875c-ac0e4cfc6b7f"/>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4:TaxCatchAll" minOccurs="0"/>
                <xsd:element ref="ns2:Status" minOccurs="0"/>
                <xsd:element ref="ns2:MediaServiceObjectDetectorVersions" minOccurs="0"/>
                <xsd:element ref="ns2:MediaServiceSearchProperties" minOccurs="0"/>
                <xsd:element ref="ns2:Date_x002f_Time" minOccurs="0"/>
                <xsd:element ref="ns2:ContractStart" minOccurs="0"/>
                <xsd:element ref="ns2:ID_x002e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b2e4f9-c376-4e2f-bd2e-796d1bcd57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Status" ma:index="24" nillable="true" ma:displayName="Status" ma:format="Dropdown" ma:internalName="Status">
      <xsd:simpleType>
        <xsd:restriction base="dms:Choice">
          <xsd:enumeration value="Current"/>
          <xsd:enumeration value="Can be archived"/>
          <xsd:enumeration value="Update in Progress"/>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Date_x002f_Time" ma:index="27" nillable="true" ma:displayName="Date/Time" ma:format="DateOnly" ma:internalName="Date_x002f_Time">
      <xsd:simpleType>
        <xsd:restriction base="dms:DateTime"/>
      </xsd:simpleType>
    </xsd:element>
    <xsd:element name="ContractStart" ma:index="28" nillable="true" ma:displayName="Contract Start" ma:default="2024-07-14T14:00:00.000Z" ma:description="Contract Start Date" ma:format="DateOnly" ma:internalName="ContractStart">
      <xsd:simpleType>
        <xsd:restriction base="dms:DateTime"/>
      </xsd:simpleType>
    </xsd:element>
    <xsd:element name="ID_x002e_" ma:index="29" nillable="true" ma:displayName="ID." ma:format="Dropdown" ma:internalName="ID_x002e_"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7ee2ad8a-2b33-419f-875c-ac0e4cfc6b7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8ecaf7f7-e78e-45fb-a217-3a3dd77171b2}" ma:internalName="TaxCatchAll" ma:showField="CatchAllData" ma:web="7ee2ad8a-2b33-419f-875c-ac0e4cfc6b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1D2800-C427-4D88-A60B-14C198AFBED3}">
  <ds:schemaRefs>
    <ds:schemaRef ds:uri="http://schemas.microsoft.com/office/2006/metadata/properties"/>
    <ds:schemaRef ds:uri="http://schemas.microsoft.com/office/infopath/2007/PartnerControls"/>
    <ds:schemaRef ds:uri="5ce0f2b5-5be5-4508-bce9-d7011ece0659"/>
    <ds:schemaRef ds:uri="7ee2ad8a-2b33-419f-875c-ac0e4cfc6b7f"/>
    <ds:schemaRef ds:uri="31b2e4f9-c376-4e2f-bd2e-796d1bcd5746"/>
  </ds:schemaRefs>
</ds:datastoreItem>
</file>

<file path=customXml/itemProps2.xml><?xml version="1.0" encoding="utf-8"?>
<ds:datastoreItem xmlns:ds="http://schemas.openxmlformats.org/officeDocument/2006/customXml" ds:itemID="{CD35C06F-2FE5-4183-A2FA-1143DA622393}">
  <ds:schemaRefs>
    <ds:schemaRef ds:uri="http://schemas.microsoft.com/sharepoint/v3/contenttype/forms"/>
  </ds:schemaRefs>
</ds:datastoreItem>
</file>

<file path=customXml/itemProps3.xml><?xml version="1.0" encoding="utf-8"?>
<ds:datastoreItem xmlns:ds="http://schemas.openxmlformats.org/officeDocument/2006/customXml" ds:itemID="{152986C6-4671-4B87-8233-CD077191A9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b2e4f9-c376-4e2f-bd2e-796d1bcd5746"/>
    <ds:schemaRef ds:uri="7ee2ad8a-2b33-419f-875c-ac0e4cfc6b7f"/>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7AEB816-2CC2-4E19-A43D-418948ABF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CCOPMM GPP template.dotx</Template>
  <TotalTime>2</TotalTime>
  <Pages>2</Pages>
  <Words>684</Words>
  <Characters>3903</Characters>
  <Application>Microsoft Office Word</Application>
  <DocSecurity>0</DocSecurity>
  <Lines>32</Lines>
  <Paragraphs>9</Paragraphs>
  <ScaleCrop>false</ScaleCrop>
  <Manager/>
  <Company>Safer Care Victoria</Company>
  <LinksUpToDate>false</LinksUpToDate>
  <CharactersWithSpaces>4578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here</dc:title>
  <dc:creator>Melissah Burnett (DHHS)</dc:creator>
  <cp:lastModifiedBy>Max Arnold (Health)</cp:lastModifiedBy>
  <cp:revision>2</cp:revision>
  <cp:lastPrinted>2020-08-13T04:56:00Z</cp:lastPrinted>
  <dcterms:created xsi:type="dcterms:W3CDTF">2025-04-10T01:29:00Z</dcterms:created>
  <dcterms:modified xsi:type="dcterms:W3CDTF">2025-04-10T01:29:00Z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MSIP_Label_43e64453-338c-4f93-8a4d-0039a0a41f2a_Enabled">
    <vt:lpwstr>true</vt:lpwstr>
  </property>
  <property fmtid="{D5CDD505-2E9C-101B-9397-08002B2CF9AE}" pid="4" name="MSIP_Label_43e64453-338c-4f93-8a4d-0039a0a41f2a_SetDate">
    <vt:lpwstr>2021-02-24T03:58:38Z</vt:lpwstr>
  </property>
  <property fmtid="{D5CDD505-2E9C-101B-9397-08002B2CF9AE}" pid="5" name="MSIP_Label_43e64453-338c-4f93-8a4d-0039a0a41f2a_Method">
    <vt:lpwstr>Privileged</vt:lpwstr>
  </property>
  <property fmtid="{D5CDD505-2E9C-101B-9397-08002B2CF9AE}" pid="6" name="MSIP_Label_43e64453-338c-4f93-8a4d-0039a0a41f2a_Name">
    <vt:lpwstr>43e64453-338c-4f93-8a4d-0039a0a41f2a</vt:lpwstr>
  </property>
  <property fmtid="{D5CDD505-2E9C-101B-9397-08002B2CF9AE}" pid="7" name="MSIP_Label_43e64453-338c-4f93-8a4d-0039a0a41f2a_SiteId">
    <vt:lpwstr>c0e0601f-0fac-449c-9c88-a104c4eb9f28</vt:lpwstr>
  </property>
  <property fmtid="{D5CDD505-2E9C-101B-9397-08002B2CF9AE}" pid="8" name="MSIP_Label_43e64453-338c-4f93-8a4d-0039a0a41f2a_ActionId">
    <vt:lpwstr>3ca463d2-de46-4484-b71b-4e50cf37d363</vt:lpwstr>
  </property>
  <property fmtid="{D5CDD505-2E9C-101B-9397-08002B2CF9AE}" pid="9" name="MSIP_Label_43e64453-338c-4f93-8a4d-0039a0a41f2a_ContentBits">
    <vt:lpwstr>2</vt:lpwstr>
  </property>
  <property fmtid="{D5CDD505-2E9C-101B-9397-08002B2CF9AE}" pid="10" name="ContentTypeId">
    <vt:lpwstr>0x01010026D179483B3A4E458E2DA955233B6DD4</vt:lpwstr>
  </property>
  <property fmtid="{D5CDD505-2E9C-101B-9397-08002B2CF9AE}" pid="11" name="MediaServiceImageTags">
    <vt:lpwstr/>
  </property>
  <property fmtid="{D5CDD505-2E9C-101B-9397-08002B2CF9AE}" pid="12" name="xd_ProgID">
    <vt:lpwstr/>
  </property>
  <property fmtid="{D5CDD505-2E9C-101B-9397-08002B2CF9AE}" pid="13" name="ComplianceAssetId">
    <vt:lpwstr/>
  </property>
  <property fmtid="{D5CDD505-2E9C-101B-9397-08002B2CF9AE}" pid="14" name="TemplateUrl">
    <vt:lpwstr/>
  </property>
  <property fmtid="{D5CDD505-2E9C-101B-9397-08002B2CF9AE}" pid="15" name="_ExtendedDescription">
    <vt:lpwstr/>
  </property>
  <property fmtid="{D5CDD505-2E9C-101B-9397-08002B2CF9AE}" pid="16" name="TriggerFlowInfo">
    <vt:lpwstr/>
  </property>
  <property fmtid="{D5CDD505-2E9C-101B-9397-08002B2CF9AE}" pid="17" name="xd_Signature">
    <vt:bool>false</vt:bool>
  </property>
</Properties>
</file>